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688A" w14:textId="3C54EAE6" w:rsidR="009C4941" w:rsidRPr="009C4941" w:rsidRDefault="009C4941" w:rsidP="009C4941">
      <w:pPr>
        <w:spacing w:before="105" w:after="105" w:line="300" w:lineRule="atLeast"/>
        <w:ind w:right="2400"/>
        <w:rPr>
          <w:rFonts w:ascii="Segoe UI" w:eastAsia="Times New Roman" w:hAnsi="Segoe UI" w:cs="Segoe UI"/>
          <w:color w:val="242424"/>
          <w:kern w:val="0"/>
          <w:sz w:val="21"/>
          <w:szCs w:val="21"/>
          <w14:ligatures w14:val="none"/>
        </w:rPr>
      </w:pPr>
    </w:p>
    <w:p w14:paraId="68EF6387"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Minutes for May 6th, 2025</w:t>
      </w:r>
    </w:p>
    <w:p w14:paraId="42CA1360"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Members Present:</w:t>
      </w:r>
      <w:r w:rsidRPr="009C4941">
        <w:rPr>
          <w:rFonts w:ascii="Segoe UI" w:eastAsia="Times New Roman" w:hAnsi="Segoe UI" w:cs="Segoe UI"/>
          <w:color w:val="242424"/>
          <w:kern w:val="0"/>
          <w:sz w:val="21"/>
          <w:szCs w:val="21"/>
          <w14:ligatures w14:val="none"/>
        </w:rPr>
        <w:t xml:space="preserve"> Tracy Brumfiel, Adam Hornsby, Becky Jones, Linda Adams, Danielle Roberts</w:t>
      </w:r>
    </w:p>
    <w:p w14:paraId="5D5621D7"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Pledge of Allegiance</w:t>
      </w:r>
    </w:p>
    <w:p w14:paraId="4C5D1863"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Minutes:</w:t>
      </w:r>
    </w:p>
    <w:p w14:paraId="2A7D5B4B" w14:textId="77777777" w:rsidR="009C4941" w:rsidRPr="009C4941" w:rsidRDefault="009C4941" w:rsidP="009C4941">
      <w:pPr>
        <w:numPr>
          <w:ilvl w:val="0"/>
          <w:numId w:val="1"/>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Motion made by Becky to accept minutes, seconded by Danielle. Passed 5/0.</w:t>
      </w:r>
    </w:p>
    <w:p w14:paraId="2624111B" w14:textId="77777777" w:rsidR="009C4941" w:rsidRPr="009C4941" w:rsidRDefault="009C4941" w:rsidP="009C4941">
      <w:pPr>
        <w:numPr>
          <w:ilvl w:val="0"/>
          <w:numId w:val="1"/>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Dumpsters paid out of CEDIT and CW paid by ARPA funds.</w:t>
      </w:r>
    </w:p>
    <w:p w14:paraId="50B10FE0"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Billing Adjustments:</w:t>
      </w:r>
      <w:r w:rsidRPr="009C4941">
        <w:rPr>
          <w:rFonts w:ascii="Segoe UI" w:eastAsia="Times New Roman" w:hAnsi="Segoe UI" w:cs="Segoe UI"/>
          <w:color w:val="242424"/>
          <w:kern w:val="0"/>
          <w:sz w:val="21"/>
          <w:szCs w:val="21"/>
          <w14:ligatures w14:val="none"/>
        </w:rPr>
        <w:t xml:space="preserve"> None</w:t>
      </w:r>
    </w:p>
    <w:p w14:paraId="33BAE0C3"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Handwritten Claims:</w:t>
      </w:r>
    </w:p>
    <w:p w14:paraId="234D7142" w14:textId="77777777" w:rsidR="009C4941" w:rsidRPr="009C4941" w:rsidRDefault="009C4941" w:rsidP="009C4941">
      <w:pPr>
        <w:numPr>
          <w:ilvl w:val="0"/>
          <w:numId w:val="2"/>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Motion made by Adam to accept, seconded by Linda. Passed 5/0.</w:t>
      </w:r>
    </w:p>
    <w:p w14:paraId="6CFEB156"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Computer Claims:</w:t>
      </w:r>
    </w:p>
    <w:p w14:paraId="01E63193" w14:textId="77777777" w:rsidR="009C4941" w:rsidRPr="009C4941" w:rsidRDefault="009C4941" w:rsidP="009C4941">
      <w:pPr>
        <w:numPr>
          <w:ilvl w:val="0"/>
          <w:numId w:val="3"/>
        </w:numPr>
        <w:spacing w:before="100" w:beforeAutospacing="1" w:after="100" w:afterAutospacing="1" w:line="300" w:lineRule="atLeast"/>
        <w:rPr>
          <w:rFonts w:ascii="Segoe UI" w:eastAsia="Times New Roman" w:hAnsi="Segoe UI" w:cs="Segoe UI"/>
          <w:color w:val="242424"/>
          <w:kern w:val="0"/>
          <w:sz w:val="21"/>
          <w:szCs w:val="21"/>
          <w14:ligatures w14:val="none"/>
        </w:rPr>
      </w:pPr>
      <w:proofErr w:type="gramStart"/>
      <w:r w:rsidRPr="009C4941">
        <w:rPr>
          <w:rFonts w:ascii="Segoe UI" w:eastAsia="Times New Roman" w:hAnsi="Segoe UI" w:cs="Segoe UI"/>
          <w:color w:val="242424"/>
          <w:kern w:val="0"/>
          <w:sz w:val="21"/>
          <w:szCs w:val="21"/>
          <w14:ligatures w14:val="none"/>
        </w:rPr>
        <w:t>Motion</w:t>
      </w:r>
      <w:proofErr w:type="gramEnd"/>
      <w:r w:rsidRPr="009C4941">
        <w:rPr>
          <w:rFonts w:ascii="Segoe UI" w:eastAsia="Times New Roman" w:hAnsi="Segoe UI" w:cs="Segoe UI"/>
          <w:color w:val="242424"/>
          <w:kern w:val="0"/>
          <w:sz w:val="21"/>
          <w:szCs w:val="21"/>
          <w14:ligatures w14:val="none"/>
        </w:rPr>
        <w:t xml:space="preserve"> made by Becky to accept, seconded by Danielle. Passed 5/0.</w:t>
      </w:r>
    </w:p>
    <w:p w14:paraId="7708754B"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proofErr w:type="spellStart"/>
      <w:r w:rsidRPr="009C4941">
        <w:rPr>
          <w:rFonts w:ascii="Segoe UI" w:eastAsia="Times New Roman" w:hAnsi="Segoe UI" w:cs="Segoe UI"/>
          <w:b/>
          <w:bCs/>
          <w:color w:val="242424"/>
          <w:kern w:val="0"/>
          <w:sz w:val="21"/>
          <w:szCs w:val="21"/>
          <w:bdr w:val="none" w:sz="0" w:space="0" w:color="auto" w:frame="1"/>
          <w14:ligatures w14:val="none"/>
        </w:rPr>
        <w:t>Payfile</w:t>
      </w:r>
      <w:proofErr w:type="spellEnd"/>
      <w:r w:rsidRPr="009C4941">
        <w:rPr>
          <w:rFonts w:ascii="Segoe UI" w:eastAsia="Times New Roman" w:hAnsi="Segoe UI" w:cs="Segoe UI"/>
          <w:b/>
          <w:bCs/>
          <w:color w:val="242424"/>
          <w:kern w:val="0"/>
          <w:sz w:val="21"/>
          <w:szCs w:val="21"/>
          <w:bdr w:val="none" w:sz="0" w:space="0" w:color="auto" w:frame="1"/>
          <w14:ligatures w14:val="none"/>
        </w:rPr>
        <w:t xml:space="preserve"> Report:</w:t>
      </w:r>
    </w:p>
    <w:p w14:paraId="1A88B47D" w14:textId="77777777" w:rsidR="009C4941" w:rsidRPr="009C4941" w:rsidRDefault="009C4941" w:rsidP="009C4941">
      <w:pPr>
        <w:numPr>
          <w:ilvl w:val="0"/>
          <w:numId w:val="4"/>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Motion made by Becky to accept, seconded by Adam. Passed 5/0.</w:t>
      </w:r>
    </w:p>
    <w:p w14:paraId="0980DBBB"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Pickleball:</w:t>
      </w:r>
    </w:p>
    <w:p w14:paraId="2F7A50E1" w14:textId="704FB162" w:rsidR="009C4941" w:rsidRPr="009C4941" w:rsidRDefault="009C4941" w:rsidP="009C4941">
      <w:pPr>
        <w:numPr>
          <w:ilvl w:val="0"/>
          <w:numId w:val="5"/>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They had</w:t>
      </w:r>
      <w:r w:rsidRPr="009C4941">
        <w:rPr>
          <w:rFonts w:ascii="Segoe UI" w:eastAsia="Times New Roman" w:hAnsi="Segoe UI" w:cs="Segoe UI"/>
          <w:color w:val="242424"/>
          <w:kern w:val="0"/>
          <w:sz w:val="21"/>
          <w:szCs w:val="21"/>
          <w14:ligatures w14:val="none"/>
        </w:rPr>
        <w:t xml:space="preserve"> a tournament with 56 participants and donated $1000 to the community center.</w:t>
      </w:r>
    </w:p>
    <w:p w14:paraId="027D8735"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Rob or Matt Commonwealth:</w:t>
      </w:r>
    </w:p>
    <w:p w14:paraId="24B8A9F6" w14:textId="77777777" w:rsidR="009C4941" w:rsidRPr="009C4941" w:rsidRDefault="009C4941" w:rsidP="009C4941">
      <w:pPr>
        <w:numPr>
          <w:ilvl w:val="0"/>
          <w:numId w:val="6"/>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Not present. Tracy met with Rob earlier and brought SRF#27 $6648 for water project. Motion made by Becky to approve, seconded by Danielle. Passed 5/0.</w:t>
      </w:r>
    </w:p>
    <w:p w14:paraId="5B5D1491" w14:textId="77777777" w:rsidR="009C4941" w:rsidRPr="009C4941" w:rsidRDefault="009C4941" w:rsidP="009C4941">
      <w:pPr>
        <w:numPr>
          <w:ilvl w:val="0"/>
          <w:numId w:val="6"/>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SRF#28 for $1899. Motion made by Danielle to approve, seconded by Adam. Passed 5/0.</w:t>
      </w:r>
    </w:p>
    <w:p w14:paraId="1CEAD31F" w14:textId="44FB1B64" w:rsidR="009C4941" w:rsidRPr="009C4941" w:rsidRDefault="009C4941" w:rsidP="009C4941">
      <w:pPr>
        <w:numPr>
          <w:ilvl w:val="0"/>
          <w:numId w:val="6"/>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 xml:space="preserve">Water </w:t>
      </w:r>
      <w:r w:rsidRPr="009C4941">
        <w:rPr>
          <w:rFonts w:ascii="Segoe UI" w:eastAsia="Times New Roman" w:hAnsi="Segoe UI" w:cs="Segoe UI"/>
          <w:color w:val="242424"/>
          <w:kern w:val="0"/>
          <w:sz w:val="21"/>
          <w:szCs w:val="21"/>
          <w14:ligatures w14:val="none"/>
        </w:rPr>
        <w:t>projects still have</w:t>
      </w:r>
      <w:r w:rsidRPr="009C4941">
        <w:rPr>
          <w:rFonts w:ascii="Segoe UI" w:eastAsia="Times New Roman" w:hAnsi="Segoe UI" w:cs="Segoe UI"/>
          <w:color w:val="242424"/>
          <w:kern w:val="0"/>
          <w:sz w:val="21"/>
          <w:szCs w:val="21"/>
          <w14:ligatures w14:val="none"/>
        </w:rPr>
        <w:t xml:space="preserve"> one issue to resolve with the chlorine read. Also, the driveway at the water tower has washed away and will need to be looked at.</w:t>
      </w:r>
    </w:p>
    <w:p w14:paraId="77B21AEF" w14:textId="77777777" w:rsidR="009C4941" w:rsidRPr="009C4941" w:rsidRDefault="009C4941" w:rsidP="009C4941">
      <w:pPr>
        <w:numPr>
          <w:ilvl w:val="0"/>
          <w:numId w:val="6"/>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Reimbursement for the water meter disbursement paperwork. Motion made by Becky to allow Tracy to sign the disbursement form, seconded by Adam. Passed 5/0.</w:t>
      </w:r>
    </w:p>
    <w:p w14:paraId="06C03864"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Moore Law:</w:t>
      </w:r>
    </w:p>
    <w:p w14:paraId="174007A8" w14:textId="34AF9E46" w:rsidR="009C4941" w:rsidRPr="009C4941" w:rsidRDefault="009C4941" w:rsidP="009C4941">
      <w:pPr>
        <w:numPr>
          <w:ilvl w:val="0"/>
          <w:numId w:val="7"/>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 xml:space="preserve">Research </w:t>
      </w:r>
      <w:r w:rsidRPr="009C4941">
        <w:rPr>
          <w:rFonts w:ascii="Segoe UI" w:eastAsia="Times New Roman" w:hAnsi="Segoe UI" w:cs="Segoe UI"/>
          <w:color w:val="242424"/>
          <w:kern w:val="0"/>
          <w:sz w:val="21"/>
          <w:szCs w:val="21"/>
          <w14:ligatures w14:val="none"/>
        </w:rPr>
        <w:t>on</w:t>
      </w:r>
      <w:r w:rsidRPr="009C4941">
        <w:rPr>
          <w:rFonts w:ascii="Segoe UI" w:eastAsia="Times New Roman" w:hAnsi="Segoe UI" w:cs="Segoe UI"/>
          <w:color w:val="242424"/>
          <w:kern w:val="0"/>
          <w:sz w:val="21"/>
          <w:szCs w:val="21"/>
          <w14:ligatures w14:val="none"/>
        </w:rPr>
        <w:t xml:space="preserve"> enforcing ordinances. Speeding tickets should be submitted to the county prosecutor. State law violation set up a court date to hear citations.</w:t>
      </w:r>
    </w:p>
    <w:p w14:paraId="0E727BC5"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Water / Sewer:</w:t>
      </w:r>
    </w:p>
    <w:p w14:paraId="5902EFD5" w14:textId="15A9DB03" w:rsidR="009C4941" w:rsidRPr="009C4941" w:rsidRDefault="009C4941" w:rsidP="009C4941">
      <w:pPr>
        <w:numPr>
          <w:ilvl w:val="0"/>
          <w:numId w:val="8"/>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lastRenderedPageBreak/>
        <w:t xml:space="preserve">Rate study quote for $7500 for both water and sewer. Tracy will have a spreadsheet to compare rates from other towns for the next meeting. Motion made by Becky, seconded by </w:t>
      </w:r>
      <w:r w:rsidRPr="009C4941">
        <w:rPr>
          <w:rFonts w:ascii="Segoe UI" w:eastAsia="Times New Roman" w:hAnsi="Segoe UI" w:cs="Segoe UI"/>
          <w:color w:val="242424"/>
          <w:kern w:val="0"/>
          <w:sz w:val="21"/>
          <w:szCs w:val="21"/>
          <w14:ligatures w14:val="none"/>
        </w:rPr>
        <w:t>Danielle,</w:t>
      </w:r>
      <w:r w:rsidRPr="009C4941">
        <w:rPr>
          <w:rFonts w:ascii="Segoe UI" w:eastAsia="Times New Roman" w:hAnsi="Segoe UI" w:cs="Segoe UI"/>
          <w:color w:val="242424"/>
          <w:kern w:val="0"/>
          <w:sz w:val="21"/>
          <w:szCs w:val="21"/>
          <w14:ligatures w14:val="none"/>
        </w:rPr>
        <w:t xml:space="preserve"> to enter into an agreement with Kleinpeter Financial Group LLS. Passed 5/0.</w:t>
      </w:r>
    </w:p>
    <w:p w14:paraId="60B7B237"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Coin Op:</w:t>
      </w:r>
      <w:r w:rsidRPr="009C4941">
        <w:rPr>
          <w:rFonts w:ascii="Segoe UI" w:eastAsia="Times New Roman" w:hAnsi="Segoe UI" w:cs="Segoe UI"/>
          <w:color w:val="242424"/>
          <w:kern w:val="0"/>
          <w:sz w:val="21"/>
          <w:szCs w:val="21"/>
          <w14:ligatures w14:val="none"/>
        </w:rPr>
        <w:t xml:space="preserve"> $655.25 for April</w:t>
      </w:r>
    </w:p>
    <w:p w14:paraId="023CE125"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Fire Dept:</w:t>
      </w:r>
    </w:p>
    <w:p w14:paraId="7495F0E6" w14:textId="77777777" w:rsidR="009C4941" w:rsidRPr="009C4941" w:rsidRDefault="009C4941" w:rsidP="009C4941">
      <w:pPr>
        <w:numPr>
          <w:ilvl w:val="0"/>
          <w:numId w:val="9"/>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Debbie reported all is good. Gun Raffle on Saturday from 4-8pm with a chicken dinner for $10. All are welcome.</w:t>
      </w:r>
    </w:p>
    <w:p w14:paraId="3747AB0F"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Police:</w:t>
      </w:r>
    </w:p>
    <w:p w14:paraId="537A2076" w14:textId="77777777" w:rsidR="009C4941" w:rsidRPr="009C4941" w:rsidRDefault="009C4941" w:rsidP="009C4941">
      <w:pPr>
        <w:numPr>
          <w:ilvl w:val="0"/>
          <w:numId w:val="10"/>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Brad reported that the paperwork for the new vehicles needs to be sent in to get them registered. Letters for cleanup were handed out, and everyone seemed to clean up. A letter for a vehicle, but Brad spoke to several residents about the vehicles.</w:t>
      </w:r>
    </w:p>
    <w:p w14:paraId="0F3C29AF" w14:textId="23B62E75" w:rsidR="009C4941" w:rsidRPr="009C4941" w:rsidRDefault="009C4941" w:rsidP="009C4941">
      <w:pPr>
        <w:numPr>
          <w:ilvl w:val="0"/>
          <w:numId w:val="10"/>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 xml:space="preserve">Hire recommendations: Brian Reams and Joey Ailes, they are road ready. The board wants to have an executive meeting to discuss before </w:t>
      </w:r>
      <w:r w:rsidRPr="009C4941">
        <w:rPr>
          <w:rFonts w:ascii="Segoe UI" w:eastAsia="Times New Roman" w:hAnsi="Segoe UI" w:cs="Segoe UI"/>
          <w:color w:val="242424"/>
          <w:kern w:val="0"/>
          <w:sz w:val="21"/>
          <w:szCs w:val="21"/>
          <w14:ligatures w14:val="none"/>
        </w:rPr>
        <w:t>approval</w:t>
      </w:r>
      <w:r w:rsidRPr="009C4941">
        <w:rPr>
          <w:rFonts w:ascii="Segoe UI" w:eastAsia="Times New Roman" w:hAnsi="Segoe UI" w:cs="Segoe UI"/>
          <w:color w:val="242424"/>
          <w:kern w:val="0"/>
          <w:sz w:val="21"/>
          <w:szCs w:val="21"/>
          <w14:ligatures w14:val="none"/>
        </w:rPr>
        <w:t>.</w:t>
      </w:r>
    </w:p>
    <w:p w14:paraId="1217D7BF" w14:textId="77777777" w:rsidR="009C4941" w:rsidRPr="009C4941" w:rsidRDefault="009C4941" w:rsidP="009C4941">
      <w:pPr>
        <w:numPr>
          <w:ilvl w:val="0"/>
          <w:numId w:val="10"/>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Brad also wants to keep the silver explorer for in-town use. Motion made by Becky, seconded by Adam to keep the silver explorer. Passed 5/0.</w:t>
      </w:r>
    </w:p>
    <w:p w14:paraId="37BC8491" w14:textId="77777777" w:rsidR="009C4941" w:rsidRPr="009C4941" w:rsidRDefault="009C4941" w:rsidP="009C4941">
      <w:pPr>
        <w:numPr>
          <w:ilvl w:val="0"/>
          <w:numId w:val="10"/>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 xml:space="preserve">Police also received a donation of new printers and computers for the police cars. Brad will get the </w:t>
      </w:r>
      <w:proofErr w:type="gramStart"/>
      <w:r w:rsidRPr="009C4941">
        <w:rPr>
          <w:rFonts w:ascii="Segoe UI" w:eastAsia="Times New Roman" w:hAnsi="Segoe UI" w:cs="Segoe UI"/>
          <w:color w:val="242424"/>
          <w:kern w:val="0"/>
          <w:sz w:val="21"/>
          <w:szCs w:val="21"/>
          <w14:ligatures w14:val="none"/>
        </w:rPr>
        <w:t>Blue</w:t>
      </w:r>
      <w:proofErr w:type="gramEnd"/>
      <w:r w:rsidRPr="009C4941">
        <w:rPr>
          <w:rFonts w:ascii="Segoe UI" w:eastAsia="Times New Roman" w:hAnsi="Segoe UI" w:cs="Segoe UI"/>
          <w:color w:val="242424"/>
          <w:kern w:val="0"/>
          <w:sz w:val="21"/>
          <w:szCs w:val="21"/>
          <w14:ligatures w14:val="none"/>
        </w:rPr>
        <w:t xml:space="preserve"> book value on the Crown Vic before listing it to sell.</w:t>
      </w:r>
    </w:p>
    <w:p w14:paraId="563681C5" w14:textId="77777777" w:rsidR="009C4941" w:rsidRPr="009C4941" w:rsidRDefault="009C4941" w:rsidP="009C4941">
      <w:pPr>
        <w:numPr>
          <w:ilvl w:val="0"/>
          <w:numId w:val="10"/>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 xml:space="preserve">Sign for ORV by town ordinance needs to be placed at the edge of town. </w:t>
      </w:r>
      <w:proofErr w:type="spellStart"/>
      <w:r w:rsidRPr="009C4941">
        <w:rPr>
          <w:rFonts w:ascii="Segoe UI" w:eastAsia="Times New Roman" w:hAnsi="Segoe UI" w:cs="Segoe UI"/>
          <w:color w:val="242424"/>
          <w:kern w:val="0"/>
          <w:sz w:val="21"/>
          <w:szCs w:val="21"/>
          <w14:ligatures w14:val="none"/>
        </w:rPr>
        <w:t>Trikefest</w:t>
      </w:r>
      <w:proofErr w:type="spellEnd"/>
      <w:r w:rsidRPr="009C4941">
        <w:rPr>
          <w:rFonts w:ascii="Segoe UI" w:eastAsia="Times New Roman" w:hAnsi="Segoe UI" w:cs="Segoe UI"/>
          <w:color w:val="242424"/>
          <w:kern w:val="0"/>
          <w:sz w:val="21"/>
          <w:szCs w:val="21"/>
          <w14:ligatures w14:val="none"/>
        </w:rPr>
        <w:t xml:space="preserve"> needs to have a permit to have a parade because of the county road.</w:t>
      </w:r>
    </w:p>
    <w:p w14:paraId="041D4D45"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Town Park:</w:t>
      </w:r>
    </w:p>
    <w:p w14:paraId="7329F65A" w14:textId="232844C0" w:rsidR="009C4941" w:rsidRPr="009C4941" w:rsidRDefault="009C4941" w:rsidP="009C4941">
      <w:pPr>
        <w:numPr>
          <w:ilvl w:val="0"/>
          <w:numId w:val="11"/>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 xml:space="preserve">Debbie Combs reported all is good. $4145 for the Veterans Monument has come in through donations. The monument should be done by June. The flag poles cost $14000.00. Some suggested contacting Gary </w:t>
      </w:r>
      <w:r w:rsidRPr="009C4941">
        <w:rPr>
          <w:rFonts w:ascii="Segoe UI" w:eastAsia="Times New Roman" w:hAnsi="Segoe UI" w:cs="Segoe UI"/>
          <w:color w:val="242424"/>
          <w:kern w:val="0"/>
          <w:sz w:val="21"/>
          <w:szCs w:val="21"/>
          <w14:ligatures w14:val="none"/>
        </w:rPr>
        <w:t>Sinise</w:t>
      </w:r>
      <w:r w:rsidRPr="009C4941">
        <w:rPr>
          <w:rFonts w:ascii="Segoe UI" w:eastAsia="Times New Roman" w:hAnsi="Segoe UI" w:cs="Segoe UI"/>
          <w:color w:val="242424"/>
          <w:kern w:val="0"/>
          <w:sz w:val="21"/>
          <w:szCs w:val="21"/>
          <w14:ligatures w14:val="none"/>
        </w:rPr>
        <w:t xml:space="preserve"> as he donates to Veterans, also looking for veterans to speak at the dedication. Keith will be taking the Christmas flags down and putting up the American flags.</w:t>
      </w:r>
    </w:p>
    <w:p w14:paraId="2BDCD3EE"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Community Center:</w:t>
      </w:r>
    </w:p>
    <w:p w14:paraId="51BB2767" w14:textId="569B4026" w:rsidR="009C4941" w:rsidRDefault="009C4941" w:rsidP="009C4941">
      <w:pPr>
        <w:numPr>
          <w:ilvl w:val="0"/>
          <w:numId w:val="12"/>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 xml:space="preserve">Rentals $1195. Project moving along. Windows, mini split system in all rooms, and health clinic </w:t>
      </w:r>
      <w:r w:rsidRPr="009C4941">
        <w:rPr>
          <w:rFonts w:ascii="Segoe UI" w:eastAsia="Times New Roman" w:hAnsi="Segoe UI" w:cs="Segoe UI"/>
          <w:color w:val="242424"/>
          <w:kern w:val="0"/>
          <w:sz w:val="21"/>
          <w:szCs w:val="21"/>
          <w14:ligatures w14:val="none"/>
        </w:rPr>
        <w:t>are</w:t>
      </w:r>
      <w:r w:rsidRPr="009C4941">
        <w:rPr>
          <w:rFonts w:ascii="Segoe UI" w:eastAsia="Times New Roman" w:hAnsi="Segoe UI" w:cs="Segoe UI"/>
          <w:color w:val="242424"/>
          <w:kern w:val="0"/>
          <w:sz w:val="21"/>
          <w:szCs w:val="21"/>
          <w14:ligatures w14:val="none"/>
        </w:rPr>
        <w:t xml:space="preserve"> being </w:t>
      </w:r>
      <w:r w:rsidRPr="009C4941">
        <w:rPr>
          <w:rFonts w:ascii="Segoe UI" w:eastAsia="Times New Roman" w:hAnsi="Segoe UI" w:cs="Segoe UI"/>
          <w:color w:val="242424"/>
          <w:kern w:val="0"/>
          <w:sz w:val="21"/>
          <w:szCs w:val="21"/>
          <w14:ligatures w14:val="none"/>
        </w:rPr>
        <w:t>dry walled</w:t>
      </w:r>
      <w:r w:rsidRPr="009C4941">
        <w:rPr>
          <w:rFonts w:ascii="Segoe UI" w:eastAsia="Times New Roman" w:hAnsi="Segoe UI" w:cs="Segoe UI"/>
          <w:color w:val="242424"/>
          <w:kern w:val="0"/>
          <w:sz w:val="21"/>
          <w:szCs w:val="21"/>
          <w14:ligatures w14:val="none"/>
        </w:rPr>
        <w:t xml:space="preserve">. For the roof, Jodi </w:t>
      </w:r>
      <w:r w:rsidRPr="009C4941">
        <w:rPr>
          <w:rFonts w:ascii="Segoe UI" w:eastAsia="Times New Roman" w:hAnsi="Segoe UI" w:cs="Segoe UI"/>
          <w:color w:val="242424"/>
          <w:kern w:val="0"/>
          <w:sz w:val="21"/>
          <w:szCs w:val="21"/>
          <w14:ligatures w14:val="none"/>
        </w:rPr>
        <w:t>found</w:t>
      </w:r>
      <w:r w:rsidRPr="009C4941">
        <w:rPr>
          <w:rFonts w:ascii="Segoe UI" w:eastAsia="Times New Roman" w:hAnsi="Segoe UI" w:cs="Segoe UI"/>
          <w:color w:val="242424"/>
          <w:kern w:val="0"/>
          <w:sz w:val="21"/>
          <w:szCs w:val="21"/>
          <w14:ligatures w14:val="none"/>
        </w:rPr>
        <w:t xml:space="preserve"> $70,000 available in the fall. $198000 is the quote to replace the roof. 4star floor care to clean the gym floor and assess any damage from the rain and get a quote on painting the pickleball lines. </w:t>
      </w:r>
      <w:r w:rsidRPr="009C4941">
        <w:rPr>
          <w:rFonts w:ascii="Segoe UI" w:eastAsia="Times New Roman" w:hAnsi="Segoe UI" w:cs="Segoe UI"/>
          <w:color w:val="242424"/>
          <w:kern w:val="0"/>
          <w:sz w:val="21"/>
          <w:szCs w:val="21"/>
          <w14:ligatures w14:val="none"/>
        </w:rPr>
        <w:t>The new</w:t>
      </w:r>
      <w:r w:rsidRPr="009C4941">
        <w:rPr>
          <w:rFonts w:ascii="Segoe UI" w:eastAsia="Times New Roman" w:hAnsi="Segoe UI" w:cs="Segoe UI"/>
          <w:color w:val="242424"/>
          <w:kern w:val="0"/>
          <w:sz w:val="21"/>
          <w:szCs w:val="21"/>
          <w14:ligatures w14:val="none"/>
        </w:rPr>
        <w:t xml:space="preserve"> water fountain cost about $</w:t>
      </w:r>
      <w:r w:rsidRPr="009C4941">
        <w:rPr>
          <w:rFonts w:ascii="Segoe UI" w:eastAsia="Times New Roman" w:hAnsi="Segoe UI" w:cs="Segoe UI"/>
          <w:color w:val="242424"/>
          <w:kern w:val="0"/>
          <w:sz w:val="21"/>
          <w:szCs w:val="21"/>
          <w14:ligatures w14:val="none"/>
        </w:rPr>
        <w:t>1200, including</w:t>
      </w:r>
      <w:r w:rsidRPr="009C4941">
        <w:rPr>
          <w:rFonts w:ascii="Segoe UI" w:eastAsia="Times New Roman" w:hAnsi="Segoe UI" w:cs="Segoe UI"/>
          <w:color w:val="242424"/>
          <w:kern w:val="0"/>
          <w:sz w:val="21"/>
          <w:szCs w:val="21"/>
          <w14:ligatures w14:val="none"/>
        </w:rPr>
        <w:t xml:space="preserve"> a water bottle filler.</w:t>
      </w:r>
    </w:p>
    <w:p w14:paraId="13582033" w14:textId="77777777" w:rsidR="009C4941" w:rsidRDefault="009C4941" w:rsidP="009C4941">
      <w:pPr>
        <w:spacing w:before="100" w:beforeAutospacing="1" w:after="100" w:afterAutospacing="1" w:line="300" w:lineRule="atLeast"/>
        <w:rPr>
          <w:rFonts w:ascii="Segoe UI" w:eastAsia="Times New Roman" w:hAnsi="Segoe UI" w:cs="Segoe UI"/>
          <w:color w:val="242424"/>
          <w:kern w:val="0"/>
          <w:sz w:val="21"/>
          <w:szCs w:val="21"/>
          <w14:ligatures w14:val="none"/>
        </w:rPr>
      </w:pPr>
    </w:p>
    <w:p w14:paraId="14E7E055" w14:textId="77777777" w:rsidR="009C4941" w:rsidRPr="009C4941" w:rsidRDefault="009C4941" w:rsidP="009C4941">
      <w:pPr>
        <w:spacing w:before="100" w:beforeAutospacing="1" w:after="100" w:afterAutospacing="1" w:line="300" w:lineRule="atLeast"/>
        <w:rPr>
          <w:rFonts w:ascii="Segoe UI" w:eastAsia="Times New Roman" w:hAnsi="Segoe UI" w:cs="Segoe UI"/>
          <w:color w:val="242424"/>
          <w:kern w:val="0"/>
          <w:sz w:val="21"/>
          <w:szCs w:val="21"/>
          <w14:ligatures w14:val="none"/>
        </w:rPr>
      </w:pPr>
    </w:p>
    <w:p w14:paraId="13E3815F"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lastRenderedPageBreak/>
        <w:t>Health &amp; Safety:</w:t>
      </w:r>
    </w:p>
    <w:p w14:paraId="19E6E305" w14:textId="77777777" w:rsidR="009C4941" w:rsidRPr="009C4941" w:rsidRDefault="009C4941" w:rsidP="009C4941">
      <w:pPr>
        <w:numPr>
          <w:ilvl w:val="0"/>
          <w:numId w:val="13"/>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9 letters went out – Brad delivered them. 3 letters still need to go out. Clean-up day the town went through 5 dumpsters, agreed it should be done again in October.</w:t>
      </w:r>
    </w:p>
    <w:p w14:paraId="499FF18F"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Streets/Roads:</w:t>
      </w:r>
    </w:p>
    <w:p w14:paraId="1802E460" w14:textId="77777777" w:rsidR="009C4941" w:rsidRPr="009C4941" w:rsidRDefault="009C4941" w:rsidP="009C4941">
      <w:pPr>
        <w:numPr>
          <w:ilvl w:val="0"/>
          <w:numId w:val="14"/>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 xml:space="preserve">Bidders for </w:t>
      </w:r>
      <w:proofErr w:type="gramStart"/>
      <w:r w:rsidRPr="009C4941">
        <w:rPr>
          <w:rFonts w:ascii="Segoe UI" w:eastAsia="Times New Roman" w:hAnsi="Segoe UI" w:cs="Segoe UI"/>
          <w:color w:val="242424"/>
          <w:kern w:val="0"/>
          <w:sz w:val="21"/>
          <w:szCs w:val="21"/>
          <w14:ligatures w14:val="none"/>
        </w:rPr>
        <w:t>paving</w:t>
      </w:r>
      <w:proofErr w:type="gramEnd"/>
      <w:r w:rsidRPr="009C4941">
        <w:rPr>
          <w:rFonts w:ascii="Segoe UI" w:eastAsia="Times New Roman" w:hAnsi="Segoe UI" w:cs="Segoe UI"/>
          <w:color w:val="242424"/>
          <w:kern w:val="0"/>
          <w:sz w:val="21"/>
          <w:szCs w:val="21"/>
          <w14:ligatures w14:val="none"/>
        </w:rPr>
        <w:t xml:space="preserve"> $76437.30. Dave O’Mara bid was the lowest. Motion made by Becky, seconded by Adam to accept the bid from O’Mara for the paving of Lafayette St. Passed 5/0.</w:t>
      </w:r>
    </w:p>
    <w:p w14:paraId="42000028" w14:textId="20E42E06" w:rsidR="009C4941" w:rsidRPr="009C4941" w:rsidRDefault="009C4941" w:rsidP="009C4941">
      <w:pPr>
        <w:numPr>
          <w:ilvl w:val="0"/>
          <w:numId w:val="14"/>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 xml:space="preserve">Motion made by Becky, seconded by </w:t>
      </w:r>
      <w:r w:rsidRPr="009C4941">
        <w:rPr>
          <w:rFonts w:ascii="Segoe UI" w:eastAsia="Times New Roman" w:hAnsi="Segoe UI" w:cs="Segoe UI"/>
          <w:color w:val="242424"/>
          <w:kern w:val="0"/>
          <w:sz w:val="21"/>
          <w:szCs w:val="21"/>
          <w14:ligatures w14:val="none"/>
        </w:rPr>
        <w:t>Danielle,</w:t>
      </w:r>
      <w:r w:rsidRPr="009C4941">
        <w:rPr>
          <w:rFonts w:ascii="Segoe UI" w:eastAsia="Times New Roman" w:hAnsi="Segoe UI" w:cs="Segoe UI"/>
          <w:color w:val="242424"/>
          <w:kern w:val="0"/>
          <w:sz w:val="21"/>
          <w:szCs w:val="21"/>
          <w14:ligatures w14:val="none"/>
        </w:rPr>
        <w:t xml:space="preserve"> to allow Tracy to sign for all contractors. Passed 5/0.</w:t>
      </w:r>
    </w:p>
    <w:p w14:paraId="1512CABC" w14:textId="77777777" w:rsidR="009C4941" w:rsidRPr="009C4941" w:rsidRDefault="009C4941" w:rsidP="009C4941">
      <w:pPr>
        <w:numPr>
          <w:ilvl w:val="0"/>
          <w:numId w:val="14"/>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Will apply for another grant through CCMG in October.</w:t>
      </w:r>
    </w:p>
    <w:p w14:paraId="0CF85DB9"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Clerk:</w:t>
      </w:r>
    </w:p>
    <w:p w14:paraId="2F304A5D" w14:textId="77777777" w:rsidR="009C4941" w:rsidRPr="009C4941" w:rsidRDefault="009C4941" w:rsidP="009C4941">
      <w:pPr>
        <w:numPr>
          <w:ilvl w:val="0"/>
          <w:numId w:val="15"/>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AIM budget class – May 14-16, any board member wanting to go, it is virtual.</w:t>
      </w:r>
    </w:p>
    <w:p w14:paraId="6AA1A88D" w14:textId="77777777" w:rsidR="009C4941" w:rsidRPr="009C4941" w:rsidRDefault="009C4941" w:rsidP="009C4941">
      <w:pPr>
        <w:numPr>
          <w:ilvl w:val="0"/>
          <w:numId w:val="15"/>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Sinking and depreciation funds that are negative need to be current for both water and sewer. Move the money from Gun Raffle to Police grant that will help with some of the negative. What monthly amount needs to be put back?</w:t>
      </w:r>
    </w:p>
    <w:p w14:paraId="56CC1019"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Old Business:</w:t>
      </w:r>
    </w:p>
    <w:p w14:paraId="6D9277FB" w14:textId="253F2212" w:rsidR="009C4941" w:rsidRPr="009C4941" w:rsidRDefault="009C4941" w:rsidP="009C4941">
      <w:pPr>
        <w:numPr>
          <w:ilvl w:val="0"/>
          <w:numId w:val="16"/>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 xml:space="preserve">Tony Smith’s modular. No building permit </w:t>
      </w:r>
      <w:proofErr w:type="gramStart"/>
      <w:r w:rsidRPr="009C4941">
        <w:rPr>
          <w:rFonts w:ascii="Segoe UI" w:eastAsia="Times New Roman" w:hAnsi="Segoe UI" w:cs="Segoe UI"/>
          <w:color w:val="242424"/>
          <w:kern w:val="0"/>
          <w:sz w:val="21"/>
          <w:szCs w:val="21"/>
          <w14:ligatures w14:val="none"/>
        </w:rPr>
        <w:t>issued</w:t>
      </w:r>
      <w:proofErr w:type="gramEnd"/>
      <w:r w:rsidRPr="009C4941">
        <w:rPr>
          <w:rFonts w:ascii="Segoe UI" w:eastAsia="Times New Roman" w:hAnsi="Segoe UI" w:cs="Segoe UI"/>
          <w:color w:val="242424"/>
          <w:kern w:val="0"/>
          <w:sz w:val="21"/>
          <w:szCs w:val="21"/>
          <w14:ligatures w14:val="none"/>
        </w:rPr>
        <w:t>,</w:t>
      </w:r>
      <w:r w:rsidRPr="009C4941">
        <w:rPr>
          <w:rFonts w:ascii="Segoe UI" w:eastAsia="Times New Roman" w:hAnsi="Segoe UI" w:cs="Segoe UI"/>
          <w:color w:val="242424"/>
          <w:kern w:val="0"/>
          <w:sz w:val="21"/>
          <w:szCs w:val="21"/>
          <w14:ligatures w14:val="none"/>
        </w:rPr>
        <w:t xml:space="preserve"> and someone is living in it. Tracy to talk to the Franklin County APC board and file a complaint on behalf of the town. Josh to disconnect sewer but wait until June when Tracy will be on the agenda. To get out of the flood zone would cost $200,000.</w:t>
      </w:r>
    </w:p>
    <w:p w14:paraId="2711BD6A"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New Business:</w:t>
      </w:r>
    </w:p>
    <w:p w14:paraId="6E9C4E44" w14:textId="77777777" w:rsidR="009C4941" w:rsidRPr="009C4941" w:rsidRDefault="009C4941" w:rsidP="009C4941">
      <w:pPr>
        <w:numPr>
          <w:ilvl w:val="0"/>
          <w:numId w:val="17"/>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 xml:space="preserve">File a complaint to APC on behalf of the town </w:t>
      </w:r>
      <w:proofErr w:type="gramStart"/>
      <w:r w:rsidRPr="009C4941">
        <w:rPr>
          <w:rFonts w:ascii="Segoe UI" w:eastAsia="Times New Roman" w:hAnsi="Segoe UI" w:cs="Segoe UI"/>
          <w:color w:val="242424"/>
          <w:kern w:val="0"/>
          <w:sz w:val="21"/>
          <w:szCs w:val="21"/>
          <w14:ligatures w14:val="none"/>
        </w:rPr>
        <w:t>for</w:t>
      </w:r>
      <w:proofErr w:type="gramEnd"/>
      <w:r w:rsidRPr="009C4941">
        <w:rPr>
          <w:rFonts w:ascii="Segoe UI" w:eastAsia="Times New Roman" w:hAnsi="Segoe UI" w:cs="Segoe UI"/>
          <w:color w:val="242424"/>
          <w:kern w:val="0"/>
          <w:sz w:val="21"/>
          <w:szCs w:val="21"/>
          <w14:ligatures w14:val="none"/>
        </w:rPr>
        <w:t xml:space="preserve"> no building permit. John Burns property </w:t>
      </w:r>
      <w:proofErr w:type="gramStart"/>
      <w:r w:rsidRPr="009C4941">
        <w:rPr>
          <w:rFonts w:ascii="Segoe UI" w:eastAsia="Times New Roman" w:hAnsi="Segoe UI" w:cs="Segoe UI"/>
          <w:color w:val="242424"/>
          <w:kern w:val="0"/>
          <w:sz w:val="21"/>
          <w:szCs w:val="21"/>
          <w14:ligatures w14:val="none"/>
        </w:rPr>
        <w:t>on</w:t>
      </w:r>
      <w:proofErr w:type="gramEnd"/>
      <w:r w:rsidRPr="009C4941">
        <w:rPr>
          <w:rFonts w:ascii="Segoe UI" w:eastAsia="Times New Roman" w:hAnsi="Segoe UI" w:cs="Segoe UI"/>
          <w:color w:val="242424"/>
          <w:kern w:val="0"/>
          <w:sz w:val="21"/>
          <w:szCs w:val="21"/>
          <w14:ligatures w14:val="none"/>
        </w:rPr>
        <w:t xml:space="preserve"> Clay Street since it is not </w:t>
      </w:r>
      <w:proofErr w:type="gramStart"/>
      <w:r w:rsidRPr="009C4941">
        <w:rPr>
          <w:rFonts w:ascii="Segoe UI" w:eastAsia="Times New Roman" w:hAnsi="Segoe UI" w:cs="Segoe UI"/>
          <w:color w:val="242424"/>
          <w:kern w:val="0"/>
          <w:sz w:val="21"/>
          <w:szCs w:val="21"/>
          <w14:ligatures w14:val="none"/>
        </w:rPr>
        <w:t>in</w:t>
      </w:r>
      <w:proofErr w:type="gramEnd"/>
      <w:r w:rsidRPr="009C4941">
        <w:rPr>
          <w:rFonts w:ascii="Segoe UI" w:eastAsia="Times New Roman" w:hAnsi="Segoe UI" w:cs="Segoe UI"/>
          <w:color w:val="242424"/>
          <w:kern w:val="0"/>
          <w:sz w:val="21"/>
          <w:szCs w:val="21"/>
          <w14:ligatures w14:val="none"/>
        </w:rPr>
        <w:t xml:space="preserve"> town limits.</w:t>
      </w:r>
    </w:p>
    <w:p w14:paraId="7D7380D5"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Open Floor:</w:t>
      </w:r>
      <w:r w:rsidRPr="009C4941">
        <w:rPr>
          <w:rFonts w:ascii="Segoe UI" w:eastAsia="Times New Roman" w:hAnsi="Segoe UI" w:cs="Segoe UI"/>
          <w:color w:val="242424"/>
          <w:kern w:val="0"/>
          <w:sz w:val="21"/>
          <w:szCs w:val="21"/>
          <w14:ligatures w14:val="none"/>
        </w:rPr>
        <w:t xml:space="preserve"> (2-minute limit)</w:t>
      </w:r>
    </w:p>
    <w:p w14:paraId="53226E94" w14:textId="77777777" w:rsidR="009C4941" w:rsidRPr="009C4941" w:rsidRDefault="009C4941" w:rsidP="009C4941">
      <w:pPr>
        <w:spacing w:before="75" w:after="75" w:line="300" w:lineRule="atLeast"/>
        <w:ind w:right="75"/>
        <w:rPr>
          <w:rFonts w:ascii="Segoe UI" w:eastAsia="Times New Roman" w:hAnsi="Segoe UI" w:cs="Segoe UI"/>
          <w:color w:val="242424"/>
          <w:kern w:val="0"/>
          <w:sz w:val="21"/>
          <w:szCs w:val="21"/>
          <w14:ligatures w14:val="none"/>
        </w:rPr>
      </w:pPr>
      <w:r w:rsidRPr="009C4941">
        <w:rPr>
          <w:rFonts w:ascii="Segoe UI" w:eastAsia="Times New Roman" w:hAnsi="Segoe UI" w:cs="Segoe UI"/>
          <w:b/>
          <w:bCs/>
          <w:color w:val="242424"/>
          <w:kern w:val="0"/>
          <w:sz w:val="21"/>
          <w:szCs w:val="21"/>
          <w:bdr w:val="none" w:sz="0" w:space="0" w:color="auto" w:frame="1"/>
          <w14:ligatures w14:val="none"/>
        </w:rPr>
        <w:t>Close the Meeting:</w:t>
      </w:r>
    </w:p>
    <w:p w14:paraId="6AF8FFB3" w14:textId="77777777" w:rsidR="009C4941" w:rsidRPr="009C4941" w:rsidRDefault="009C4941" w:rsidP="009C4941">
      <w:pPr>
        <w:numPr>
          <w:ilvl w:val="0"/>
          <w:numId w:val="18"/>
        </w:numPr>
        <w:spacing w:before="100" w:beforeAutospacing="1" w:after="100" w:afterAutospacing="1" w:line="300" w:lineRule="atLeast"/>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t xml:space="preserve">Motion made by Becky to close the meeting, </w:t>
      </w:r>
      <w:proofErr w:type="gramStart"/>
      <w:r w:rsidRPr="009C4941">
        <w:rPr>
          <w:rFonts w:ascii="Segoe UI" w:eastAsia="Times New Roman" w:hAnsi="Segoe UI" w:cs="Segoe UI"/>
          <w:color w:val="242424"/>
          <w:kern w:val="0"/>
          <w:sz w:val="21"/>
          <w:szCs w:val="21"/>
          <w14:ligatures w14:val="none"/>
        </w:rPr>
        <w:t>seconded</w:t>
      </w:r>
      <w:proofErr w:type="gramEnd"/>
      <w:r w:rsidRPr="009C4941">
        <w:rPr>
          <w:rFonts w:ascii="Segoe UI" w:eastAsia="Times New Roman" w:hAnsi="Segoe UI" w:cs="Segoe UI"/>
          <w:color w:val="242424"/>
          <w:kern w:val="0"/>
          <w:sz w:val="21"/>
          <w:szCs w:val="21"/>
          <w14:ligatures w14:val="none"/>
        </w:rPr>
        <w:t xml:space="preserve"> by Adam. Passed 5/0.</w:t>
      </w:r>
    </w:p>
    <w:p w14:paraId="6D76715B" w14:textId="77777777" w:rsidR="009C4941" w:rsidRPr="009C4941" w:rsidRDefault="009C4941" w:rsidP="009C4941">
      <w:pPr>
        <w:spacing w:before="105" w:after="105" w:line="300" w:lineRule="atLeast"/>
        <w:ind w:left="2400" w:right="2400"/>
        <w:rPr>
          <w:rFonts w:ascii="Segoe UI" w:eastAsia="Times New Roman" w:hAnsi="Segoe UI" w:cs="Segoe UI"/>
          <w:color w:val="242424"/>
          <w:kern w:val="0"/>
          <w:sz w:val="21"/>
          <w:szCs w:val="21"/>
          <w14:ligatures w14:val="none"/>
        </w:rPr>
      </w:pPr>
      <w:r w:rsidRPr="009C4941">
        <w:rPr>
          <w:rFonts w:ascii="Segoe UI" w:eastAsia="Times New Roman" w:hAnsi="Segoe UI" w:cs="Segoe UI"/>
          <w:color w:val="242424"/>
          <w:kern w:val="0"/>
          <w:sz w:val="21"/>
          <w:szCs w:val="21"/>
          <w14:ligatures w14:val="none"/>
        </w:rPr>
        <w:pict w14:anchorId="271D6B7D">
          <v:rect id="_x0000_i1026" style="width:4.3pt;height:1.5pt" o:hrpct="0" o:hrstd="t" o:hrnoshade="t" o:hr="t" fillcolor="#242424" stroked="f"/>
        </w:pict>
      </w:r>
    </w:p>
    <w:p w14:paraId="72901E10" w14:textId="77777777" w:rsidR="00A72F21" w:rsidRDefault="00A72F21"/>
    <w:sectPr w:rsidR="00A72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759"/>
    <w:multiLevelType w:val="multilevel"/>
    <w:tmpl w:val="67C8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073DE"/>
    <w:multiLevelType w:val="multilevel"/>
    <w:tmpl w:val="CC32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13D22"/>
    <w:multiLevelType w:val="multilevel"/>
    <w:tmpl w:val="1682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5771B"/>
    <w:multiLevelType w:val="multilevel"/>
    <w:tmpl w:val="4D9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3A4857"/>
    <w:multiLevelType w:val="multilevel"/>
    <w:tmpl w:val="D00E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363D6"/>
    <w:multiLevelType w:val="multilevel"/>
    <w:tmpl w:val="C73E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1E62EC"/>
    <w:multiLevelType w:val="multilevel"/>
    <w:tmpl w:val="69E0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16AC3"/>
    <w:multiLevelType w:val="multilevel"/>
    <w:tmpl w:val="FD44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E10BF"/>
    <w:multiLevelType w:val="multilevel"/>
    <w:tmpl w:val="3678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1E30F7"/>
    <w:multiLevelType w:val="multilevel"/>
    <w:tmpl w:val="78AA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85818"/>
    <w:multiLevelType w:val="multilevel"/>
    <w:tmpl w:val="C5C6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6E6A97"/>
    <w:multiLevelType w:val="multilevel"/>
    <w:tmpl w:val="ED1E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FE4D22"/>
    <w:multiLevelType w:val="multilevel"/>
    <w:tmpl w:val="9434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F549D4"/>
    <w:multiLevelType w:val="multilevel"/>
    <w:tmpl w:val="3862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AF3ECE"/>
    <w:multiLevelType w:val="multilevel"/>
    <w:tmpl w:val="299A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4A01E7"/>
    <w:multiLevelType w:val="multilevel"/>
    <w:tmpl w:val="678C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D710A8"/>
    <w:multiLevelType w:val="multilevel"/>
    <w:tmpl w:val="59EE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1F12D7"/>
    <w:multiLevelType w:val="multilevel"/>
    <w:tmpl w:val="C648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867828">
    <w:abstractNumId w:val="15"/>
  </w:num>
  <w:num w:numId="2" w16cid:durableId="1737698592">
    <w:abstractNumId w:val="9"/>
  </w:num>
  <w:num w:numId="3" w16cid:durableId="636179422">
    <w:abstractNumId w:val="12"/>
  </w:num>
  <w:num w:numId="4" w16cid:durableId="1974560075">
    <w:abstractNumId w:val="4"/>
  </w:num>
  <w:num w:numId="5" w16cid:durableId="2133018294">
    <w:abstractNumId w:val="8"/>
  </w:num>
  <w:num w:numId="6" w16cid:durableId="1104225011">
    <w:abstractNumId w:val="17"/>
  </w:num>
  <w:num w:numId="7" w16cid:durableId="2008092964">
    <w:abstractNumId w:val="13"/>
  </w:num>
  <w:num w:numId="8" w16cid:durableId="848907553">
    <w:abstractNumId w:val="5"/>
  </w:num>
  <w:num w:numId="9" w16cid:durableId="1143542793">
    <w:abstractNumId w:val="6"/>
  </w:num>
  <w:num w:numId="10" w16cid:durableId="132676092">
    <w:abstractNumId w:val="10"/>
  </w:num>
  <w:num w:numId="11" w16cid:durableId="760562930">
    <w:abstractNumId w:val="1"/>
  </w:num>
  <w:num w:numId="12" w16cid:durableId="600991516">
    <w:abstractNumId w:val="3"/>
  </w:num>
  <w:num w:numId="13" w16cid:durableId="1177963199">
    <w:abstractNumId w:val="11"/>
  </w:num>
  <w:num w:numId="14" w16cid:durableId="292101428">
    <w:abstractNumId w:val="7"/>
  </w:num>
  <w:num w:numId="15" w16cid:durableId="480847842">
    <w:abstractNumId w:val="16"/>
  </w:num>
  <w:num w:numId="16" w16cid:durableId="1790931588">
    <w:abstractNumId w:val="2"/>
  </w:num>
  <w:num w:numId="17" w16cid:durableId="1925989026">
    <w:abstractNumId w:val="14"/>
  </w:num>
  <w:num w:numId="18" w16cid:durableId="174466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41"/>
    <w:rsid w:val="001E5891"/>
    <w:rsid w:val="00940EFE"/>
    <w:rsid w:val="009C4941"/>
    <w:rsid w:val="00A72F21"/>
    <w:rsid w:val="00F0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926A"/>
  <w15:chartTrackingRefBased/>
  <w15:docId w15:val="{B881A0A0-F73C-4A68-9452-B97A2FBA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941"/>
    <w:rPr>
      <w:rFonts w:eastAsiaTheme="majorEastAsia" w:cstheme="majorBidi"/>
      <w:color w:val="272727" w:themeColor="text1" w:themeTint="D8"/>
    </w:rPr>
  </w:style>
  <w:style w:type="paragraph" w:styleId="Title">
    <w:name w:val="Title"/>
    <w:basedOn w:val="Normal"/>
    <w:next w:val="Normal"/>
    <w:link w:val="TitleChar"/>
    <w:uiPriority w:val="10"/>
    <w:qFormat/>
    <w:rsid w:val="009C4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941"/>
    <w:pPr>
      <w:spacing w:before="160"/>
      <w:jc w:val="center"/>
    </w:pPr>
    <w:rPr>
      <w:i/>
      <w:iCs/>
      <w:color w:val="404040" w:themeColor="text1" w:themeTint="BF"/>
    </w:rPr>
  </w:style>
  <w:style w:type="character" w:customStyle="1" w:styleId="QuoteChar">
    <w:name w:val="Quote Char"/>
    <w:basedOn w:val="DefaultParagraphFont"/>
    <w:link w:val="Quote"/>
    <w:uiPriority w:val="29"/>
    <w:rsid w:val="009C4941"/>
    <w:rPr>
      <w:i/>
      <w:iCs/>
      <w:color w:val="404040" w:themeColor="text1" w:themeTint="BF"/>
    </w:rPr>
  </w:style>
  <w:style w:type="paragraph" w:styleId="ListParagraph">
    <w:name w:val="List Paragraph"/>
    <w:basedOn w:val="Normal"/>
    <w:uiPriority w:val="34"/>
    <w:qFormat/>
    <w:rsid w:val="009C4941"/>
    <w:pPr>
      <w:ind w:left="720"/>
      <w:contextualSpacing/>
    </w:pPr>
  </w:style>
  <w:style w:type="character" w:styleId="IntenseEmphasis">
    <w:name w:val="Intense Emphasis"/>
    <w:basedOn w:val="DefaultParagraphFont"/>
    <w:uiPriority w:val="21"/>
    <w:qFormat/>
    <w:rsid w:val="009C4941"/>
    <w:rPr>
      <w:i/>
      <w:iCs/>
      <w:color w:val="0F4761" w:themeColor="accent1" w:themeShade="BF"/>
    </w:rPr>
  </w:style>
  <w:style w:type="paragraph" w:styleId="IntenseQuote">
    <w:name w:val="Intense Quote"/>
    <w:basedOn w:val="Normal"/>
    <w:next w:val="Normal"/>
    <w:link w:val="IntenseQuoteChar"/>
    <w:uiPriority w:val="30"/>
    <w:qFormat/>
    <w:rsid w:val="009C4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941"/>
    <w:rPr>
      <w:i/>
      <w:iCs/>
      <w:color w:val="0F4761" w:themeColor="accent1" w:themeShade="BF"/>
    </w:rPr>
  </w:style>
  <w:style w:type="character" w:styleId="IntenseReference">
    <w:name w:val="Intense Reference"/>
    <w:basedOn w:val="DefaultParagraphFont"/>
    <w:uiPriority w:val="32"/>
    <w:qFormat/>
    <w:rsid w:val="009C49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3211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238">
          <w:marLeft w:val="0"/>
          <w:marRight w:val="0"/>
          <w:marTop w:val="0"/>
          <w:marBottom w:val="0"/>
          <w:divBdr>
            <w:top w:val="none" w:sz="0" w:space="0" w:color="242424"/>
            <w:left w:val="none" w:sz="0" w:space="0" w:color="242424"/>
            <w:bottom w:val="none" w:sz="0" w:space="0" w:color="242424"/>
            <w:right w:val="none" w:sz="0" w:space="0" w:color="242424"/>
          </w:divBdr>
          <w:divsChild>
            <w:div w:id="77444083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Hundley</dc:creator>
  <cp:keywords/>
  <dc:description/>
  <cp:lastModifiedBy>Nora Hundley</cp:lastModifiedBy>
  <cp:revision>1</cp:revision>
  <dcterms:created xsi:type="dcterms:W3CDTF">2025-05-19T20:28:00Z</dcterms:created>
  <dcterms:modified xsi:type="dcterms:W3CDTF">2025-05-19T20:43:00Z</dcterms:modified>
</cp:coreProperties>
</file>