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68BBF" w14:textId="1700F96B" w:rsidR="006E4F58" w:rsidRPr="005A4638" w:rsidRDefault="00A871C7" w:rsidP="002B3B6F">
      <w:pPr>
        <w:keepNext/>
        <w:keepLines/>
        <w:spacing w:before="200" w:after="0" w:line="240" w:lineRule="auto"/>
        <w:jc w:val="center"/>
        <w:outlineLvl w:val="3"/>
        <w:rPr>
          <w:rFonts w:eastAsiaTheme="majorEastAsia" w:cstheme="majorBidi"/>
          <w:b/>
          <w:bCs/>
          <w:iCs/>
          <w:sz w:val="24"/>
        </w:rPr>
      </w:pPr>
      <w:bookmarkStart w:id="0" w:name="_GoBack"/>
      <w:bookmarkEnd w:id="0"/>
      <w:r w:rsidRPr="005A4638">
        <w:rPr>
          <w:rFonts w:eastAsiaTheme="majorEastAsia" w:cstheme="majorBidi"/>
          <w:b/>
          <w:bCs/>
          <w:iCs/>
          <w:sz w:val="24"/>
        </w:rPr>
        <w:t>SAMPLE CONTRACT FOR FORENSIC LABORATORY SUPPLIES</w:t>
      </w:r>
    </w:p>
    <w:p w14:paraId="6FCC1153" w14:textId="77777777" w:rsidR="006E4F58" w:rsidRPr="005A4638" w:rsidRDefault="006E4F58" w:rsidP="006E4F58">
      <w:pPr>
        <w:spacing w:after="0" w:line="240" w:lineRule="auto"/>
        <w:rPr>
          <w:rFonts w:eastAsia="Times New Roman" w:cs="Times New Roman"/>
        </w:rPr>
      </w:pPr>
    </w:p>
    <w:p w14:paraId="02C18F6C" w14:textId="0BD599A6" w:rsidR="006E4F58" w:rsidRPr="005A4638" w:rsidRDefault="006E4F58" w:rsidP="006E4F58">
      <w:pPr>
        <w:spacing w:after="0" w:line="240" w:lineRule="auto"/>
        <w:rPr>
          <w:rFonts w:eastAsia="Times New Roman" w:cs="Times New Roman"/>
        </w:rPr>
      </w:pPr>
      <w:r w:rsidRPr="005A4638">
        <w:rPr>
          <w:rFonts w:eastAsia="Times New Roman" w:cs="Times New Roman"/>
        </w:rPr>
        <w:t>This Contract (“this Contract”), entered into by and betwee</w:t>
      </w:r>
      <w:r w:rsidR="00CC0E8C" w:rsidRPr="005A4638">
        <w:rPr>
          <w:rFonts w:eastAsia="Times New Roman" w:cs="Times New Roman"/>
        </w:rPr>
        <w:t xml:space="preserve">n </w:t>
      </w:r>
      <w:r w:rsidR="00CC0E8C" w:rsidRPr="005A4638">
        <w:rPr>
          <w:rFonts w:eastAsia="Times New Roman" w:cs="Times New Roman"/>
          <w:u w:val="single"/>
        </w:rPr>
        <w:t>the State of Indiana through the</w:t>
      </w:r>
      <w:r w:rsidRPr="005A4638">
        <w:rPr>
          <w:rFonts w:eastAsia="Times New Roman" w:cs="Times New Roman"/>
          <w:u w:val="single"/>
        </w:rPr>
        <w:t xml:space="preserve"> </w:t>
      </w:r>
      <w:r w:rsidR="00CC0E8C" w:rsidRPr="005A4638">
        <w:rPr>
          <w:rFonts w:eastAsia="Times New Roman" w:cs="Times New Roman"/>
          <w:b/>
          <w:u w:val="single"/>
        </w:rPr>
        <w:t>INDIANA DEPARTMENT OF ADMINISTRATION ON BEHALF OF ALL STATE AGENCIES</w:t>
      </w:r>
      <w:r w:rsidRPr="005A4638">
        <w:rPr>
          <w:rFonts w:eastAsia="Times New Roman" w:cs="Times New Roman"/>
        </w:rPr>
        <w:t xml:space="preserve"> (the “State”) and </w:t>
      </w:r>
      <w:r w:rsidR="00A871C7" w:rsidRPr="005A4638">
        <w:rPr>
          <w:rFonts w:eastAsia="Times New Roman" w:cs="Times New Roman"/>
          <w:b/>
          <w:u w:val="single"/>
        </w:rPr>
        <w:t>VENDOR NAME</w:t>
      </w:r>
      <w:r w:rsidRPr="005A4638">
        <w:rPr>
          <w:rFonts w:eastAsia="Times New Roman" w:cs="Times New Roman"/>
        </w:rPr>
        <w:t xml:space="preserve"> (the “Contractor”), is executed pursuant to the terms and conditions set forth herein.  In consideration of those mutual undertakings and covenants, the parties agree as follows:  </w:t>
      </w:r>
    </w:p>
    <w:p w14:paraId="56A7D5DC" w14:textId="77777777" w:rsidR="006E4F58" w:rsidRPr="005A4638" w:rsidRDefault="006E4F58" w:rsidP="006E4F58">
      <w:pPr>
        <w:spacing w:after="0" w:line="240" w:lineRule="auto"/>
        <w:rPr>
          <w:rFonts w:eastAsia="Times New Roman" w:cs="Times New Roman"/>
        </w:rPr>
      </w:pPr>
    </w:p>
    <w:p w14:paraId="7FC43887" w14:textId="1EC64813" w:rsidR="006E4F58" w:rsidRPr="005A4638" w:rsidRDefault="006E4F58" w:rsidP="006E4F58">
      <w:pPr>
        <w:spacing w:after="0" w:line="240" w:lineRule="auto"/>
        <w:rPr>
          <w:rFonts w:eastAsia="Times New Roman" w:cs="Times New Roman"/>
        </w:rPr>
      </w:pPr>
      <w:r w:rsidRPr="005A4638">
        <w:rPr>
          <w:rFonts w:eastAsia="Times New Roman" w:cs="Times New Roman"/>
          <w:b/>
        </w:rPr>
        <w:t>1.  Duties of Contractor</w:t>
      </w:r>
      <w:r w:rsidR="006157BA" w:rsidRPr="005A4638">
        <w:rPr>
          <w:rFonts w:eastAsia="Times New Roman" w:cs="Times New Roman"/>
        </w:rPr>
        <w:t xml:space="preserve">.  </w:t>
      </w:r>
      <w:r w:rsidR="00CC0E8C" w:rsidRPr="005A4638">
        <w:rPr>
          <w:rFonts w:eastAsia="Times New Roman" w:cs="Times New Roman"/>
        </w:rPr>
        <w:br/>
        <w:t xml:space="preserve">The Indiana Department of Administration on behalf of All State Agencies, herein referred to </w:t>
      </w:r>
      <w:r w:rsidR="007956F0" w:rsidRPr="005A4638">
        <w:rPr>
          <w:rFonts w:eastAsia="Times New Roman" w:cs="Times New Roman"/>
        </w:rPr>
        <w:t>as (“State”) is establishing a Quantity Purchase A</w:t>
      </w:r>
      <w:r w:rsidR="00CC0E8C" w:rsidRPr="005A4638">
        <w:rPr>
          <w:rFonts w:eastAsia="Times New Roman" w:cs="Times New Roman"/>
        </w:rPr>
        <w:t xml:space="preserve">greement (QPA) for </w:t>
      </w:r>
      <w:r w:rsidR="00A871C7" w:rsidRPr="005A4638">
        <w:rPr>
          <w:rFonts w:eastAsia="Times New Roman" w:cs="Times New Roman"/>
        </w:rPr>
        <w:t xml:space="preserve">Forensic Laboratory Supplies. </w:t>
      </w:r>
      <w:r w:rsidR="00CC0E8C" w:rsidRPr="005A4638">
        <w:rPr>
          <w:rFonts w:eastAsia="Times New Roman" w:cs="Times New Roman"/>
        </w:rPr>
        <w:t>The Contractor shall provide these services and commodities necessary to the State</w:t>
      </w:r>
      <w:r w:rsidR="007956F0" w:rsidRPr="005A4638">
        <w:rPr>
          <w:rFonts w:eastAsia="Times New Roman" w:cs="Times New Roman"/>
        </w:rPr>
        <w:t xml:space="preserve"> as set forth</w:t>
      </w:r>
      <w:r w:rsidR="00A871C7" w:rsidRPr="005A4638">
        <w:rPr>
          <w:rFonts w:eastAsia="Times New Roman" w:cs="Times New Roman"/>
        </w:rPr>
        <w:t xml:space="preserve"> in BID #ASA 19-039</w:t>
      </w:r>
      <w:r w:rsidR="00CC0E8C" w:rsidRPr="005A4638">
        <w:rPr>
          <w:rFonts w:eastAsia="Times New Roman" w:cs="Times New Roman"/>
        </w:rPr>
        <w:t>. The following contract exhibits are hereby included in this Contract and incorporated herein by reference as follows:</w:t>
      </w:r>
      <w:r w:rsidR="00395CF9" w:rsidRPr="005A4638">
        <w:rPr>
          <w:rFonts w:eastAsia="Times New Roman" w:cs="Times New Roman"/>
        </w:rPr>
        <w:br/>
      </w:r>
    </w:p>
    <w:p w14:paraId="5C2E7B08" w14:textId="31E27818" w:rsidR="007956F0" w:rsidRPr="005A4638" w:rsidRDefault="00395CF9" w:rsidP="007956F0">
      <w:pPr>
        <w:spacing w:after="0" w:line="240" w:lineRule="auto"/>
        <w:ind w:left="720"/>
        <w:rPr>
          <w:rFonts w:eastAsia="Times New Roman" w:cs="Times New Roman"/>
        </w:rPr>
      </w:pPr>
      <w:r w:rsidRPr="005A4638">
        <w:rPr>
          <w:rFonts w:eastAsia="Times New Roman" w:cs="Times New Roman"/>
        </w:rPr>
        <w:t>Exhibit A</w:t>
      </w:r>
      <w:r w:rsidR="007956F0" w:rsidRPr="005A4638">
        <w:rPr>
          <w:rFonts w:eastAsia="Times New Roman" w:cs="Times New Roman"/>
        </w:rPr>
        <w:t xml:space="preserve"> = QPA Line Items</w:t>
      </w:r>
      <w:r w:rsidR="009E1348" w:rsidRPr="005A4638">
        <w:rPr>
          <w:rFonts w:eastAsia="Times New Roman" w:cs="Times New Roman"/>
        </w:rPr>
        <w:t xml:space="preserve"> &amp; Pricing</w:t>
      </w:r>
    </w:p>
    <w:p w14:paraId="5825EE75" w14:textId="51EFC16F" w:rsidR="009E1348" w:rsidRPr="005A4638" w:rsidRDefault="009E1348" w:rsidP="007956F0">
      <w:pPr>
        <w:spacing w:after="0" w:line="240" w:lineRule="auto"/>
        <w:ind w:left="720"/>
        <w:rPr>
          <w:rFonts w:eastAsia="Times New Roman" w:cs="Times New Roman"/>
        </w:rPr>
      </w:pPr>
      <w:r w:rsidRPr="005A4638">
        <w:rPr>
          <w:rFonts w:eastAsia="Times New Roman" w:cs="Times New Roman"/>
        </w:rPr>
        <w:t>Exhibit B = Bid</w:t>
      </w:r>
      <w:r w:rsidR="002B3B6F" w:rsidRPr="005A4638">
        <w:rPr>
          <w:rFonts w:eastAsia="Times New Roman" w:cs="Times New Roman"/>
        </w:rPr>
        <w:t>#</w:t>
      </w:r>
      <w:r w:rsidR="00A871C7" w:rsidRPr="005A4638">
        <w:rPr>
          <w:rFonts w:eastAsia="Times New Roman" w:cs="Times New Roman"/>
        </w:rPr>
        <w:t xml:space="preserve"> ASA-19-039</w:t>
      </w:r>
    </w:p>
    <w:p w14:paraId="25B9A18F" w14:textId="7D814739" w:rsidR="006E4F58" w:rsidRPr="005A4638" w:rsidRDefault="006E4F58" w:rsidP="006E4F58">
      <w:pPr>
        <w:spacing w:after="0" w:line="240" w:lineRule="auto"/>
        <w:rPr>
          <w:rFonts w:eastAsia="Times New Roman" w:cs="Times New Roman"/>
        </w:rPr>
      </w:pPr>
    </w:p>
    <w:p w14:paraId="55ABAA7E" w14:textId="3EB32900" w:rsidR="007956F0" w:rsidRPr="005A4638" w:rsidRDefault="007956F0" w:rsidP="006E4F58">
      <w:pPr>
        <w:spacing w:after="0" w:line="240" w:lineRule="auto"/>
        <w:rPr>
          <w:rFonts w:eastAsia="Times New Roman" w:cs="Times New Roman"/>
        </w:rPr>
      </w:pPr>
      <w:r w:rsidRPr="005A4638">
        <w:rPr>
          <w:rFonts w:eastAsia="Times New Roman" w:cs="Times New Roman"/>
        </w:rPr>
        <w:t>The duties of the Contractor are set forth, attached hereto, and fully incorporated herein:</w:t>
      </w:r>
    </w:p>
    <w:p w14:paraId="6C0A83D4" w14:textId="77777777" w:rsidR="007956F0" w:rsidRPr="005A4638" w:rsidRDefault="007956F0" w:rsidP="007956F0">
      <w:pPr>
        <w:pStyle w:val="Default"/>
        <w:rPr>
          <w:rFonts w:asciiTheme="minorHAnsi" w:hAnsiTheme="minorHAnsi"/>
          <w:color w:val="auto"/>
          <w:sz w:val="22"/>
          <w:szCs w:val="22"/>
        </w:rPr>
      </w:pPr>
      <w:r w:rsidRPr="005A4638">
        <w:rPr>
          <w:rFonts w:asciiTheme="minorHAnsi" w:hAnsiTheme="minorHAnsi"/>
          <w:color w:val="auto"/>
          <w:sz w:val="22"/>
          <w:szCs w:val="22"/>
        </w:rPr>
        <w:t xml:space="preserve"> </w:t>
      </w:r>
    </w:p>
    <w:p w14:paraId="6A704B6F" w14:textId="77777777" w:rsidR="007956F0" w:rsidRPr="005A4638" w:rsidRDefault="007956F0" w:rsidP="005E09CC">
      <w:pPr>
        <w:pStyle w:val="Default"/>
        <w:spacing w:after="15"/>
        <w:ind w:left="360"/>
        <w:rPr>
          <w:rFonts w:asciiTheme="minorHAnsi" w:hAnsiTheme="minorHAnsi"/>
          <w:b/>
          <w:bCs/>
          <w:color w:val="auto"/>
          <w:sz w:val="22"/>
          <w:szCs w:val="22"/>
        </w:rPr>
      </w:pPr>
      <w:r w:rsidRPr="005A4638">
        <w:rPr>
          <w:rFonts w:asciiTheme="minorHAnsi" w:hAnsiTheme="minorHAnsi"/>
          <w:b/>
          <w:bCs/>
          <w:color w:val="auto"/>
          <w:sz w:val="22"/>
          <w:szCs w:val="22"/>
        </w:rPr>
        <w:t xml:space="preserve">A. Entities Eligible to Utilize Contract </w:t>
      </w:r>
    </w:p>
    <w:p w14:paraId="37778E68" w14:textId="77777777" w:rsidR="007956F0" w:rsidRPr="005A4638" w:rsidRDefault="007956F0" w:rsidP="005E09CC">
      <w:pPr>
        <w:pStyle w:val="Default"/>
        <w:spacing w:after="15"/>
        <w:ind w:left="360"/>
        <w:rPr>
          <w:rFonts w:asciiTheme="minorHAnsi" w:hAnsiTheme="minorHAnsi"/>
          <w:b/>
          <w:bCs/>
          <w:color w:val="auto"/>
          <w:sz w:val="22"/>
          <w:szCs w:val="22"/>
        </w:rPr>
      </w:pPr>
    </w:p>
    <w:p w14:paraId="5A1822BC" w14:textId="67C2D636" w:rsidR="007956F0" w:rsidRPr="005A4638" w:rsidRDefault="009E1348" w:rsidP="005E09CC">
      <w:pPr>
        <w:pStyle w:val="Default"/>
        <w:numPr>
          <w:ilvl w:val="0"/>
          <w:numId w:val="7"/>
        </w:numPr>
        <w:spacing w:after="15"/>
        <w:rPr>
          <w:rFonts w:asciiTheme="minorHAnsi" w:hAnsiTheme="minorHAnsi"/>
          <w:color w:val="auto"/>
          <w:sz w:val="22"/>
          <w:szCs w:val="22"/>
          <w:u w:val="single"/>
        </w:rPr>
      </w:pPr>
      <w:r w:rsidRPr="005A4638">
        <w:rPr>
          <w:rFonts w:asciiTheme="minorHAnsi" w:hAnsiTheme="minorHAnsi"/>
          <w:color w:val="auto"/>
          <w:sz w:val="22"/>
          <w:szCs w:val="22"/>
          <w:u w:val="single"/>
        </w:rPr>
        <w:t>State Agencies</w:t>
      </w:r>
    </w:p>
    <w:p w14:paraId="44508534" w14:textId="6EE10722" w:rsidR="007956F0" w:rsidRPr="005A4638" w:rsidRDefault="006A68D0" w:rsidP="005E09CC">
      <w:pPr>
        <w:pStyle w:val="Default"/>
        <w:spacing w:after="15"/>
        <w:ind w:left="360"/>
        <w:rPr>
          <w:rFonts w:asciiTheme="minorHAnsi" w:hAnsiTheme="minorHAnsi"/>
          <w:color w:val="auto"/>
          <w:sz w:val="22"/>
          <w:szCs w:val="22"/>
        </w:rPr>
      </w:pPr>
      <w:r w:rsidRPr="005A4638">
        <w:rPr>
          <w:rFonts w:asciiTheme="minorHAnsi" w:hAnsiTheme="minorHAnsi"/>
          <w:color w:val="auto"/>
          <w:sz w:val="22"/>
          <w:szCs w:val="22"/>
        </w:rPr>
        <w:t>As defined in Indiana Code</w:t>
      </w:r>
      <w:r w:rsidR="007956F0" w:rsidRPr="005A4638">
        <w:rPr>
          <w:rFonts w:asciiTheme="minorHAnsi" w:hAnsiTheme="minorHAnsi"/>
          <w:color w:val="auto"/>
          <w:sz w:val="22"/>
          <w:szCs w:val="22"/>
        </w:rPr>
        <w:t xml:space="preserve"> 4-13-1, “state agency” means an authority, board, branch, commission, committee, department, division, or other instrumentality of the executive, including the administrative, department of state government. </w:t>
      </w:r>
      <w:r w:rsidR="007956F0" w:rsidRPr="005A4638">
        <w:rPr>
          <w:rFonts w:asciiTheme="minorHAnsi" w:hAnsiTheme="minorHAnsi"/>
          <w:color w:val="auto"/>
          <w:sz w:val="22"/>
          <w:szCs w:val="22"/>
        </w:rPr>
        <w:br/>
      </w:r>
    </w:p>
    <w:p w14:paraId="17CC66F6" w14:textId="77777777" w:rsidR="007956F0" w:rsidRPr="005A4638" w:rsidRDefault="007956F0" w:rsidP="005E09CC">
      <w:pPr>
        <w:pStyle w:val="Default"/>
        <w:spacing w:after="16"/>
        <w:ind w:left="360"/>
        <w:rPr>
          <w:rFonts w:asciiTheme="minorHAnsi" w:hAnsiTheme="minorHAnsi"/>
          <w:color w:val="auto"/>
          <w:sz w:val="22"/>
          <w:szCs w:val="22"/>
        </w:rPr>
      </w:pPr>
      <w:r w:rsidRPr="005A4638">
        <w:rPr>
          <w:rFonts w:asciiTheme="minorHAnsi" w:hAnsiTheme="minorHAnsi"/>
          <w:b/>
          <w:bCs/>
          <w:color w:val="auto"/>
          <w:sz w:val="22"/>
          <w:szCs w:val="22"/>
        </w:rPr>
        <w:t xml:space="preserve">B. Account Management and Customer Service </w:t>
      </w:r>
    </w:p>
    <w:p w14:paraId="1796A2E4" w14:textId="77777777" w:rsidR="007956F0"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 xml:space="preserve">1. </w:t>
      </w:r>
      <w:r w:rsidRPr="005A4638">
        <w:rPr>
          <w:rFonts w:asciiTheme="minorHAnsi" w:hAnsiTheme="minorHAnsi"/>
          <w:color w:val="auto"/>
          <w:sz w:val="22"/>
          <w:szCs w:val="22"/>
          <w:u w:val="single"/>
        </w:rPr>
        <w:t>Account Management Structure</w:t>
      </w:r>
      <w:r w:rsidRPr="005A4638">
        <w:rPr>
          <w:rFonts w:asciiTheme="minorHAnsi" w:hAnsiTheme="minorHAnsi"/>
          <w:color w:val="auto"/>
          <w:sz w:val="22"/>
          <w:szCs w:val="22"/>
        </w:rPr>
        <w:t xml:space="preserve"> </w:t>
      </w:r>
    </w:p>
    <w:p w14:paraId="08F3CF29" w14:textId="77777777" w:rsidR="007956F0" w:rsidRPr="005A4638" w:rsidRDefault="007956F0" w:rsidP="005E09CC">
      <w:pPr>
        <w:pStyle w:val="Default"/>
        <w:ind w:left="1080"/>
        <w:rPr>
          <w:rFonts w:asciiTheme="minorHAnsi" w:hAnsiTheme="minorHAnsi"/>
          <w:color w:val="auto"/>
          <w:sz w:val="22"/>
          <w:szCs w:val="22"/>
        </w:rPr>
      </w:pPr>
    </w:p>
    <w:p w14:paraId="0C5F1291" w14:textId="7AE11D69" w:rsidR="007956F0"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The Contractor’s Dedicated Account Management Team shall include a Dedicated Account Manager</w:t>
      </w:r>
      <w:r w:rsidR="006A68D0" w:rsidRPr="005A4638">
        <w:rPr>
          <w:rFonts w:asciiTheme="minorHAnsi" w:hAnsiTheme="minorHAnsi"/>
          <w:color w:val="auto"/>
          <w:sz w:val="22"/>
          <w:szCs w:val="22"/>
        </w:rPr>
        <w:t xml:space="preserve"> and</w:t>
      </w:r>
      <w:r w:rsidRPr="005A4638">
        <w:rPr>
          <w:rFonts w:asciiTheme="minorHAnsi" w:hAnsiTheme="minorHAnsi"/>
          <w:color w:val="auto"/>
          <w:sz w:val="22"/>
          <w:szCs w:val="22"/>
        </w:rPr>
        <w:t xml:space="preserve"> Customer Service Team. This team shall remain in place throughout the full contract term. The Contractor shall notify the State within 48 hours of notification of any staffing changes from proposed staffing as listed below. The Contractor shall communicate and maintain an up-to-date back-up plan for </w:t>
      </w:r>
      <w:r w:rsidR="006A68D0" w:rsidRPr="005A4638">
        <w:rPr>
          <w:rFonts w:asciiTheme="minorHAnsi" w:hAnsiTheme="minorHAnsi"/>
          <w:color w:val="auto"/>
          <w:sz w:val="22"/>
          <w:szCs w:val="22"/>
        </w:rPr>
        <w:t>its dedicated Account Management</w:t>
      </w:r>
      <w:r w:rsidRPr="005A4638">
        <w:rPr>
          <w:rFonts w:asciiTheme="minorHAnsi" w:hAnsiTheme="minorHAnsi"/>
          <w:color w:val="auto"/>
          <w:sz w:val="22"/>
          <w:szCs w:val="22"/>
        </w:rPr>
        <w:t xml:space="preserve"> Team members. </w:t>
      </w:r>
      <w:r w:rsidR="00DE2ACE" w:rsidRPr="005A4638">
        <w:rPr>
          <w:rFonts w:asciiTheme="minorHAnsi" w:hAnsiTheme="minorHAnsi"/>
          <w:color w:val="auto"/>
          <w:sz w:val="22"/>
          <w:szCs w:val="22"/>
        </w:rPr>
        <w:br/>
      </w:r>
    </w:p>
    <w:p w14:paraId="365800C5" w14:textId="201A530F" w:rsidR="007956F0" w:rsidRPr="005A4638" w:rsidRDefault="007956F0" w:rsidP="005E09CC">
      <w:pPr>
        <w:pStyle w:val="Default"/>
        <w:ind w:left="1800"/>
        <w:rPr>
          <w:rFonts w:asciiTheme="minorHAnsi" w:hAnsiTheme="minorHAnsi"/>
          <w:color w:val="auto"/>
          <w:sz w:val="22"/>
          <w:szCs w:val="22"/>
        </w:rPr>
      </w:pPr>
      <w:r w:rsidRPr="005A4638">
        <w:rPr>
          <w:rFonts w:asciiTheme="minorHAnsi" w:hAnsiTheme="minorHAnsi"/>
          <w:color w:val="auto"/>
          <w:sz w:val="22"/>
          <w:szCs w:val="22"/>
        </w:rPr>
        <w:t xml:space="preserve">a) </w:t>
      </w:r>
      <w:r w:rsidRPr="005A4638">
        <w:rPr>
          <w:rFonts w:asciiTheme="minorHAnsi" w:hAnsiTheme="minorHAnsi"/>
          <w:color w:val="auto"/>
          <w:sz w:val="22"/>
          <w:szCs w:val="22"/>
          <w:u w:val="single"/>
        </w:rPr>
        <w:t>Dedicated Account Manager</w:t>
      </w:r>
      <w:r w:rsidRPr="005A4638">
        <w:rPr>
          <w:rFonts w:asciiTheme="minorHAnsi" w:hAnsiTheme="minorHAnsi"/>
          <w:color w:val="auto"/>
          <w:sz w:val="22"/>
          <w:szCs w:val="22"/>
        </w:rPr>
        <w:t xml:space="preserve"> – The Account Manager shall serve as the Central Point of Contact and have the authority to negotiate the Contract between the State and Contractor. In addition, the Account Manager shall assist with account implementation and maintenance throughout the life of this Contract. Daily inquires such as product deliveries, missing orders, receiving an incorrect item, billing errors, and most customer-specific issues can be handled at the Dedicated Account Man</w:t>
      </w:r>
      <w:r w:rsidR="00DE2ACE" w:rsidRPr="005A4638">
        <w:rPr>
          <w:rFonts w:asciiTheme="minorHAnsi" w:hAnsiTheme="minorHAnsi"/>
          <w:color w:val="auto"/>
          <w:sz w:val="22"/>
          <w:szCs w:val="22"/>
        </w:rPr>
        <w:t>a</w:t>
      </w:r>
      <w:r w:rsidRPr="005A4638">
        <w:rPr>
          <w:rFonts w:asciiTheme="minorHAnsi" w:hAnsiTheme="minorHAnsi"/>
          <w:color w:val="auto"/>
          <w:sz w:val="22"/>
          <w:szCs w:val="22"/>
        </w:rPr>
        <w:t>ger level. The Dedicated Account Manager has access to information, including, but not limited to, order status, delivery information, backorder information, contracted pricing, standard offering item availability, and product inf</w:t>
      </w:r>
      <w:r w:rsidR="006A68D0" w:rsidRPr="005A4638">
        <w:rPr>
          <w:rFonts w:asciiTheme="minorHAnsi" w:hAnsiTheme="minorHAnsi"/>
          <w:color w:val="auto"/>
          <w:sz w:val="22"/>
          <w:szCs w:val="22"/>
        </w:rPr>
        <w:t>ormation. In addition, the Dedicated Account Manager, will ensure compliance with the Contract terms.</w:t>
      </w:r>
    </w:p>
    <w:p w14:paraId="692252F7" w14:textId="77777777" w:rsidR="007956F0" w:rsidRPr="005A4638" w:rsidRDefault="007956F0" w:rsidP="005E09CC">
      <w:pPr>
        <w:pStyle w:val="Default"/>
        <w:ind w:left="1080"/>
        <w:rPr>
          <w:rFonts w:asciiTheme="minorHAnsi" w:hAnsiTheme="minorHAnsi"/>
          <w:color w:val="auto"/>
          <w:sz w:val="22"/>
          <w:szCs w:val="22"/>
        </w:rPr>
      </w:pPr>
    </w:p>
    <w:p w14:paraId="1D9E56F9" w14:textId="09167645" w:rsidR="007956F0" w:rsidRPr="005A4638" w:rsidRDefault="006A68D0" w:rsidP="005E09CC">
      <w:pPr>
        <w:pStyle w:val="Default"/>
        <w:ind w:left="1800"/>
        <w:rPr>
          <w:rFonts w:asciiTheme="minorHAnsi" w:hAnsiTheme="minorHAnsi"/>
          <w:color w:val="auto"/>
          <w:sz w:val="22"/>
          <w:szCs w:val="22"/>
        </w:rPr>
      </w:pPr>
      <w:r w:rsidRPr="005A4638">
        <w:rPr>
          <w:rFonts w:asciiTheme="minorHAnsi" w:hAnsiTheme="minorHAnsi"/>
          <w:color w:val="auto"/>
          <w:sz w:val="22"/>
          <w:szCs w:val="22"/>
        </w:rPr>
        <w:t>b</w:t>
      </w:r>
      <w:r w:rsidR="007956F0" w:rsidRPr="005A4638">
        <w:rPr>
          <w:rFonts w:asciiTheme="minorHAnsi" w:hAnsiTheme="minorHAnsi"/>
          <w:color w:val="auto"/>
          <w:sz w:val="22"/>
          <w:szCs w:val="22"/>
        </w:rPr>
        <w:t xml:space="preserve">) </w:t>
      </w:r>
      <w:r w:rsidR="007956F0" w:rsidRPr="005A4638">
        <w:rPr>
          <w:rFonts w:asciiTheme="minorHAnsi" w:hAnsiTheme="minorHAnsi"/>
          <w:color w:val="auto"/>
          <w:sz w:val="22"/>
          <w:szCs w:val="22"/>
          <w:u w:val="single"/>
        </w:rPr>
        <w:t>Customer Service Team</w:t>
      </w:r>
      <w:r w:rsidR="007956F0" w:rsidRPr="005A4638">
        <w:rPr>
          <w:rFonts w:asciiTheme="minorHAnsi" w:hAnsiTheme="minorHAnsi"/>
          <w:color w:val="auto"/>
          <w:sz w:val="22"/>
          <w:szCs w:val="22"/>
        </w:rPr>
        <w:t xml:space="preserve"> – The Customer Service Team shall be responsible for assisting the Ordering Agencies with any issues related to, but not limited to, product information, order status, delivery information, backorder information, contracted pricing, QPA item </w:t>
      </w:r>
      <w:r w:rsidRPr="005A4638">
        <w:rPr>
          <w:rFonts w:asciiTheme="minorHAnsi" w:hAnsiTheme="minorHAnsi"/>
          <w:color w:val="auto"/>
          <w:sz w:val="22"/>
          <w:szCs w:val="22"/>
        </w:rPr>
        <w:t>availability</w:t>
      </w:r>
      <w:r w:rsidR="007956F0" w:rsidRPr="005A4638">
        <w:rPr>
          <w:rFonts w:asciiTheme="minorHAnsi" w:hAnsiTheme="minorHAnsi"/>
          <w:color w:val="auto"/>
          <w:sz w:val="22"/>
          <w:szCs w:val="22"/>
        </w:rPr>
        <w:t xml:space="preserve">. </w:t>
      </w:r>
    </w:p>
    <w:p w14:paraId="5E7B6380" w14:textId="77777777" w:rsidR="007956F0" w:rsidRPr="005A4638" w:rsidRDefault="007956F0" w:rsidP="005E09CC">
      <w:pPr>
        <w:pStyle w:val="Default"/>
        <w:ind w:left="1080"/>
        <w:rPr>
          <w:rFonts w:asciiTheme="minorHAnsi" w:hAnsiTheme="minorHAnsi"/>
          <w:color w:val="auto"/>
          <w:sz w:val="22"/>
          <w:szCs w:val="22"/>
        </w:rPr>
      </w:pPr>
    </w:p>
    <w:p w14:paraId="58DA0929" w14:textId="2001EB11" w:rsidR="007956F0" w:rsidRPr="005A4638" w:rsidRDefault="007956F0" w:rsidP="005E09CC">
      <w:pPr>
        <w:pStyle w:val="Default"/>
        <w:ind w:left="1080"/>
        <w:rPr>
          <w:rFonts w:asciiTheme="minorHAnsi" w:hAnsiTheme="minorHAnsi"/>
          <w:color w:val="auto"/>
          <w:sz w:val="22"/>
          <w:szCs w:val="22"/>
        </w:rPr>
      </w:pPr>
    </w:p>
    <w:p w14:paraId="3F9E435C" w14:textId="1665E32F" w:rsidR="007956F0" w:rsidRPr="005A4638" w:rsidRDefault="006A68D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2.</w:t>
      </w:r>
      <w:r w:rsidR="007956F0" w:rsidRPr="005A4638">
        <w:rPr>
          <w:rFonts w:asciiTheme="minorHAnsi" w:hAnsiTheme="minorHAnsi"/>
          <w:color w:val="auto"/>
          <w:sz w:val="22"/>
          <w:szCs w:val="22"/>
        </w:rPr>
        <w:t xml:space="preserve"> </w:t>
      </w:r>
      <w:r w:rsidR="007956F0" w:rsidRPr="005A4638">
        <w:rPr>
          <w:rFonts w:asciiTheme="minorHAnsi" w:hAnsiTheme="minorHAnsi"/>
          <w:color w:val="auto"/>
          <w:sz w:val="22"/>
          <w:szCs w:val="22"/>
          <w:u w:val="single"/>
        </w:rPr>
        <w:t>Customer Service Hours</w:t>
      </w:r>
      <w:r w:rsidR="007956F0" w:rsidRPr="005A4638">
        <w:rPr>
          <w:rFonts w:asciiTheme="minorHAnsi" w:hAnsiTheme="minorHAnsi"/>
          <w:color w:val="auto"/>
          <w:sz w:val="22"/>
          <w:szCs w:val="22"/>
        </w:rPr>
        <w:t xml:space="preserve"> </w:t>
      </w:r>
    </w:p>
    <w:p w14:paraId="358AF59E" w14:textId="77777777" w:rsidR="007956F0" w:rsidRPr="005A4638" w:rsidRDefault="007956F0" w:rsidP="005E09CC">
      <w:pPr>
        <w:pStyle w:val="Default"/>
        <w:ind w:left="1080"/>
        <w:rPr>
          <w:rFonts w:asciiTheme="minorHAnsi" w:hAnsiTheme="minorHAnsi"/>
          <w:color w:val="auto"/>
          <w:sz w:val="22"/>
          <w:szCs w:val="22"/>
        </w:rPr>
      </w:pPr>
    </w:p>
    <w:p w14:paraId="28142F55" w14:textId="77777777" w:rsidR="00DE2ACE"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The Contractor shall provide customer service for all Ordering Agencies locations Monday through Friday from 7:00AM to 5:00PM EST. This on-going support shall be provided via a toll free telephone number, email, and fax. The Contractor’s Dedicated Account Manager shall be accessible by phone for emergencies such as, but not limited to, disaster relief to provide assistance with customer service or orders that need to be placed.</w:t>
      </w:r>
    </w:p>
    <w:p w14:paraId="2EFD7608" w14:textId="2968A2E7" w:rsidR="007956F0"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 xml:space="preserve"> </w:t>
      </w:r>
    </w:p>
    <w:p w14:paraId="4CA5DD42" w14:textId="0D909772" w:rsidR="007956F0" w:rsidRPr="005A4638" w:rsidRDefault="006A68D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3</w:t>
      </w:r>
      <w:r w:rsidR="007956F0" w:rsidRPr="005A4638">
        <w:rPr>
          <w:rFonts w:asciiTheme="minorHAnsi" w:hAnsiTheme="minorHAnsi"/>
          <w:color w:val="auto"/>
          <w:sz w:val="22"/>
          <w:szCs w:val="22"/>
        </w:rPr>
        <w:t xml:space="preserve">. </w:t>
      </w:r>
      <w:r w:rsidR="007956F0" w:rsidRPr="005A4638">
        <w:rPr>
          <w:rFonts w:asciiTheme="minorHAnsi" w:hAnsiTheme="minorHAnsi"/>
          <w:color w:val="auto"/>
          <w:sz w:val="22"/>
          <w:szCs w:val="22"/>
          <w:u w:val="single"/>
        </w:rPr>
        <w:t>Customer Service Response Time</w:t>
      </w:r>
      <w:r w:rsidR="007956F0" w:rsidRPr="005A4638">
        <w:rPr>
          <w:rFonts w:asciiTheme="minorHAnsi" w:hAnsiTheme="minorHAnsi"/>
          <w:color w:val="auto"/>
          <w:sz w:val="22"/>
          <w:szCs w:val="22"/>
        </w:rPr>
        <w:t xml:space="preserve"> </w:t>
      </w:r>
    </w:p>
    <w:p w14:paraId="12260A57" w14:textId="77777777" w:rsidR="007956F0" w:rsidRPr="005A4638" w:rsidRDefault="007956F0" w:rsidP="005E09CC">
      <w:pPr>
        <w:pStyle w:val="Default"/>
        <w:ind w:left="1080"/>
        <w:rPr>
          <w:rFonts w:asciiTheme="minorHAnsi" w:hAnsiTheme="minorHAnsi"/>
          <w:color w:val="auto"/>
          <w:sz w:val="22"/>
          <w:szCs w:val="22"/>
        </w:rPr>
      </w:pPr>
    </w:p>
    <w:p w14:paraId="2E3E3549" w14:textId="3FD23A0F" w:rsidR="00DE2ACE"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 xml:space="preserve">The Contractor shall resolve all customer service issues within 48 hours of submission. </w:t>
      </w:r>
    </w:p>
    <w:p w14:paraId="58676B85" w14:textId="238F024B" w:rsidR="007956F0" w:rsidRPr="005A4638" w:rsidRDefault="007956F0" w:rsidP="005E09CC">
      <w:pPr>
        <w:pStyle w:val="Default"/>
        <w:ind w:left="360"/>
        <w:rPr>
          <w:rFonts w:asciiTheme="minorHAnsi" w:hAnsiTheme="minorHAnsi"/>
          <w:color w:val="auto"/>
          <w:sz w:val="22"/>
          <w:szCs w:val="22"/>
        </w:rPr>
      </w:pPr>
      <w:r w:rsidRPr="005A4638">
        <w:rPr>
          <w:rFonts w:asciiTheme="minorHAnsi" w:hAnsiTheme="minorHAnsi"/>
          <w:color w:val="auto"/>
          <w:sz w:val="22"/>
          <w:szCs w:val="22"/>
        </w:rPr>
        <w:t xml:space="preserve"> </w:t>
      </w:r>
    </w:p>
    <w:p w14:paraId="1294A4D6" w14:textId="77777777" w:rsidR="007956F0" w:rsidRPr="005A4638" w:rsidRDefault="007956F0" w:rsidP="005E09CC">
      <w:pPr>
        <w:pStyle w:val="Default"/>
        <w:ind w:left="360"/>
        <w:rPr>
          <w:rFonts w:asciiTheme="minorHAnsi" w:hAnsiTheme="minorHAnsi"/>
          <w:color w:val="auto"/>
          <w:sz w:val="22"/>
          <w:szCs w:val="22"/>
        </w:rPr>
      </w:pPr>
      <w:r w:rsidRPr="005A4638">
        <w:rPr>
          <w:rFonts w:asciiTheme="minorHAnsi" w:hAnsiTheme="minorHAnsi"/>
          <w:b/>
          <w:bCs/>
          <w:color w:val="auto"/>
          <w:sz w:val="22"/>
          <w:szCs w:val="22"/>
        </w:rPr>
        <w:t xml:space="preserve">C. Quality Assurance </w:t>
      </w:r>
    </w:p>
    <w:p w14:paraId="6B845F36" w14:textId="77777777" w:rsidR="007956F0" w:rsidRPr="005A4638" w:rsidRDefault="007956F0" w:rsidP="005E09CC">
      <w:pPr>
        <w:pStyle w:val="Default"/>
        <w:ind w:left="360"/>
        <w:rPr>
          <w:rFonts w:asciiTheme="minorHAnsi" w:hAnsiTheme="minorHAnsi"/>
          <w:color w:val="auto"/>
          <w:sz w:val="22"/>
          <w:szCs w:val="22"/>
        </w:rPr>
      </w:pPr>
    </w:p>
    <w:p w14:paraId="504580AB" w14:textId="64A145E2" w:rsidR="007956F0" w:rsidRPr="005A4638" w:rsidRDefault="007956F0" w:rsidP="005E09CC">
      <w:pPr>
        <w:pStyle w:val="Default"/>
        <w:ind w:left="360"/>
        <w:rPr>
          <w:rFonts w:asciiTheme="minorHAnsi" w:hAnsiTheme="minorHAnsi"/>
          <w:color w:val="auto"/>
          <w:sz w:val="22"/>
          <w:szCs w:val="22"/>
        </w:rPr>
      </w:pPr>
      <w:r w:rsidRPr="005A4638">
        <w:rPr>
          <w:rFonts w:asciiTheme="minorHAnsi" w:hAnsiTheme="minorHAnsi"/>
          <w:color w:val="auto"/>
          <w:sz w:val="22"/>
          <w:szCs w:val="22"/>
        </w:rPr>
        <w:t>The Contractor shall provide only unused products, unless otherwise agreed to by the State Account</w:t>
      </w:r>
      <w:r w:rsidR="00DE2ACE" w:rsidRPr="005A4638">
        <w:rPr>
          <w:rFonts w:asciiTheme="minorHAnsi" w:hAnsiTheme="minorHAnsi"/>
          <w:color w:val="auto"/>
          <w:sz w:val="22"/>
          <w:szCs w:val="22"/>
        </w:rPr>
        <w:t>/Contract</w:t>
      </w:r>
      <w:r w:rsidRPr="005A4638">
        <w:rPr>
          <w:rFonts w:asciiTheme="minorHAnsi" w:hAnsiTheme="minorHAnsi"/>
          <w:color w:val="auto"/>
          <w:sz w:val="22"/>
          <w:szCs w:val="22"/>
        </w:rPr>
        <w:t xml:space="preserve"> Manager. The Contractor shall guarantee its products to be free from defects in materials and workmanship, given normal use and care, over the period of the manufacturer warranty. The Contractor shall repair and/or immediately replace any defective or failed item at no expense to the Ordering Agency (including labor, freight both ways, and materials) for products that are returned in accordance with the </w:t>
      </w:r>
      <w:r w:rsidRPr="005A4638">
        <w:rPr>
          <w:rFonts w:asciiTheme="minorHAnsi" w:hAnsiTheme="minorHAnsi"/>
          <w:b/>
          <w:bCs/>
          <w:color w:val="auto"/>
          <w:sz w:val="22"/>
          <w:szCs w:val="22"/>
        </w:rPr>
        <w:t xml:space="preserve">Returns </w:t>
      </w:r>
      <w:r w:rsidRPr="005A4638">
        <w:rPr>
          <w:rFonts w:asciiTheme="minorHAnsi" w:hAnsiTheme="minorHAnsi"/>
          <w:color w:val="auto"/>
          <w:sz w:val="22"/>
          <w:szCs w:val="22"/>
        </w:rPr>
        <w:t xml:space="preserve">Section of this Contract. In the event the product cannot be repaired or replaced to the satisfaction of the Ordering Agency, the Contractor shall refund any amounts paid by the Ordering Agency for the product. The terms of this Contract shall supersede any language to the contrary on purchase orders, invoices or other documents provided by the Contractor, manufacturer or other sources. </w:t>
      </w:r>
    </w:p>
    <w:p w14:paraId="1A02EC29" w14:textId="77777777" w:rsidR="00DE2ACE" w:rsidRPr="005A4638" w:rsidRDefault="00DE2ACE" w:rsidP="005E09CC">
      <w:pPr>
        <w:pStyle w:val="Default"/>
        <w:ind w:left="360"/>
        <w:rPr>
          <w:rFonts w:asciiTheme="minorHAnsi" w:hAnsiTheme="minorHAnsi"/>
          <w:color w:val="auto"/>
          <w:sz w:val="22"/>
          <w:szCs w:val="22"/>
        </w:rPr>
      </w:pPr>
    </w:p>
    <w:p w14:paraId="1B0536C6" w14:textId="6673A7B5" w:rsidR="007956F0" w:rsidRPr="005A4638" w:rsidRDefault="00DE2ACE"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1</w:t>
      </w:r>
      <w:r w:rsidR="007956F0" w:rsidRPr="005A4638">
        <w:rPr>
          <w:rFonts w:asciiTheme="minorHAnsi" w:hAnsiTheme="minorHAnsi"/>
          <w:color w:val="auto"/>
          <w:sz w:val="22"/>
          <w:szCs w:val="22"/>
        </w:rPr>
        <w:t xml:space="preserve">. </w:t>
      </w:r>
      <w:r w:rsidR="007956F0" w:rsidRPr="005A4638">
        <w:rPr>
          <w:rFonts w:asciiTheme="minorHAnsi" w:hAnsiTheme="minorHAnsi"/>
          <w:color w:val="auto"/>
          <w:sz w:val="22"/>
          <w:szCs w:val="22"/>
          <w:u w:val="single"/>
        </w:rPr>
        <w:t>Product Recall Procedures</w:t>
      </w:r>
      <w:r w:rsidR="007956F0" w:rsidRPr="005A4638">
        <w:rPr>
          <w:rFonts w:asciiTheme="minorHAnsi" w:hAnsiTheme="minorHAnsi"/>
          <w:color w:val="auto"/>
          <w:sz w:val="22"/>
          <w:szCs w:val="22"/>
        </w:rPr>
        <w:t xml:space="preserve"> </w:t>
      </w:r>
    </w:p>
    <w:p w14:paraId="3212F9CF" w14:textId="77777777" w:rsidR="007956F0" w:rsidRPr="005A4638" w:rsidRDefault="007956F0" w:rsidP="005E09CC">
      <w:pPr>
        <w:pStyle w:val="Default"/>
        <w:ind w:left="1080"/>
        <w:rPr>
          <w:rFonts w:asciiTheme="minorHAnsi" w:hAnsiTheme="minorHAnsi"/>
          <w:color w:val="auto"/>
          <w:sz w:val="22"/>
          <w:szCs w:val="22"/>
        </w:rPr>
      </w:pPr>
    </w:p>
    <w:p w14:paraId="1D0656AA" w14:textId="6E9EB179" w:rsidR="007956F0"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 xml:space="preserve">The Contractor shall provide recall notification, regardless of level, in writing to the State </w:t>
      </w:r>
      <w:r w:rsidR="006A68D0" w:rsidRPr="005A4638">
        <w:rPr>
          <w:rFonts w:asciiTheme="minorHAnsi" w:hAnsiTheme="minorHAnsi"/>
          <w:color w:val="auto"/>
          <w:sz w:val="22"/>
          <w:szCs w:val="22"/>
        </w:rPr>
        <w:t>Account/</w:t>
      </w:r>
      <w:r w:rsidRPr="005A4638">
        <w:rPr>
          <w:rFonts w:asciiTheme="minorHAnsi" w:hAnsiTheme="minorHAnsi"/>
          <w:color w:val="auto"/>
          <w:sz w:val="22"/>
          <w:szCs w:val="22"/>
        </w:rPr>
        <w:t>Contract Manager and each Ordering Agency through the most expedient method possible. The notice</w:t>
      </w:r>
      <w:r w:rsidR="006A68D0" w:rsidRPr="005A4638">
        <w:rPr>
          <w:rFonts w:asciiTheme="minorHAnsi" w:hAnsiTheme="minorHAnsi"/>
          <w:color w:val="auto"/>
          <w:sz w:val="22"/>
          <w:szCs w:val="22"/>
        </w:rPr>
        <w:t>s, at a minimum, shall include the</w:t>
      </w:r>
      <w:r w:rsidR="00910A6A" w:rsidRPr="005A4638">
        <w:rPr>
          <w:rFonts w:asciiTheme="minorHAnsi" w:hAnsiTheme="minorHAnsi"/>
          <w:color w:val="auto"/>
          <w:sz w:val="22"/>
          <w:szCs w:val="22"/>
        </w:rPr>
        <w:t xml:space="preserve"> contract</w:t>
      </w:r>
      <w:r w:rsidR="006A68D0" w:rsidRPr="005A4638">
        <w:rPr>
          <w:rFonts w:asciiTheme="minorHAnsi" w:hAnsiTheme="minorHAnsi"/>
          <w:color w:val="auto"/>
          <w:sz w:val="22"/>
          <w:szCs w:val="22"/>
        </w:rPr>
        <w:t xml:space="preserve"> </w:t>
      </w:r>
      <w:r w:rsidRPr="005A4638">
        <w:rPr>
          <w:rFonts w:asciiTheme="minorHAnsi" w:hAnsiTheme="minorHAnsi"/>
          <w:color w:val="auto"/>
          <w:sz w:val="22"/>
          <w:szCs w:val="22"/>
        </w:rPr>
        <w:t>item number, complete product description, delivery order number</w:t>
      </w:r>
      <w:r w:rsidR="006A68D0" w:rsidRPr="005A4638">
        <w:rPr>
          <w:rFonts w:asciiTheme="minorHAnsi" w:hAnsiTheme="minorHAnsi"/>
          <w:color w:val="auto"/>
          <w:sz w:val="22"/>
          <w:szCs w:val="22"/>
        </w:rPr>
        <w:t>,</w:t>
      </w:r>
      <w:r w:rsidRPr="005A4638">
        <w:rPr>
          <w:rFonts w:asciiTheme="minorHAnsi" w:hAnsiTheme="minorHAnsi"/>
          <w:color w:val="auto"/>
          <w:sz w:val="22"/>
          <w:szCs w:val="22"/>
        </w:rPr>
        <w:t xml:space="preserve"> and disposition instructions. </w:t>
      </w:r>
    </w:p>
    <w:p w14:paraId="7DF5AFAE" w14:textId="77777777" w:rsidR="00DE2ACE" w:rsidRPr="005A4638" w:rsidRDefault="00DE2ACE" w:rsidP="005E09CC">
      <w:pPr>
        <w:pStyle w:val="Default"/>
        <w:ind w:left="1080"/>
        <w:rPr>
          <w:rFonts w:asciiTheme="minorHAnsi" w:hAnsiTheme="minorHAnsi"/>
          <w:color w:val="auto"/>
          <w:sz w:val="22"/>
          <w:szCs w:val="22"/>
        </w:rPr>
      </w:pPr>
    </w:p>
    <w:p w14:paraId="173770C8" w14:textId="556199C0" w:rsidR="007956F0"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 xml:space="preserve">The Contractor shall pick up, test, destroy or return recalled products to the manufacturer at no expense to the State. The Contractor shall issue replacement of product or credit for any product removed or recalled. Each Ordering Agency shall have the option of accepting either replacement product or credit in exchange for recalled/removed products. </w:t>
      </w:r>
    </w:p>
    <w:p w14:paraId="44EE64E6" w14:textId="77777777" w:rsidR="007956F0" w:rsidRPr="005A4638" w:rsidRDefault="007956F0" w:rsidP="005E09CC">
      <w:pPr>
        <w:pStyle w:val="Default"/>
        <w:ind w:left="1080"/>
        <w:rPr>
          <w:rFonts w:asciiTheme="minorHAnsi" w:hAnsiTheme="minorHAnsi"/>
          <w:color w:val="auto"/>
          <w:sz w:val="22"/>
          <w:szCs w:val="22"/>
        </w:rPr>
      </w:pPr>
    </w:p>
    <w:p w14:paraId="3C8C62C7" w14:textId="77777777" w:rsidR="007956F0" w:rsidRPr="005A4638" w:rsidRDefault="007956F0" w:rsidP="005E09CC">
      <w:pPr>
        <w:pStyle w:val="Default"/>
        <w:ind w:left="360"/>
        <w:rPr>
          <w:rFonts w:asciiTheme="minorHAnsi" w:hAnsiTheme="minorHAnsi"/>
          <w:color w:val="auto"/>
          <w:sz w:val="22"/>
          <w:szCs w:val="22"/>
        </w:rPr>
      </w:pPr>
      <w:r w:rsidRPr="005A4638">
        <w:rPr>
          <w:rFonts w:asciiTheme="minorHAnsi" w:hAnsiTheme="minorHAnsi"/>
          <w:b/>
          <w:bCs/>
          <w:color w:val="auto"/>
          <w:sz w:val="22"/>
          <w:szCs w:val="22"/>
        </w:rPr>
        <w:t xml:space="preserve">D. Ordering </w:t>
      </w:r>
    </w:p>
    <w:p w14:paraId="70B63FFC" w14:textId="77777777" w:rsidR="007956F0" w:rsidRPr="005A4638" w:rsidRDefault="007956F0" w:rsidP="005E09CC">
      <w:pPr>
        <w:pStyle w:val="Default"/>
        <w:ind w:left="360"/>
        <w:rPr>
          <w:rFonts w:asciiTheme="minorHAnsi" w:hAnsiTheme="minorHAnsi"/>
          <w:color w:val="auto"/>
          <w:sz w:val="22"/>
          <w:szCs w:val="22"/>
        </w:rPr>
      </w:pPr>
    </w:p>
    <w:p w14:paraId="1AC1A2A1" w14:textId="77777777" w:rsidR="007956F0"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 xml:space="preserve">1. </w:t>
      </w:r>
      <w:r w:rsidRPr="005A4638">
        <w:rPr>
          <w:rFonts w:asciiTheme="minorHAnsi" w:hAnsiTheme="minorHAnsi"/>
          <w:color w:val="auto"/>
          <w:sz w:val="22"/>
          <w:szCs w:val="22"/>
          <w:u w:val="single"/>
        </w:rPr>
        <w:t>Ways to Place an Order</w:t>
      </w:r>
      <w:r w:rsidRPr="005A4638">
        <w:rPr>
          <w:rFonts w:asciiTheme="minorHAnsi" w:hAnsiTheme="minorHAnsi"/>
          <w:color w:val="auto"/>
          <w:sz w:val="22"/>
          <w:szCs w:val="22"/>
        </w:rPr>
        <w:t xml:space="preserve"> </w:t>
      </w:r>
    </w:p>
    <w:p w14:paraId="1188CC8A" w14:textId="77777777" w:rsidR="007956F0" w:rsidRPr="005A4638" w:rsidRDefault="007956F0" w:rsidP="005E09CC">
      <w:pPr>
        <w:pStyle w:val="Default"/>
        <w:ind w:left="1080"/>
        <w:rPr>
          <w:rFonts w:asciiTheme="minorHAnsi" w:hAnsiTheme="minorHAnsi"/>
          <w:color w:val="auto"/>
          <w:sz w:val="22"/>
          <w:szCs w:val="22"/>
        </w:rPr>
      </w:pPr>
    </w:p>
    <w:p w14:paraId="481B79A3" w14:textId="1CE9C663" w:rsidR="007956F0"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 xml:space="preserve">The Contractor shall be able to receive orders by any of the following methods: electronically via </w:t>
      </w:r>
      <w:r w:rsidR="00DE2ACE" w:rsidRPr="005A4638">
        <w:rPr>
          <w:rFonts w:asciiTheme="minorHAnsi" w:hAnsiTheme="minorHAnsi"/>
          <w:color w:val="auto"/>
          <w:sz w:val="22"/>
          <w:szCs w:val="22"/>
        </w:rPr>
        <w:t xml:space="preserve">email, phone, fax, and </w:t>
      </w:r>
      <w:r w:rsidR="00910A6A" w:rsidRPr="005A4638">
        <w:rPr>
          <w:rFonts w:asciiTheme="minorHAnsi" w:hAnsiTheme="minorHAnsi"/>
          <w:color w:val="auto"/>
          <w:sz w:val="22"/>
          <w:szCs w:val="22"/>
        </w:rPr>
        <w:t>any other method allowable by the Contractor</w:t>
      </w:r>
      <w:r w:rsidR="00DE2ACE" w:rsidRPr="005A4638">
        <w:rPr>
          <w:rFonts w:asciiTheme="minorHAnsi" w:hAnsiTheme="minorHAnsi"/>
          <w:color w:val="auto"/>
          <w:sz w:val="22"/>
          <w:szCs w:val="22"/>
        </w:rPr>
        <w:t>. T</w:t>
      </w:r>
      <w:r w:rsidRPr="005A4638">
        <w:rPr>
          <w:rFonts w:asciiTheme="minorHAnsi" w:hAnsiTheme="minorHAnsi"/>
          <w:color w:val="auto"/>
          <w:sz w:val="22"/>
          <w:szCs w:val="22"/>
        </w:rPr>
        <w:t xml:space="preserve">he Contractor shall have internal controls, approved by the State of Indiana, to: </w:t>
      </w:r>
    </w:p>
    <w:p w14:paraId="61164232" w14:textId="77777777" w:rsidR="007956F0"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 xml:space="preserve">a) Ensure that only authorized individuals place orders </w:t>
      </w:r>
    </w:p>
    <w:p w14:paraId="2DF66C28" w14:textId="77777777" w:rsidR="007956F0"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 xml:space="preserve">b) Verify any orders that appear to be abnormal </w:t>
      </w:r>
    </w:p>
    <w:p w14:paraId="0D3F7DA3" w14:textId="471A8F43" w:rsidR="00A8182D"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 xml:space="preserve">c) </w:t>
      </w:r>
      <w:r w:rsidR="00A8182D" w:rsidRPr="005A4638">
        <w:rPr>
          <w:rFonts w:asciiTheme="minorHAnsi" w:hAnsiTheme="minorHAnsi"/>
          <w:color w:val="auto"/>
          <w:sz w:val="22"/>
          <w:szCs w:val="22"/>
        </w:rPr>
        <w:t xml:space="preserve">Verify </w:t>
      </w:r>
      <w:r w:rsidRPr="005A4638">
        <w:rPr>
          <w:rFonts w:asciiTheme="minorHAnsi" w:hAnsiTheme="minorHAnsi"/>
          <w:color w:val="auto"/>
          <w:sz w:val="22"/>
          <w:szCs w:val="22"/>
        </w:rPr>
        <w:t>State</w:t>
      </w:r>
      <w:r w:rsidR="00910A6A" w:rsidRPr="005A4638">
        <w:rPr>
          <w:rFonts w:asciiTheme="minorHAnsi" w:hAnsiTheme="minorHAnsi"/>
          <w:color w:val="auto"/>
          <w:sz w:val="22"/>
          <w:szCs w:val="22"/>
        </w:rPr>
        <w:t xml:space="preserve"> Account/</w:t>
      </w:r>
      <w:r w:rsidRPr="005A4638">
        <w:rPr>
          <w:rFonts w:asciiTheme="minorHAnsi" w:hAnsiTheme="minorHAnsi"/>
          <w:color w:val="auto"/>
          <w:sz w:val="22"/>
          <w:szCs w:val="22"/>
        </w:rPr>
        <w:t xml:space="preserve">Contract Manager has authorized purchase, from a State Agency, of any </w:t>
      </w:r>
      <w:r w:rsidR="00910A6A" w:rsidRPr="005A4638">
        <w:rPr>
          <w:rFonts w:asciiTheme="minorHAnsi" w:hAnsiTheme="minorHAnsi"/>
          <w:color w:val="auto"/>
          <w:sz w:val="22"/>
          <w:szCs w:val="22"/>
        </w:rPr>
        <w:t>item not listed in the Contract.</w:t>
      </w:r>
    </w:p>
    <w:p w14:paraId="619FF4E6" w14:textId="57C38F29" w:rsidR="007956F0" w:rsidRPr="005A4638" w:rsidRDefault="007956F0" w:rsidP="005E09CC">
      <w:pPr>
        <w:pStyle w:val="Default"/>
        <w:ind w:left="360"/>
        <w:rPr>
          <w:rFonts w:asciiTheme="minorHAnsi" w:hAnsiTheme="minorHAnsi"/>
          <w:color w:val="auto"/>
          <w:sz w:val="22"/>
          <w:szCs w:val="22"/>
        </w:rPr>
      </w:pPr>
      <w:r w:rsidRPr="005A4638">
        <w:rPr>
          <w:rFonts w:asciiTheme="minorHAnsi" w:hAnsiTheme="minorHAnsi"/>
          <w:color w:val="auto"/>
          <w:sz w:val="22"/>
          <w:szCs w:val="22"/>
        </w:rPr>
        <w:t xml:space="preserve"> </w:t>
      </w:r>
    </w:p>
    <w:p w14:paraId="50830880" w14:textId="77777777" w:rsidR="007956F0"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 xml:space="preserve">2. </w:t>
      </w:r>
      <w:r w:rsidRPr="005A4638">
        <w:rPr>
          <w:rFonts w:asciiTheme="minorHAnsi" w:hAnsiTheme="minorHAnsi"/>
          <w:color w:val="auto"/>
          <w:sz w:val="22"/>
          <w:szCs w:val="22"/>
          <w:u w:val="single"/>
        </w:rPr>
        <w:t>Order Confirmation</w:t>
      </w:r>
      <w:r w:rsidRPr="005A4638">
        <w:rPr>
          <w:rFonts w:asciiTheme="minorHAnsi" w:hAnsiTheme="minorHAnsi"/>
          <w:color w:val="auto"/>
          <w:sz w:val="22"/>
          <w:szCs w:val="22"/>
        </w:rPr>
        <w:t xml:space="preserve"> </w:t>
      </w:r>
    </w:p>
    <w:p w14:paraId="4DE9F462" w14:textId="77777777" w:rsidR="007956F0" w:rsidRPr="005A4638" w:rsidRDefault="007956F0" w:rsidP="005E09CC">
      <w:pPr>
        <w:pStyle w:val="Default"/>
        <w:ind w:left="1080"/>
        <w:rPr>
          <w:rFonts w:asciiTheme="minorHAnsi" w:hAnsiTheme="minorHAnsi"/>
          <w:color w:val="auto"/>
          <w:sz w:val="22"/>
          <w:szCs w:val="22"/>
        </w:rPr>
      </w:pPr>
    </w:p>
    <w:p w14:paraId="0457F389" w14:textId="75DCAEE4" w:rsidR="00A8182D" w:rsidRPr="005A4638" w:rsidRDefault="007956F0" w:rsidP="00A871C7">
      <w:pPr>
        <w:pStyle w:val="Default"/>
        <w:ind w:left="1080"/>
        <w:rPr>
          <w:rFonts w:asciiTheme="minorHAnsi" w:hAnsiTheme="minorHAnsi"/>
          <w:color w:val="auto"/>
          <w:sz w:val="22"/>
          <w:szCs w:val="22"/>
        </w:rPr>
      </w:pPr>
      <w:r w:rsidRPr="005A4638">
        <w:rPr>
          <w:rFonts w:asciiTheme="minorHAnsi" w:hAnsiTheme="minorHAnsi"/>
          <w:color w:val="auto"/>
          <w:sz w:val="22"/>
          <w:szCs w:val="22"/>
        </w:rPr>
        <w:t xml:space="preserve">An e-mail order confirmation shall </w:t>
      </w:r>
      <w:r w:rsidR="00A8182D" w:rsidRPr="005A4638">
        <w:rPr>
          <w:rFonts w:asciiTheme="minorHAnsi" w:hAnsiTheme="minorHAnsi"/>
          <w:color w:val="auto"/>
          <w:sz w:val="22"/>
          <w:szCs w:val="22"/>
        </w:rPr>
        <w:t>be sent to the Ordering Agency’s</w:t>
      </w:r>
      <w:r w:rsidRPr="005A4638">
        <w:rPr>
          <w:rFonts w:asciiTheme="minorHAnsi" w:hAnsiTheme="minorHAnsi"/>
          <w:color w:val="auto"/>
          <w:sz w:val="22"/>
          <w:szCs w:val="22"/>
        </w:rPr>
        <w:t xml:space="preserve"> buyer within one (1) hour of Contractor</w:t>
      </w:r>
      <w:r w:rsidR="00A8182D" w:rsidRPr="005A4638">
        <w:rPr>
          <w:rFonts w:asciiTheme="minorHAnsi" w:hAnsiTheme="minorHAnsi"/>
          <w:color w:val="auto"/>
          <w:sz w:val="22"/>
          <w:szCs w:val="22"/>
        </w:rPr>
        <w:t>’</w:t>
      </w:r>
      <w:r w:rsidRPr="005A4638">
        <w:rPr>
          <w:rFonts w:asciiTheme="minorHAnsi" w:hAnsiTheme="minorHAnsi"/>
          <w:color w:val="auto"/>
          <w:sz w:val="22"/>
          <w:szCs w:val="22"/>
        </w:rPr>
        <w:t xml:space="preserve">s receipt of purchase order. This order confirmation shall include the following information; but </w:t>
      </w:r>
      <w:r w:rsidRPr="005A4638">
        <w:rPr>
          <w:rFonts w:asciiTheme="minorHAnsi" w:hAnsiTheme="minorHAnsi"/>
          <w:color w:val="auto"/>
          <w:sz w:val="22"/>
          <w:szCs w:val="22"/>
        </w:rPr>
        <w:lastRenderedPageBreak/>
        <w:t>not limited to, Purchase</w:t>
      </w:r>
      <w:r w:rsidR="00C03EE5" w:rsidRPr="005A4638">
        <w:rPr>
          <w:rFonts w:asciiTheme="minorHAnsi" w:hAnsiTheme="minorHAnsi"/>
          <w:color w:val="auto"/>
          <w:sz w:val="22"/>
          <w:szCs w:val="22"/>
        </w:rPr>
        <w:t xml:space="preserve"> Order Number, Order Date, Ship-</w:t>
      </w:r>
      <w:r w:rsidRPr="005A4638">
        <w:rPr>
          <w:rFonts w:asciiTheme="minorHAnsi" w:hAnsiTheme="minorHAnsi"/>
          <w:color w:val="auto"/>
          <w:sz w:val="22"/>
          <w:szCs w:val="22"/>
        </w:rPr>
        <w:t xml:space="preserve">To Information, list of ordered items, list of shipped items, backordered items, and expected delivery date. In lieu of an email address, this confirmation shall be faxed. If the confirmation does not match the requested items, the Ordering Agency shall contact Customer Service. </w:t>
      </w:r>
    </w:p>
    <w:p w14:paraId="03293651" w14:textId="7ABAB995" w:rsidR="007956F0" w:rsidRPr="005A4638" w:rsidRDefault="00A8182D" w:rsidP="005E09CC">
      <w:pPr>
        <w:pStyle w:val="Default"/>
        <w:ind w:left="1080"/>
        <w:rPr>
          <w:rFonts w:asciiTheme="minorHAnsi" w:hAnsiTheme="minorHAnsi"/>
          <w:color w:val="auto"/>
          <w:sz w:val="22"/>
          <w:szCs w:val="22"/>
          <w:u w:val="single"/>
        </w:rPr>
      </w:pPr>
      <w:r w:rsidRPr="005A4638">
        <w:rPr>
          <w:rFonts w:asciiTheme="minorHAnsi" w:hAnsiTheme="minorHAnsi"/>
          <w:color w:val="auto"/>
          <w:sz w:val="22"/>
          <w:szCs w:val="22"/>
        </w:rPr>
        <w:br/>
      </w:r>
      <w:r w:rsidR="00910A6A" w:rsidRPr="005A4638">
        <w:rPr>
          <w:rFonts w:asciiTheme="minorHAnsi" w:hAnsiTheme="minorHAnsi"/>
          <w:color w:val="auto"/>
          <w:sz w:val="22"/>
          <w:szCs w:val="22"/>
        </w:rPr>
        <w:t>3</w:t>
      </w:r>
      <w:r w:rsidR="007956F0" w:rsidRPr="005A4638">
        <w:rPr>
          <w:rFonts w:asciiTheme="minorHAnsi" w:hAnsiTheme="minorHAnsi"/>
          <w:color w:val="auto"/>
          <w:sz w:val="22"/>
          <w:szCs w:val="22"/>
        </w:rPr>
        <w:t xml:space="preserve">. </w:t>
      </w:r>
      <w:r w:rsidR="007956F0" w:rsidRPr="005A4638">
        <w:rPr>
          <w:rFonts w:asciiTheme="minorHAnsi" w:hAnsiTheme="minorHAnsi"/>
          <w:color w:val="auto"/>
          <w:sz w:val="22"/>
          <w:szCs w:val="22"/>
          <w:u w:val="single"/>
        </w:rPr>
        <w:t xml:space="preserve">Volume Discounts </w:t>
      </w:r>
    </w:p>
    <w:p w14:paraId="5F156CBC" w14:textId="77777777" w:rsidR="007956F0" w:rsidRPr="005A4638" w:rsidRDefault="007956F0" w:rsidP="005E09CC">
      <w:pPr>
        <w:pStyle w:val="Default"/>
        <w:ind w:left="1080"/>
        <w:rPr>
          <w:rFonts w:asciiTheme="minorHAnsi" w:hAnsiTheme="minorHAnsi"/>
          <w:color w:val="auto"/>
          <w:sz w:val="22"/>
          <w:szCs w:val="22"/>
        </w:rPr>
      </w:pPr>
    </w:p>
    <w:p w14:paraId="53F941B0" w14:textId="0D68B4C3" w:rsidR="007956F0" w:rsidRPr="005A4638" w:rsidRDefault="00A8182D"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 xml:space="preserve">The Contractor may </w:t>
      </w:r>
      <w:r w:rsidR="007956F0" w:rsidRPr="005A4638">
        <w:rPr>
          <w:rFonts w:asciiTheme="minorHAnsi" w:hAnsiTheme="minorHAnsi"/>
          <w:color w:val="auto"/>
          <w:sz w:val="22"/>
          <w:szCs w:val="22"/>
        </w:rPr>
        <w:t>negotiate better pricing, while accomplishing the Ordering Agency’s needs, with an Ordering Agency on an individual basis at any time throughout this Contract period</w:t>
      </w:r>
      <w:r w:rsidRPr="005A4638">
        <w:rPr>
          <w:rFonts w:asciiTheme="minorHAnsi" w:hAnsiTheme="minorHAnsi"/>
          <w:color w:val="auto"/>
          <w:sz w:val="22"/>
          <w:szCs w:val="22"/>
        </w:rPr>
        <w:t>. However, p</w:t>
      </w:r>
      <w:r w:rsidR="007956F0" w:rsidRPr="005A4638">
        <w:rPr>
          <w:rFonts w:asciiTheme="minorHAnsi" w:hAnsiTheme="minorHAnsi"/>
          <w:color w:val="auto"/>
          <w:sz w:val="22"/>
          <w:szCs w:val="22"/>
        </w:rPr>
        <w:t>rior written approval from the State Contract</w:t>
      </w:r>
      <w:r w:rsidRPr="005A4638">
        <w:rPr>
          <w:rFonts w:asciiTheme="minorHAnsi" w:hAnsiTheme="minorHAnsi"/>
          <w:color w:val="auto"/>
          <w:sz w:val="22"/>
          <w:szCs w:val="22"/>
        </w:rPr>
        <w:t>/Account</w:t>
      </w:r>
      <w:r w:rsidR="007956F0" w:rsidRPr="005A4638">
        <w:rPr>
          <w:rFonts w:asciiTheme="minorHAnsi" w:hAnsiTheme="minorHAnsi"/>
          <w:color w:val="auto"/>
          <w:sz w:val="22"/>
          <w:szCs w:val="22"/>
        </w:rPr>
        <w:t xml:space="preserve"> Manager is required. </w:t>
      </w:r>
      <w:r w:rsidRPr="005A4638">
        <w:rPr>
          <w:rFonts w:asciiTheme="minorHAnsi" w:hAnsiTheme="minorHAnsi"/>
          <w:color w:val="auto"/>
          <w:sz w:val="22"/>
          <w:szCs w:val="22"/>
        </w:rPr>
        <w:br/>
      </w:r>
    </w:p>
    <w:p w14:paraId="153BA904" w14:textId="04EB4B26" w:rsidR="007956F0"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 xml:space="preserve"> </w:t>
      </w:r>
    </w:p>
    <w:p w14:paraId="2CCFC928" w14:textId="77777777" w:rsidR="007956F0" w:rsidRPr="005A4638" w:rsidRDefault="007956F0" w:rsidP="005E09CC">
      <w:pPr>
        <w:pStyle w:val="Default"/>
        <w:ind w:left="360"/>
        <w:rPr>
          <w:rFonts w:asciiTheme="minorHAnsi" w:hAnsiTheme="minorHAnsi"/>
          <w:color w:val="auto"/>
          <w:sz w:val="22"/>
          <w:szCs w:val="22"/>
        </w:rPr>
      </w:pPr>
      <w:r w:rsidRPr="005A4638">
        <w:rPr>
          <w:rFonts w:asciiTheme="minorHAnsi" w:hAnsiTheme="minorHAnsi"/>
          <w:b/>
          <w:bCs/>
          <w:color w:val="auto"/>
          <w:sz w:val="22"/>
          <w:szCs w:val="22"/>
        </w:rPr>
        <w:t xml:space="preserve">E. Shipping / Delivery </w:t>
      </w:r>
    </w:p>
    <w:p w14:paraId="3A64E10B" w14:textId="77777777" w:rsidR="007956F0" w:rsidRPr="005A4638" w:rsidRDefault="007956F0" w:rsidP="005E09CC">
      <w:pPr>
        <w:pStyle w:val="Default"/>
        <w:ind w:left="360"/>
        <w:rPr>
          <w:rFonts w:asciiTheme="minorHAnsi" w:hAnsiTheme="minorHAnsi"/>
          <w:color w:val="auto"/>
          <w:sz w:val="22"/>
          <w:szCs w:val="22"/>
        </w:rPr>
      </w:pPr>
    </w:p>
    <w:p w14:paraId="52002064" w14:textId="1FDFD85D" w:rsidR="007956F0" w:rsidRPr="005A4638" w:rsidRDefault="007956F0" w:rsidP="005E09CC">
      <w:pPr>
        <w:pStyle w:val="Default"/>
        <w:ind w:left="360"/>
        <w:rPr>
          <w:rFonts w:asciiTheme="minorHAnsi" w:hAnsiTheme="minorHAnsi"/>
          <w:color w:val="auto"/>
          <w:sz w:val="22"/>
          <w:szCs w:val="22"/>
        </w:rPr>
      </w:pPr>
      <w:r w:rsidRPr="005A4638">
        <w:rPr>
          <w:rFonts w:asciiTheme="minorHAnsi" w:hAnsiTheme="minorHAnsi"/>
          <w:color w:val="auto"/>
          <w:sz w:val="22"/>
          <w:szCs w:val="22"/>
        </w:rPr>
        <w:t xml:space="preserve">The Contractor shall be able </w:t>
      </w:r>
      <w:r w:rsidR="00A8182D" w:rsidRPr="005A4638">
        <w:rPr>
          <w:rFonts w:asciiTheme="minorHAnsi" w:hAnsiTheme="minorHAnsi"/>
          <w:color w:val="auto"/>
          <w:sz w:val="22"/>
          <w:szCs w:val="22"/>
        </w:rPr>
        <w:t>to deliver to all State Agencies</w:t>
      </w:r>
      <w:r w:rsidRPr="005A4638">
        <w:rPr>
          <w:rFonts w:asciiTheme="minorHAnsi" w:hAnsiTheme="minorHAnsi"/>
          <w:color w:val="auto"/>
          <w:sz w:val="22"/>
          <w:szCs w:val="22"/>
        </w:rPr>
        <w:t xml:space="preserve"> and </w:t>
      </w:r>
      <w:r w:rsidR="00395CF9" w:rsidRPr="005A4638">
        <w:rPr>
          <w:rFonts w:asciiTheme="minorHAnsi" w:hAnsiTheme="minorHAnsi"/>
          <w:color w:val="auto"/>
          <w:sz w:val="22"/>
          <w:szCs w:val="22"/>
        </w:rPr>
        <w:t>the various</w:t>
      </w:r>
      <w:r w:rsidRPr="005A4638">
        <w:rPr>
          <w:rFonts w:asciiTheme="minorHAnsi" w:hAnsiTheme="minorHAnsi"/>
          <w:color w:val="auto"/>
          <w:sz w:val="22"/>
          <w:szCs w:val="22"/>
        </w:rPr>
        <w:t xml:space="preserve"> delivery sites within the State of Indiana, and meet specified delivery requirements</w:t>
      </w:r>
      <w:r w:rsidR="00395CF9" w:rsidRPr="005A4638">
        <w:rPr>
          <w:rFonts w:asciiTheme="minorHAnsi" w:hAnsiTheme="minorHAnsi"/>
          <w:color w:val="auto"/>
          <w:sz w:val="22"/>
          <w:szCs w:val="22"/>
        </w:rPr>
        <w:t>. D</w:t>
      </w:r>
      <w:r w:rsidR="00910A6A" w:rsidRPr="005A4638">
        <w:rPr>
          <w:rFonts w:asciiTheme="minorHAnsi" w:hAnsiTheme="minorHAnsi"/>
          <w:color w:val="auto"/>
          <w:sz w:val="22"/>
          <w:szCs w:val="22"/>
        </w:rPr>
        <w:t>elivery shall occur no less than</w:t>
      </w:r>
      <w:r w:rsidR="00395CF9" w:rsidRPr="005A4638">
        <w:rPr>
          <w:rFonts w:asciiTheme="minorHAnsi" w:hAnsiTheme="minorHAnsi"/>
          <w:color w:val="auto"/>
          <w:sz w:val="22"/>
          <w:szCs w:val="22"/>
        </w:rPr>
        <w:t xml:space="preserve"> thirty (30) calendar days of receipt of order.</w:t>
      </w:r>
      <w:r w:rsidRPr="005A4638">
        <w:rPr>
          <w:rFonts w:asciiTheme="minorHAnsi" w:hAnsiTheme="minorHAnsi"/>
          <w:color w:val="auto"/>
          <w:sz w:val="22"/>
          <w:szCs w:val="22"/>
        </w:rPr>
        <w:t xml:space="preserve"> </w:t>
      </w:r>
    </w:p>
    <w:p w14:paraId="718CE57F" w14:textId="77777777" w:rsidR="00A8182D" w:rsidRPr="005A4638" w:rsidRDefault="00A8182D" w:rsidP="005E09CC">
      <w:pPr>
        <w:pStyle w:val="Default"/>
        <w:ind w:left="1080"/>
        <w:rPr>
          <w:rFonts w:asciiTheme="minorHAnsi" w:hAnsiTheme="minorHAnsi"/>
          <w:color w:val="auto"/>
          <w:sz w:val="22"/>
          <w:szCs w:val="22"/>
        </w:rPr>
      </w:pPr>
    </w:p>
    <w:p w14:paraId="69E77B56" w14:textId="77777777" w:rsidR="007956F0"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 xml:space="preserve">1. </w:t>
      </w:r>
      <w:r w:rsidRPr="005A4638">
        <w:rPr>
          <w:rFonts w:asciiTheme="minorHAnsi" w:hAnsiTheme="minorHAnsi"/>
          <w:color w:val="auto"/>
          <w:sz w:val="22"/>
          <w:szCs w:val="22"/>
          <w:u w:val="single"/>
        </w:rPr>
        <w:t xml:space="preserve">Shipping Charges </w:t>
      </w:r>
    </w:p>
    <w:p w14:paraId="7073785E" w14:textId="77777777" w:rsidR="007956F0" w:rsidRPr="005A4638" w:rsidRDefault="007956F0" w:rsidP="005E09CC">
      <w:pPr>
        <w:pStyle w:val="Default"/>
        <w:ind w:left="1080"/>
        <w:rPr>
          <w:rFonts w:asciiTheme="minorHAnsi" w:hAnsiTheme="minorHAnsi"/>
          <w:color w:val="auto"/>
          <w:sz w:val="22"/>
          <w:szCs w:val="22"/>
        </w:rPr>
      </w:pPr>
    </w:p>
    <w:p w14:paraId="18DD9E18" w14:textId="188AED87" w:rsidR="007956F0"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The Contractor agrees that all prices include shipping and handling fees required to pr</w:t>
      </w:r>
      <w:r w:rsidR="00A8182D" w:rsidRPr="005A4638">
        <w:rPr>
          <w:rFonts w:asciiTheme="minorHAnsi" w:hAnsiTheme="minorHAnsi"/>
          <w:color w:val="auto"/>
          <w:sz w:val="22"/>
          <w:szCs w:val="22"/>
        </w:rPr>
        <w:t xml:space="preserve">ovide delivery to all Ordering/State </w:t>
      </w:r>
      <w:r w:rsidRPr="005A4638">
        <w:rPr>
          <w:rFonts w:asciiTheme="minorHAnsi" w:hAnsiTheme="minorHAnsi"/>
          <w:color w:val="auto"/>
          <w:sz w:val="22"/>
          <w:szCs w:val="22"/>
        </w:rPr>
        <w:t xml:space="preserve">Agency locations unless specifically approved in writing by the State of Indiana </w:t>
      </w:r>
      <w:r w:rsidR="00A8182D" w:rsidRPr="005A4638">
        <w:rPr>
          <w:rFonts w:asciiTheme="minorHAnsi" w:hAnsiTheme="minorHAnsi"/>
          <w:color w:val="auto"/>
          <w:sz w:val="22"/>
          <w:szCs w:val="22"/>
        </w:rPr>
        <w:t>Contract/</w:t>
      </w:r>
      <w:r w:rsidRPr="005A4638">
        <w:rPr>
          <w:rFonts w:asciiTheme="minorHAnsi" w:hAnsiTheme="minorHAnsi"/>
          <w:color w:val="auto"/>
          <w:sz w:val="22"/>
          <w:szCs w:val="22"/>
        </w:rPr>
        <w:t xml:space="preserve">Account Manager. The Contractor shall remain responsible for goods until the Ordering Agency takes possession. </w:t>
      </w:r>
    </w:p>
    <w:p w14:paraId="454D275B" w14:textId="77777777" w:rsidR="00A8182D" w:rsidRPr="005A4638" w:rsidRDefault="00A8182D" w:rsidP="005E09CC">
      <w:pPr>
        <w:pStyle w:val="Default"/>
        <w:ind w:left="360"/>
        <w:rPr>
          <w:rFonts w:asciiTheme="minorHAnsi" w:hAnsiTheme="minorHAnsi"/>
          <w:color w:val="auto"/>
          <w:sz w:val="22"/>
          <w:szCs w:val="22"/>
        </w:rPr>
      </w:pPr>
    </w:p>
    <w:p w14:paraId="0906C096" w14:textId="77777777" w:rsidR="007956F0"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 xml:space="preserve">2. </w:t>
      </w:r>
      <w:r w:rsidRPr="005A4638">
        <w:rPr>
          <w:rFonts w:asciiTheme="minorHAnsi" w:hAnsiTheme="minorHAnsi"/>
          <w:color w:val="auto"/>
          <w:sz w:val="22"/>
          <w:szCs w:val="22"/>
          <w:u w:val="single"/>
        </w:rPr>
        <w:t>Proof of Delivery/Inspection</w:t>
      </w:r>
      <w:r w:rsidRPr="005A4638">
        <w:rPr>
          <w:rFonts w:asciiTheme="minorHAnsi" w:hAnsiTheme="minorHAnsi"/>
          <w:color w:val="auto"/>
          <w:sz w:val="22"/>
          <w:szCs w:val="22"/>
        </w:rPr>
        <w:t xml:space="preserve"> </w:t>
      </w:r>
    </w:p>
    <w:p w14:paraId="6316E101" w14:textId="77777777" w:rsidR="007956F0" w:rsidRPr="005A4638" w:rsidRDefault="007956F0" w:rsidP="005E09CC">
      <w:pPr>
        <w:pStyle w:val="Default"/>
        <w:ind w:left="1080"/>
        <w:rPr>
          <w:rFonts w:asciiTheme="minorHAnsi" w:hAnsiTheme="minorHAnsi"/>
          <w:color w:val="auto"/>
          <w:sz w:val="22"/>
          <w:szCs w:val="22"/>
        </w:rPr>
      </w:pPr>
    </w:p>
    <w:p w14:paraId="7FC2CB23" w14:textId="697C2766" w:rsidR="007956F0"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 xml:space="preserve">The Contractor shall provide proof of delivery for an order upon request from the Ordering Agency that shall include, but not limited to, the accepting individual’s name, signature, delivery date, delivery time, and packing list. </w:t>
      </w:r>
    </w:p>
    <w:p w14:paraId="28205D2E" w14:textId="77777777" w:rsidR="00A8182D" w:rsidRPr="005A4638" w:rsidRDefault="00A8182D" w:rsidP="005E09CC">
      <w:pPr>
        <w:pStyle w:val="Default"/>
        <w:ind w:left="1080"/>
        <w:rPr>
          <w:rFonts w:asciiTheme="minorHAnsi" w:hAnsiTheme="minorHAnsi"/>
          <w:color w:val="auto"/>
          <w:sz w:val="22"/>
          <w:szCs w:val="22"/>
        </w:rPr>
      </w:pPr>
    </w:p>
    <w:p w14:paraId="558EE7CC" w14:textId="36F26DC5" w:rsidR="007956F0" w:rsidRPr="005A4638" w:rsidRDefault="00910A6A" w:rsidP="005E09CC">
      <w:pPr>
        <w:pStyle w:val="Default"/>
        <w:ind w:left="1080"/>
        <w:rPr>
          <w:rFonts w:asciiTheme="minorHAnsi" w:hAnsiTheme="minorHAnsi"/>
          <w:color w:val="auto"/>
          <w:sz w:val="22"/>
          <w:szCs w:val="22"/>
          <w:u w:val="single"/>
        </w:rPr>
      </w:pPr>
      <w:r w:rsidRPr="005A4638">
        <w:rPr>
          <w:rFonts w:asciiTheme="minorHAnsi" w:hAnsiTheme="minorHAnsi"/>
          <w:color w:val="auto"/>
          <w:sz w:val="22"/>
          <w:szCs w:val="22"/>
        </w:rPr>
        <w:t>3</w:t>
      </w:r>
      <w:r w:rsidR="007956F0" w:rsidRPr="005A4638">
        <w:rPr>
          <w:rFonts w:asciiTheme="minorHAnsi" w:hAnsiTheme="minorHAnsi"/>
          <w:color w:val="auto"/>
          <w:sz w:val="22"/>
          <w:szCs w:val="22"/>
        </w:rPr>
        <w:t xml:space="preserve">. </w:t>
      </w:r>
      <w:r w:rsidR="007956F0" w:rsidRPr="005A4638">
        <w:rPr>
          <w:rFonts w:asciiTheme="minorHAnsi" w:hAnsiTheme="minorHAnsi"/>
          <w:color w:val="auto"/>
          <w:sz w:val="22"/>
          <w:szCs w:val="22"/>
          <w:u w:val="single"/>
        </w:rPr>
        <w:t xml:space="preserve">Product Substitutions </w:t>
      </w:r>
    </w:p>
    <w:p w14:paraId="665F58F8" w14:textId="77777777" w:rsidR="007956F0" w:rsidRPr="005A4638" w:rsidRDefault="007956F0" w:rsidP="005E09CC">
      <w:pPr>
        <w:pStyle w:val="Default"/>
        <w:ind w:left="1080"/>
        <w:rPr>
          <w:rFonts w:asciiTheme="minorHAnsi" w:hAnsiTheme="minorHAnsi"/>
          <w:color w:val="auto"/>
          <w:sz w:val="22"/>
          <w:szCs w:val="22"/>
        </w:rPr>
      </w:pPr>
    </w:p>
    <w:p w14:paraId="0F345D07" w14:textId="1A1FD169" w:rsidR="00FD3527"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Product substitution is not allowable unless pre-approved; in writing, by the State Agency and only then may the item be shipped. The substituted item shall be of equal functionality and quality and shall not exceed the contr</w:t>
      </w:r>
      <w:r w:rsidR="00910A6A" w:rsidRPr="005A4638">
        <w:rPr>
          <w:rFonts w:asciiTheme="minorHAnsi" w:hAnsiTheme="minorHAnsi"/>
          <w:color w:val="auto"/>
          <w:sz w:val="22"/>
          <w:szCs w:val="22"/>
        </w:rPr>
        <w:t>act price of the</w:t>
      </w:r>
      <w:r w:rsidRPr="005A4638">
        <w:rPr>
          <w:rFonts w:asciiTheme="minorHAnsi" w:hAnsiTheme="minorHAnsi"/>
          <w:color w:val="auto"/>
          <w:sz w:val="22"/>
          <w:szCs w:val="22"/>
        </w:rPr>
        <w:t xml:space="preserve"> unavailable item. </w:t>
      </w:r>
    </w:p>
    <w:p w14:paraId="72E51674" w14:textId="66E19814" w:rsidR="007956F0"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 xml:space="preserve"> </w:t>
      </w:r>
    </w:p>
    <w:p w14:paraId="599B63B7" w14:textId="77777777" w:rsidR="007956F0" w:rsidRPr="005A4638" w:rsidRDefault="007956F0" w:rsidP="005E09CC">
      <w:pPr>
        <w:pStyle w:val="Default"/>
        <w:ind w:left="360"/>
        <w:rPr>
          <w:rFonts w:asciiTheme="minorHAnsi" w:hAnsiTheme="minorHAnsi"/>
          <w:color w:val="auto"/>
          <w:sz w:val="22"/>
          <w:szCs w:val="22"/>
        </w:rPr>
      </w:pPr>
      <w:r w:rsidRPr="005A4638">
        <w:rPr>
          <w:rFonts w:asciiTheme="minorHAnsi" w:hAnsiTheme="minorHAnsi"/>
          <w:b/>
          <w:bCs/>
          <w:color w:val="auto"/>
          <w:sz w:val="22"/>
          <w:szCs w:val="22"/>
        </w:rPr>
        <w:t xml:space="preserve">F. Billing/Payment </w:t>
      </w:r>
    </w:p>
    <w:p w14:paraId="394D3BD2" w14:textId="77777777" w:rsidR="007956F0" w:rsidRPr="005A4638" w:rsidRDefault="007956F0" w:rsidP="005E09CC">
      <w:pPr>
        <w:pStyle w:val="Default"/>
        <w:ind w:left="360" w:firstLine="720"/>
        <w:rPr>
          <w:rFonts w:asciiTheme="minorHAnsi" w:hAnsiTheme="minorHAnsi"/>
          <w:color w:val="auto"/>
          <w:sz w:val="22"/>
          <w:szCs w:val="22"/>
        </w:rPr>
      </w:pPr>
      <w:r w:rsidRPr="005A4638">
        <w:rPr>
          <w:rFonts w:asciiTheme="minorHAnsi" w:hAnsiTheme="minorHAnsi" w:cs="Times New Roman"/>
          <w:color w:val="auto"/>
          <w:sz w:val="22"/>
          <w:szCs w:val="22"/>
        </w:rPr>
        <w:t xml:space="preserve">1. </w:t>
      </w:r>
      <w:r w:rsidRPr="005A4638">
        <w:rPr>
          <w:rFonts w:asciiTheme="minorHAnsi" w:hAnsiTheme="minorHAnsi"/>
          <w:color w:val="auto"/>
          <w:sz w:val="22"/>
          <w:szCs w:val="22"/>
          <w:u w:val="single"/>
        </w:rPr>
        <w:t>Invoice</w:t>
      </w:r>
      <w:r w:rsidRPr="005A4638">
        <w:rPr>
          <w:rFonts w:asciiTheme="minorHAnsi" w:hAnsiTheme="minorHAnsi"/>
          <w:color w:val="auto"/>
          <w:sz w:val="22"/>
          <w:szCs w:val="22"/>
        </w:rPr>
        <w:t xml:space="preserve"> </w:t>
      </w:r>
    </w:p>
    <w:p w14:paraId="62FCC70C" w14:textId="77777777" w:rsidR="007956F0" w:rsidRPr="005A4638" w:rsidRDefault="007956F0" w:rsidP="005E09CC">
      <w:pPr>
        <w:pStyle w:val="Default"/>
        <w:ind w:left="360"/>
        <w:rPr>
          <w:rFonts w:asciiTheme="minorHAnsi" w:hAnsiTheme="minorHAnsi"/>
          <w:color w:val="auto"/>
          <w:sz w:val="22"/>
          <w:szCs w:val="22"/>
        </w:rPr>
      </w:pPr>
    </w:p>
    <w:p w14:paraId="166CF672" w14:textId="4DAAC99A" w:rsidR="007956F0"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 xml:space="preserve">The Contractor shall invoice the State only after items have been delivered prior to payment. The Contractor shall invoice the </w:t>
      </w:r>
      <w:r w:rsidR="00FD3527" w:rsidRPr="005A4638">
        <w:rPr>
          <w:rFonts w:asciiTheme="minorHAnsi" w:hAnsiTheme="minorHAnsi"/>
          <w:color w:val="auto"/>
          <w:sz w:val="22"/>
          <w:szCs w:val="22"/>
        </w:rPr>
        <w:t>S</w:t>
      </w:r>
      <w:r w:rsidRPr="005A4638">
        <w:rPr>
          <w:rFonts w:asciiTheme="minorHAnsi" w:hAnsiTheme="minorHAnsi"/>
          <w:color w:val="auto"/>
          <w:sz w:val="22"/>
          <w:szCs w:val="22"/>
        </w:rPr>
        <w:t xml:space="preserve">tate only after completion of the work described in the purchase order/Contract, and as required below prior to any payment. The Contractor shall submit an invoice to the Ordering Agency’s Bill To Address. The Contractor’s invoice shall identify, at a minimum, the information listed below: </w:t>
      </w:r>
    </w:p>
    <w:p w14:paraId="77A1F154" w14:textId="77777777" w:rsidR="00FD3527" w:rsidRPr="005A4638" w:rsidRDefault="007956F0" w:rsidP="005E09CC">
      <w:pPr>
        <w:pStyle w:val="Default"/>
        <w:numPr>
          <w:ilvl w:val="0"/>
          <w:numId w:val="8"/>
        </w:numPr>
        <w:ind w:left="2520"/>
        <w:rPr>
          <w:rFonts w:asciiTheme="minorHAnsi" w:hAnsiTheme="minorHAnsi"/>
          <w:color w:val="auto"/>
          <w:sz w:val="22"/>
          <w:szCs w:val="22"/>
        </w:rPr>
      </w:pPr>
      <w:r w:rsidRPr="005A4638">
        <w:rPr>
          <w:rFonts w:asciiTheme="minorHAnsi" w:hAnsiTheme="minorHAnsi"/>
          <w:color w:val="auto"/>
          <w:sz w:val="22"/>
          <w:szCs w:val="22"/>
        </w:rPr>
        <w:t>Invoice Number,</w:t>
      </w:r>
    </w:p>
    <w:p w14:paraId="0991F533" w14:textId="3E9EA975" w:rsidR="00FD3527" w:rsidRPr="005A4638" w:rsidRDefault="007956F0" w:rsidP="005E09CC">
      <w:pPr>
        <w:pStyle w:val="Default"/>
        <w:numPr>
          <w:ilvl w:val="0"/>
          <w:numId w:val="8"/>
        </w:numPr>
        <w:ind w:left="2520"/>
        <w:rPr>
          <w:rFonts w:asciiTheme="minorHAnsi" w:hAnsiTheme="minorHAnsi"/>
          <w:color w:val="auto"/>
          <w:sz w:val="22"/>
          <w:szCs w:val="22"/>
        </w:rPr>
      </w:pPr>
      <w:r w:rsidRPr="005A4638">
        <w:rPr>
          <w:rFonts w:asciiTheme="minorHAnsi" w:hAnsiTheme="minorHAnsi"/>
          <w:color w:val="auto"/>
          <w:sz w:val="22"/>
          <w:szCs w:val="22"/>
        </w:rPr>
        <w:t xml:space="preserve">Invoice Date, </w:t>
      </w:r>
    </w:p>
    <w:p w14:paraId="09820FF1" w14:textId="77777777" w:rsidR="00FD3527" w:rsidRPr="005A4638" w:rsidRDefault="007956F0" w:rsidP="005E09CC">
      <w:pPr>
        <w:pStyle w:val="Default"/>
        <w:numPr>
          <w:ilvl w:val="0"/>
          <w:numId w:val="8"/>
        </w:numPr>
        <w:ind w:left="2520"/>
        <w:rPr>
          <w:rFonts w:asciiTheme="minorHAnsi" w:hAnsiTheme="minorHAnsi"/>
          <w:color w:val="auto"/>
          <w:sz w:val="22"/>
          <w:szCs w:val="22"/>
        </w:rPr>
      </w:pPr>
      <w:r w:rsidRPr="005A4638">
        <w:rPr>
          <w:rFonts w:asciiTheme="minorHAnsi" w:hAnsiTheme="minorHAnsi"/>
          <w:color w:val="auto"/>
          <w:sz w:val="22"/>
          <w:szCs w:val="22"/>
        </w:rPr>
        <w:t>Ordering Agency’s Bill To Information,</w:t>
      </w:r>
    </w:p>
    <w:p w14:paraId="66F53E3D" w14:textId="2757CF64" w:rsidR="00FD3527" w:rsidRPr="005A4638" w:rsidRDefault="007956F0" w:rsidP="005E09CC">
      <w:pPr>
        <w:pStyle w:val="Default"/>
        <w:numPr>
          <w:ilvl w:val="0"/>
          <w:numId w:val="8"/>
        </w:numPr>
        <w:ind w:left="2520"/>
        <w:rPr>
          <w:rFonts w:asciiTheme="minorHAnsi" w:hAnsiTheme="minorHAnsi"/>
          <w:color w:val="auto"/>
          <w:sz w:val="22"/>
          <w:szCs w:val="22"/>
        </w:rPr>
      </w:pPr>
      <w:r w:rsidRPr="005A4638">
        <w:rPr>
          <w:rFonts w:asciiTheme="minorHAnsi" w:hAnsiTheme="minorHAnsi"/>
          <w:color w:val="auto"/>
          <w:sz w:val="22"/>
          <w:szCs w:val="22"/>
        </w:rPr>
        <w:t>Ordering Agency’s Ship To Information,</w:t>
      </w:r>
    </w:p>
    <w:p w14:paraId="62B1E4E1" w14:textId="6EBC087E" w:rsidR="00FD3527" w:rsidRPr="005A4638" w:rsidRDefault="007956F0" w:rsidP="005E09CC">
      <w:pPr>
        <w:pStyle w:val="Default"/>
        <w:numPr>
          <w:ilvl w:val="0"/>
          <w:numId w:val="8"/>
        </w:numPr>
        <w:ind w:left="2520"/>
        <w:rPr>
          <w:rFonts w:asciiTheme="minorHAnsi" w:hAnsiTheme="minorHAnsi"/>
          <w:color w:val="auto"/>
          <w:sz w:val="22"/>
          <w:szCs w:val="22"/>
        </w:rPr>
      </w:pPr>
      <w:r w:rsidRPr="005A4638">
        <w:rPr>
          <w:rFonts w:asciiTheme="minorHAnsi" w:hAnsiTheme="minorHAnsi"/>
          <w:color w:val="auto"/>
          <w:sz w:val="22"/>
          <w:szCs w:val="22"/>
        </w:rPr>
        <w:t xml:space="preserve">Business Unit, </w:t>
      </w:r>
    </w:p>
    <w:p w14:paraId="548DC52F" w14:textId="77777777" w:rsidR="00FD3527" w:rsidRPr="005A4638" w:rsidRDefault="007956F0" w:rsidP="005E09CC">
      <w:pPr>
        <w:pStyle w:val="Default"/>
        <w:numPr>
          <w:ilvl w:val="0"/>
          <w:numId w:val="8"/>
        </w:numPr>
        <w:ind w:left="2520"/>
        <w:rPr>
          <w:rFonts w:asciiTheme="minorHAnsi" w:hAnsiTheme="minorHAnsi"/>
          <w:color w:val="auto"/>
          <w:sz w:val="22"/>
          <w:szCs w:val="22"/>
        </w:rPr>
      </w:pPr>
      <w:r w:rsidRPr="005A4638">
        <w:rPr>
          <w:rFonts w:asciiTheme="minorHAnsi" w:hAnsiTheme="minorHAnsi"/>
          <w:color w:val="auto"/>
          <w:sz w:val="22"/>
          <w:szCs w:val="22"/>
        </w:rPr>
        <w:t xml:space="preserve">Purchase Order Number, </w:t>
      </w:r>
    </w:p>
    <w:p w14:paraId="71B41921" w14:textId="0288BBCE" w:rsidR="00FD3527" w:rsidRPr="005A4638" w:rsidRDefault="004623C5" w:rsidP="005E09CC">
      <w:pPr>
        <w:pStyle w:val="Default"/>
        <w:numPr>
          <w:ilvl w:val="0"/>
          <w:numId w:val="8"/>
        </w:numPr>
        <w:ind w:left="2520"/>
        <w:rPr>
          <w:rFonts w:asciiTheme="minorHAnsi" w:hAnsiTheme="minorHAnsi"/>
          <w:color w:val="auto"/>
          <w:sz w:val="22"/>
          <w:szCs w:val="22"/>
        </w:rPr>
      </w:pPr>
      <w:r w:rsidRPr="005A4638">
        <w:rPr>
          <w:rFonts w:asciiTheme="minorHAnsi" w:hAnsiTheme="minorHAnsi"/>
          <w:color w:val="auto"/>
          <w:sz w:val="22"/>
          <w:szCs w:val="22"/>
        </w:rPr>
        <w:t xml:space="preserve">Contract </w:t>
      </w:r>
      <w:r w:rsidR="007956F0" w:rsidRPr="005A4638">
        <w:rPr>
          <w:rFonts w:asciiTheme="minorHAnsi" w:hAnsiTheme="minorHAnsi"/>
          <w:color w:val="auto"/>
          <w:sz w:val="22"/>
          <w:szCs w:val="22"/>
        </w:rPr>
        <w:t xml:space="preserve">Item Number, </w:t>
      </w:r>
    </w:p>
    <w:p w14:paraId="7C596C07" w14:textId="77777777" w:rsidR="00FD3527" w:rsidRPr="005A4638" w:rsidRDefault="007956F0" w:rsidP="005E09CC">
      <w:pPr>
        <w:pStyle w:val="Default"/>
        <w:numPr>
          <w:ilvl w:val="0"/>
          <w:numId w:val="8"/>
        </w:numPr>
        <w:ind w:left="2520"/>
        <w:rPr>
          <w:rFonts w:asciiTheme="minorHAnsi" w:hAnsiTheme="minorHAnsi"/>
          <w:color w:val="auto"/>
          <w:sz w:val="22"/>
          <w:szCs w:val="22"/>
        </w:rPr>
      </w:pPr>
      <w:r w:rsidRPr="005A4638">
        <w:rPr>
          <w:rFonts w:asciiTheme="minorHAnsi" w:hAnsiTheme="minorHAnsi"/>
          <w:color w:val="auto"/>
          <w:sz w:val="22"/>
          <w:szCs w:val="22"/>
        </w:rPr>
        <w:lastRenderedPageBreak/>
        <w:t xml:space="preserve">Item Description, </w:t>
      </w:r>
    </w:p>
    <w:p w14:paraId="3ECFC6CA" w14:textId="77777777" w:rsidR="00FD3527" w:rsidRPr="005A4638" w:rsidRDefault="007956F0" w:rsidP="005E09CC">
      <w:pPr>
        <w:pStyle w:val="Default"/>
        <w:numPr>
          <w:ilvl w:val="0"/>
          <w:numId w:val="8"/>
        </w:numPr>
        <w:ind w:left="2520"/>
        <w:rPr>
          <w:rFonts w:asciiTheme="minorHAnsi" w:hAnsiTheme="minorHAnsi"/>
          <w:color w:val="auto"/>
          <w:sz w:val="22"/>
          <w:szCs w:val="22"/>
        </w:rPr>
      </w:pPr>
      <w:r w:rsidRPr="005A4638">
        <w:rPr>
          <w:rFonts w:asciiTheme="minorHAnsi" w:hAnsiTheme="minorHAnsi"/>
          <w:color w:val="auto"/>
          <w:sz w:val="22"/>
          <w:szCs w:val="22"/>
        </w:rPr>
        <w:t xml:space="preserve">Order Qty for each Item, </w:t>
      </w:r>
    </w:p>
    <w:p w14:paraId="4E8ACDD2" w14:textId="77777777" w:rsidR="00FD3527" w:rsidRPr="005A4638" w:rsidRDefault="007956F0" w:rsidP="005E09CC">
      <w:pPr>
        <w:pStyle w:val="Default"/>
        <w:numPr>
          <w:ilvl w:val="0"/>
          <w:numId w:val="8"/>
        </w:numPr>
        <w:ind w:left="2520"/>
        <w:rPr>
          <w:rFonts w:asciiTheme="minorHAnsi" w:hAnsiTheme="minorHAnsi"/>
          <w:color w:val="auto"/>
          <w:sz w:val="22"/>
          <w:szCs w:val="22"/>
        </w:rPr>
      </w:pPr>
      <w:r w:rsidRPr="005A4638">
        <w:rPr>
          <w:rFonts w:asciiTheme="minorHAnsi" w:hAnsiTheme="minorHAnsi"/>
          <w:color w:val="auto"/>
          <w:sz w:val="22"/>
          <w:szCs w:val="22"/>
        </w:rPr>
        <w:t xml:space="preserve">Item Price, </w:t>
      </w:r>
    </w:p>
    <w:p w14:paraId="52997BEB" w14:textId="77777777" w:rsidR="004623C5" w:rsidRPr="005A4638" w:rsidRDefault="007956F0" w:rsidP="005E09CC">
      <w:pPr>
        <w:pStyle w:val="Default"/>
        <w:numPr>
          <w:ilvl w:val="0"/>
          <w:numId w:val="8"/>
        </w:numPr>
        <w:ind w:left="2520"/>
        <w:rPr>
          <w:rFonts w:asciiTheme="minorHAnsi" w:hAnsiTheme="minorHAnsi"/>
          <w:color w:val="auto"/>
          <w:sz w:val="22"/>
          <w:szCs w:val="22"/>
        </w:rPr>
      </w:pPr>
      <w:r w:rsidRPr="005A4638">
        <w:rPr>
          <w:rFonts w:asciiTheme="minorHAnsi" w:hAnsiTheme="minorHAnsi"/>
          <w:color w:val="auto"/>
          <w:sz w:val="22"/>
          <w:szCs w:val="22"/>
        </w:rPr>
        <w:t>Invoice Total</w:t>
      </w:r>
    </w:p>
    <w:p w14:paraId="7AA4B7DD" w14:textId="73181831" w:rsidR="007956F0" w:rsidRPr="005A4638" w:rsidRDefault="007956F0" w:rsidP="005E09CC">
      <w:pPr>
        <w:pStyle w:val="Default"/>
        <w:ind w:left="2520"/>
        <w:rPr>
          <w:rFonts w:asciiTheme="minorHAnsi" w:hAnsiTheme="minorHAnsi"/>
          <w:color w:val="auto"/>
          <w:sz w:val="22"/>
          <w:szCs w:val="22"/>
        </w:rPr>
      </w:pPr>
      <w:r w:rsidRPr="005A4638">
        <w:rPr>
          <w:rFonts w:asciiTheme="minorHAnsi" w:hAnsiTheme="minorHAnsi"/>
          <w:color w:val="auto"/>
          <w:sz w:val="22"/>
          <w:szCs w:val="22"/>
        </w:rPr>
        <w:t xml:space="preserve"> </w:t>
      </w:r>
      <w:r w:rsidR="004623C5" w:rsidRPr="005A4638">
        <w:rPr>
          <w:rFonts w:ascii="Calibri Light" w:hAnsi="Calibri Light"/>
          <w:color w:val="auto"/>
          <w:sz w:val="22"/>
          <w:szCs w:val="22"/>
        </w:rPr>
        <w:br/>
      </w:r>
    </w:p>
    <w:p w14:paraId="1C2E821D" w14:textId="77777777" w:rsidR="007956F0"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s="Times New Roman"/>
          <w:color w:val="auto"/>
          <w:sz w:val="22"/>
          <w:szCs w:val="22"/>
        </w:rPr>
        <w:t xml:space="preserve">2. </w:t>
      </w:r>
      <w:r w:rsidRPr="005A4638">
        <w:rPr>
          <w:rFonts w:asciiTheme="minorHAnsi" w:hAnsiTheme="minorHAnsi"/>
          <w:color w:val="auto"/>
          <w:sz w:val="22"/>
          <w:szCs w:val="22"/>
          <w:u w:val="single"/>
        </w:rPr>
        <w:t xml:space="preserve">Billing </w:t>
      </w:r>
    </w:p>
    <w:p w14:paraId="3F424A82" w14:textId="77777777" w:rsidR="007956F0" w:rsidRPr="005A4638" w:rsidRDefault="007956F0" w:rsidP="005E09CC">
      <w:pPr>
        <w:pStyle w:val="Default"/>
        <w:ind w:left="1080"/>
        <w:rPr>
          <w:rFonts w:asciiTheme="minorHAnsi" w:hAnsiTheme="minorHAnsi"/>
          <w:color w:val="auto"/>
          <w:sz w:val="22"/>
          <w:szCs w:val="22"/>
        </w:rPr>
      </w:pPr>
    </w:p>
    <w:p w14:paraId="7786BDE6" w14:textId="12F50A5E" w:rsidR="007956F0"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The Contractor understands and agrees that the invoice shall</w:t>
      </w:r>
      <w:r w:rsidR="00FD3527" w:rsidRPr="005A4638">
        <w:rPr>
          <w:rFonts w:asciiTheme="minorHAnsi" w:hAnsiTheme="minorHAnsi"/>
          <w:color w:val="auto"/>
          <w:sz w:val="22"/>
          <w:szCs w:val="22"/>
        </w:rPr>
        <w:t xml:space="preserve"> i</w:t>
      </w:r>
      <w:r w:rsidRPr="005A4638">
        <w:rPr>
          <w:rFonts w:asciiTheme="minorHAnsi" w:hAnsiTheme="minorHAnsi"/>
          <w:color w:val="auto"/>
          <w:sz w:val="22"/>
          <w:szCs w:val="22"/>
        </w:rPr>
        <w:t>nclude only charges for products that have been shipped/fulfillment complete;</w:t>
      </w:r>
      <w:r w:rsidR="00FD3527" w:rsidRPr="005A4638">
        <w:rPr>
          <w:rFonts w:asciiTheme="minorHAnsi" w:hAnsiTheme="minorHAnsi"/>
          <w:color w:val="auto"/>
          <w:sz w:val="22"/>
          <w:szCs w:val="22"/>
        </w:rPr>
        <w:t xml:space="preserve"> </w:t>
      </w:r>
      <w:r w:rsidRPr="005A4638">
        <w:rPr>
          <w:rFonts w:asciiTheme="minorHAnsi" w:hAnsiTheme="minorHAnsi"/>
          <w:color w:val="auto"/>
          <w:sz w:val="22"/>
          <w:szCs w:val="22"/>
        </w:rPr>
        <w:t>not include any items shipped</w:t>
      </w:r>
      <w:r w:rsidR="004623C5" w:rsidRPr="005A4638">
        <w:rPr>
          <w:rFonts w:asciiTheme="minorHAnsi" w:hAnsiTheme="minorHAnsi"/>
          <w:color w:val="auto"/>
          <w:sz w:val="22"/>
          <w:szCs w:val="22"/>
        </w:rPr>
        <w:t xml:space="preserve"> separately</w:t>
      </w:r>
      <w:r w:rsidRPr="005A4638">
        <w:rPr>
          <w:rFonts w:asciiTheme="minorHAnsi" w:hAnsiTheme="minorHAnsi"/>
          <w:color w:val="auto"/>
          <w:sz w:val="22"/>
          <w:szCs w:val="22"/>
        </w:rPr>
        <w:t>, which shall have a separate invoice for payment on the same Purchase Order. If multiple invoices are sent for the same Purchase Order, there shall be a note stating, “</w:t>
      </w:r>
      <w:r w:rsidRPr="005A4638">
        <w:rPr>
          <w:rFonts w:asciiTheme="minorHAnsi" w:hAnsiTheme="minorHAnsi"/>
          <w:b/>
          <w:bCs/>
          <w:color w:val="auto"/>
          <w:sz w:val="22"/>
          <w:szCs w:val="22"/>
        </w:rPr>
        <w:t>this is for partial payment</w:t>
      </w:r>
      <w:r w:rsidR="00FD3527" w:rsidRPr="005A4638">
        <w:rPr>
          <w:rFonts w:asciiTheme="minorHAnsi" w:hAnsiTheme="minorHAnsi"/>
          <w:b/>
          <w:bCs/>
          <w:color w:val="auto"/>
          <w:sz w:val="22"/>
          <w:szCs w:val="22"/>
        </w:rPr>
        <w:t>.</w:t>
      </w:r>
      <w:r w:rsidR="00FD3527" w:rsidRPr="005A4638">
        <w:rPr>
          <w:rFonts w:asciiTheme="minorHAnsi" w:hAnsiTheme="minorHAnsi"/>
          <w:color w:val="auto"/>
          <w:sz w:val="22"/>
          <w:szCs w:val="22"/>
        </w:rPr>
        <w:t>”</w:t>
      </w:r>
      <w:r w:rsidRPr="005A4638">
        <w:rPr>
          <w:rFonts w:asciiTheme="minorHAnsi" w:hAnsiTheme="minorHAnsi"/>
          <w:color w:val="auto"/>
          <w:sz w:val="22"/>
          <w:szCs w:val="22"/>
        </w:rPr>
        <w:t xml:space="preserve"> Invoices shall not include sales tax or shipping charges. </w:t>
      </w:r>
    </w:p>
    <w:p w14:paraId="7EB6BB4B" w14:textId="77777777" w:rsidR="00FD3527" w:rsidRPr="005A4638" w:rsidRDefault="00FD3527" w:rsidP="00A871C7">
      <w:pPr>
        <w:pStyle w:val="Default"/>
        <w:rPr>
          <w:rFonts w:asciiTheme="minorHAnsi" w:hAnsiTheme="minorHAnsi"/>
          <w:color w:val="auto"/>
          <w:sz w:val="22"/>
          <w:szCs w:val="22"/>
        </w:rPr>
      </w:pPr>
    </w:p>
    <w:p w14:paraId="07300629" w14:textId="77777777" w:rsidR="007956F0"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s="Times New Roman"/>
          <w:color w:val="auto"/>
          <w:sz w:val="22"/>
          <w:szCs w:val="22"/>
        </w:rPr>
        <w:t xml:space="preserve">3. </w:t>
      </w:r>
      <w:r w:rsidRPr="005A4638">
        <w:rPr>
          <w:rFonts w:asciiTheme="minorHAnsi" w:hAnsiTheme="minorHAnsi"/>
          <w:color w:val="auto"/>
          <w:sz w:val="22"/>
          <w:szCs w:val="22"/>
          <w:u w:val="single"/>
        </w:rPr>
        <w:t>Payments</w:t>
      </w:r>
      <w:r w:rsidRPr="005A4638">
        <w:rPr>
          <w:rFonts w:asciiTheme="minorHAnsi" w:hAnsiTheme="minorHAnsi"/>
          <w:color w:val="auto"/>
          <w:sz w:val="22"/>
          <w:szCs w:val="22"/>
        </w:rPr>
        <w:t xml:space="preserve"> </w:t>
      </w:r>
    </w:p>
    <w:p w14:paraId="5869120F" w14:textId="77777777" w:rsidR="007956F0" w:rsidRPr="005A4638" w:rsidRDefault="007956F0" w:rsidP="005E09CC">
      <w:pPr>
        <w:pStyle w:val="Default"/>
        <w:ind w:left="1080"/>
        <w:rPr>
          <w:rFonts w:asciiTheme="minorHAnsi" w:hAnsiTheme="minorHAnsi"/>
          <w:color w:val="auto"/>
          <w:sz w:val="22"/>
          <w:szCs w:val="22"/>
        </w:rPr>
      </w:pPr>
    </w:p>
    <w:p w14:paraId="1ABC7731" w14:textId="77777777" w:rsidR="00FD3527"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It shall be the responsibility of the "Bill To" agency to make payment. Any questions concerning payment should be addressed to the “Bill To” agency listed on the purchase order. If there is a dispute over charges on the State’s invoice, the State shall work with the Contractor’s assigned Account Manager to determine the issue and path of resolution.</w:t>
      </w:r>
    </w:p>
    <w:p w14:paraId="51E6A802" w14:textId="4B3548D3" w:rsidR="007956F0"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 xml:space="preserve"> </w:t>
      </w:r>
    </w:p>
    <w:p w14:paraId="18C83769" w14:textId="77777777" w:rsidR="007956F0"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 xml:space="preserve">The Contractor agrees that the timeframe for payment (and any discounts) begins when the “Bill To” agency is in receipt of a correct invoice that meets the minimum requirements stated above and products have been delivered in satisfactory condition. </w:t>
      </w:r>
    </w:p>
    <w:p w14:paraId="56379F11" w14:textId="77777777" w:rsidR="00FD3527" w:rsidRPr="005A4638" w:rsidRDefault="00FD3527" w:rsidP="005E09CC">
      <w:pPr>
        <w:pStyle w:val="Default"/>
        <w:ind w:left="1080"/>
        <w:rPr>
          <w:rFonts w:asciiTheme="minorHAnsi" w:hAnsiTheme="minorHAnsi"/>
          <w:color w:val="auto"/>
          <w:sz w:val="22"/>
          <w:szCs w:val="22"/>
        </w:rPr>
      </w:pPr>
    </w:p>
    <w:p w14:paraId="7D05F8D1" w14:textId="77777777" w:rsidR="007956F0" w:rsidRPr="005A4638" w:rsidRDefault="007956F0" w:rsidP="005E09CC">
      <w:pPr>
        <w:pStyle w:val="Default"/>
        <w:ind w:left="360"/>
        <w:rPr>
          <w:rFonts w:asciiTheme="minorHAnsi" w:hAnsiTheme="minorHAnsi"/>
          <w:color w:val="auto"/>
          <w:sz w:val="22"/>
          <w:szCs w:val="22"/>
        </w:rPr>
      </w:pPr>
      <w:r w:rsidRPr="005A4638">
        <w:rPr>
          <w:rFonts w:asciiTheme="minorHAnsi" w:hAnsiTheme="minorHAnsi"/>
          <w:b/>
          <w:bCs/>
          <w:color w:val="auto"/>
          <w:sz w:val="22"/>
          <w:szCs w:val="22"/>
        </w:rPr>
        <w:t xml:space="preserve">G. Returns </w:t>
      </w:r>
    </w:p>
    <w:p w14:paraId="6927645B" w14:textId="77777777" w:rsidR="007956F0" w:rsidRPr="005A4638" w:rsidRDefault="007956F0" w:rsidP="005E09CC">
      <w:pPr>
        <w:pStyle w:val="Default"/>
        <w:ind w:left="360"/>
        <w:rPr>
          <w:rFonts w:asciiTheme="minorHAnsi" w:hAnsiTheme="minorHAnsi"/>
          <w:color w:val="auto"/>
          <w:sz w:val="22"/>
          <w:szCs w:val="22"/>
        </w:rPr>
      </w:pPr>
    </w:p>
    <w:p w14:paraId="2EDE35E7" w14:textId="77777777" w:rsidR="00FD3527" w:rsidRPr="005A4638" w:rsidRDefault="007956F0" w:rsidP="005E09CC">
      <w:pPr>
        <w:pStyle w:val="Default"/>
        <w:ind w:left="360"/>
        <w:rPr>
          <w:rFonts w:asciiTheme="minorHAnsi" w:hAnsiTheme="minorHAnsi"/>
          <w:color w:val="auto"/>
          <w:sz w:val="22"/>
          <w:szCs w:val="22"/>
        </w:rPr>
      </w:pPr>
      <w:r w:rsidRPr="005A4638">
        <w:rPr>
          <w:rFonts w:asciiTheme="minorHAnsi" w:hAnsiTheme="minorHAnsi"/>
          <w:color w:val="auto"/>
          <w:sz w:val="22"/>
          <w:szCs w:val="22"/>
        </w:rPr>
        <w:t>For all products the Contractor shall accept returns from Ordering Agency within thirty (30) business days of receipt of product. For all returns, Contractor shall provide full credit or full refund to Ordering Agency, whichever an agency requests, within thirty (30) business days. With the exception of damaged or defective items, Ordering Agencies shall use best efforts to return products in original packaging (including manuals and all parts), in resalable condition and a copy of the packing list. Without a packing list, items will be eligible for an exact-item exchange or merchandise credit.</w:t>
      </w:r>
    </w:p>
    <w:p w14:paraId="2741EFC5" w14:textId="1DC6B9E2" w:rsidR="007956F0" w:rsidRPr="005A4638" w:rsidRDefault="007956F0" w:rsidP="005E09CC">
      <w:pPr>
        <w:pStyle w:val="Default"/>
        <w:ind w:left="360"/>
        <w:rPr>
          <w:rFonts w:asciiTheme="minorHAnsi" w:hAnsiTheme="minorHAnsi"/>
          <w:color w:val="auto"/>
          <w:sz w:val="22"/>
          <w:szCs w:val="22"/>
        </w:rPr>
      </w:pPr>
      <w:r w:rsidRPr="005A4638">
        <w:rPr>
          <w:rFonts w:asciiTheme="minorHAnsi" w:hAnsiTheme="minorHAnsi"/>
          <w:color w:val="auto"/>
          <w:sz w:val="22"/>
          <w:szCs w:val="22"/>
        </w:rPr>
        <w:t xml:space="preserve"> </w:t>
      </w:r>
    </w:p>
    <w:p w14:paraId="5559F595" w14:textId="77777777" w:rsidR="00FD3527" w:rsidRPr="005A4638" w:rsidRDefault="007956F0" w:rsidP="005E09CC">
      <w:pPr>
        <w:pStyle w:val="Default"/>
        <w:ind w:left="360"/>
        <w:rPr>
          <w:rFonts w:asciiTheme="minorHAnsi" w:hAnsiTheme="minorHAnsi"/>
          <w:color w:val="auto"/>
          <w:sz w:val="22"/>
          <w:szCs w:val="22"/>
        </w:rPr>
      </w:pPr>
      <w:r w:rsidRPr="005A4638">
        <w:rPr>
          <w:rFonts w:asciiTheme="minorHAnsi" w:hAnsiTheme="minorHAnsi"/>
          <w:color w:val="auto"/>
          <w:sz w:val="22"/>
          <w:szCs w:val="22"/>
        </w:rPr>
        <w:t xml:space="preserve">Product returns shall be processed by calling Customer Service or filling out the return request form </w:t>
      </w:r>
      <w:r w:rsidR="00FD3527" w:rsidRPr="005A4638">
        <w:rPr>
          <w:rFonts w:asciiTheme="minorHAnsi" w:hAnsiTheme="minorHAnsi"/>
          <w:color w:val="auto"/>
          <w:sz w:val="22"/>
          <w:szCs w:val="22"/>
        </w:rPr>
        <w:t>provided by the Contractor</w:t>
      </w:r>
      <w:r w:rsidRPr="005A4638">
        <w:rPr>
          <w:rFonts w:asciiTheme="minorHAnsi" w:hAnsiTheme="minorHAnsi"/>
          <w:color w:val="auto"/>
          <w:sz w:val="22"/>
          <w:szCs w:val="22"/>
        </w:rPr>
        <w:t>. The product will then be added for pick up on the next scheduled delivery day.</w:t>
      </w:r>
    </w:p>
    <w:p w14:paraId="279823F2" w14:textId="772F351C" w:rsidR="007956F0" w:rsidRPr="005A4638" w:rsidRDefault="007956F0" w:rsidP="005E09CC">
      <w:pPr>
        <w:pStyle w:val="Default"/>
        <w:ind w:left="360"/>
        <w:rPr>
          <w:rFonts w:asciiTheme="minorHAnsi" w:hAnsiTheme="minorHAnsi"/>
          <w:color w:val="auto"/>
          <w:sz w:val="22"/>
          <w:szCs w:val="22"/>
        </w:rPr>
      </w:pPr>
      <w:r w:rsidRPr="005A4638">
        <w:rPr>
          <w:rFonts w:asciiTheme="minorHAnsi" w:hAnsiTheme="minorHAnsi"/>
          <w:color w:val="auto"/>
          <w:sz w:val="22"/>
          <w:szCs w:val="22"/>
        </w:rPr>
        <w:t xml:space="preserve"> </w:t>
      </w:r>
    </w:p>
    <w:p w14:paraId="12A7CA6B" w14:textId="77777777" w:rsidR="007956F0" w:rsidRPr="005A4638" w:rsidRDefault="007956F0" w:rsidP="005E09CC">
      <w:pPr>
        <w:pStyle w:val="Default"/>
        <w:ind w:left="360"/>
        <w:rPr>
          <w:rFonts w:asciiTheme="minorHAnsi" w:hAnsiTheme="minorHAnsi"/>
          <w:color w:val="auto"/>
          <w:sz w:val="22"/>
          <w:szCs w:val="22"/>
        </w:rPr>
      </w:pPr>
      <w:r w:rsidRPr="005A4638">
        <w:rPr>
          <w:rFonts w:asciiTheme="minorHAnsi" w:hAnsiTheme="minorHAnsi"/>
          <w:color w:val="auto"/>
          <w:sz w:val="22"/>
          <w:szCs w:val="22"/>
        </w:rPr>
        <w:t xml:space="preserve">The Contractor shall credit all returns to the Ordering Agency within fifteen (15) business days of receipt. </w:t>
      </w:r>
    </w:p>
    <w:p w14:paraId="69156729" w14:textId="77777777" w:rsidR="00FD3527" w:rsidRPr="005A4638" w:rsidRDefault="00FD3527" w:rsidP="005E09CC">
      <w:pPr>
        <w:pStyle w:val="Default"/>
        <w:ind w:left="360"/>
        <w:rPr>
          <w:rFonts w:asciiTheme="minorHAnsi" w:hAnsiTheme="minorHAnsi"/>
          <w:color w:val="auto"/>
          <w:sz w:val="22"/>
          <w:szCs w:val="22"/>
        </w:rPr>
      </w:pPr>
    </w:p>
    <w:p w14:paraId="4A0D13A2" w14:textId="77777777" w:rsidR="007956F0"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u w:val="single"/>
        </w:rPr>
        <w:t xml:space="preserve">1. Damaged Freight, Error in Shipment, Defective Items </w:t>
      </w:r>
    </w:p>
    <w:p w14:paraId="72B7007F" w14:textId="77777777" w:rsidR="007956F0" w:rsidRPr="005A4638" w:rsidRDefault="007956F0" w:rsidP="005E09CC">
      <w:pPr>
        <w:pStyle w:val="Default"/>
        <w:ind w:left="1080"/>
        <w:rPr>
          <w:rFonts w:asciiTheme="minorHAnsi" w:hAnsiTheme="minorHAnsi"/>
          <w:color w:val="auto"/>
          <w:sz w:val="22"/>
          <w:szCs w:val="22"/>
        </w:rPr>
      </w:pPr>
    </w:p>
    <w:p w14:paraId="719AEF63" w14:textId="77777777" w:rsidR="007956F0"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 xml:space="preserve">The Contractor shall pay and arrange for all shipping and handling charges for items returned because of freight damage or error in shipment. Ordering Agencies shall be credited the full amount of all items returned. All credits shall be made to the account codes used to purchase the returned items. If the order had multiple account codes, the Ordering Agency shall instruct the Contractor to which code or codes the credit shall be assigned. The Contractor shall issue credit within fifteen (15) business days once item has been returned to Contractor’s warehouse. </w:t>
      </w:r>
    </w:p>
    <w:p w14:paraId="752370A0" w14:textId="77777777" w:rsidR="00FD3527" w:rsidRPr="005A4638" w:rsidRDefault="00FD3527" w:rsidP="005E09CC">
      <w:pPr>
        <w:pStyle w:val="Default"/>
        <w:ind w:left="1080"/>
        <w:rPr>
          <w:rFonts w:asciiTheme="minorHAnsi" w:hAnsiTheme="minorHAnsi"/>
          <w:color w:val="auto"/>
          <w:sz w:val="22"/>
          <w:szCs w:val="22"/>
        </w:rPr>
      </w:pPr>
    </w:p>
    <w:p w14:paraId="5FDE8E7E" w14:textId="77777777" w:rsidR="007956F0" w:rsidRPr="005A4638" w:rsidRDefault="007956F0" w:rsidP="005E09CC">
      <w:pPr>
        <w:pStyle w:val="Default"/>
        <w:ind w:left="1080"/>
        <w:rPr>
          <w:rFonts w:asciiTheme="minorHAnsi" w:hAnsiTheme="minorHAnsi"/>
          <w:color w:val="auto"/>
          <w:sz w:val="22"/>
          <w:szCs w:val="22"/>
          <w:u w:val="single"/>
        </w:rPr>
      </w:pPr>
      <w:r w:rsidRPr="005A4638">
        <w:rPr>
          <w:rFonts w:asciiTheme="minorHAnsi" w:hAnsiTheme="minorHAnsi"/>
          <w:color w:val="auto"/>
          <w:sz w:val="22"/>
          <w:szCs w:val="22"/>
          <w:u w:val="single"/>
        </w:rPr>
        <w:t xml:space="preserve">2. Restocking Fee </w:t>
      </w:r>
    </w:p>
    <w:p w14:paraId="780D5668" w14:textId="77777777" w:rsidR="007956F0" w:rsidRPr="005A4638" w:rsidRDefault="007956F0" w:rsidP="005E09CC">
      <w:pPr>
        <w:pStyle w:val="Default"/>
        <w:ind w:left="1080"/>
        <w:rPr>
          <w:rFonts w:asciiTheme="minorHAnsi" w:hAnsiTheme="minorHAnsi"/>
          <w:color w:val="auto"/>
          <w:sz w:val="22"/>
          <w:szCs w:val="22"/>
        </w:rPr>
      </w:pPr>
    </w:p>
    <w:p w14:paraId="09B34863" w14:textId="7FC6A914" w:rsidR="007956F0"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lastRenderedPageBreak/>
        <w:t xml:space="preserve">Contractor shall not impose a return or restocking fee on Ordering Agencies for items that have been returned in accordance with the Returns section. </w:t>
      </w:r>
      <w:r w:rsidR="005E09CC" w:rsidRPr="005A4638">
        <w:rPr>
          <w:rFonts w:asciiTheme="minorHAnsi" w:hAnsiTheme="minorHAnsi"/>
          <w:color w:val="auto"/>
          <w:sz w:val="22"/>
          <w:szCs w:val="22"/>
        </w:rPr>
        <w:br/>
      </w:r>
    </w:p>
    <w:p w14:paraId="3DECC66C" w14:textId="77777777" w:rsidR="007956F0" w:rsidRPr="005A4638" w:rsidRDefault="007956F0" w:rsidP="005E09CC">
      <w:pPr>
        <w:pStyle w:val="Default"/>
        <w:ind w:left="360"/>
        <w:rPr>
          <w:rFonts w:asciiTheme="minorHAnsi" w:hAnsiTheme="minorHAnsi"/>
          <w:color w:val="auto"/>
          <w:sz w:val="22"/>
          <w:szCs w:val="22"/>
        </w:rPr>
      </w:pPr>
      <w:r w:rsidRPr="005A4638">
        <w:rPr>
          <w:rFonts w:asciiTheme="minorHAnsi" w:hAnsiTheme="minorHAnsi"/>
          <w:b/>
          <w:bCs/>
          <w:color w:val="auto"/>
          <w:sz w:val="22"/>
          <w:szCs w:val="22"/>
        </w:rPr>
        <w:t xml:space="preserve">H. Reporting/Metrics </w:t>
      </w:r>
    </w:p>
    <w:p w14:paraId="3F84E983" w14:textId="77777777" w:rsidR="007956F0" w:rsidRPr="005A4638" w:rsidRDefault="007956F0" w:rsidP="005E09CC">
      <w:pPr>
        <w:pStyle w:val="Default"/>
        <w:ind w:left="360"/>
        <w:rPr>
          <w:rFonts w:asciiTheme="minorHAnsi" w:hAnsiTheme="minorHAnsi"/>
          <w:color w:val="auto"/>
          <w:sz w:val="22"/>
          <w:szCs w:val="22"/>
        </w:rPr>
      </w:pPr>
    </w:p>
    <w:p w14:paraId="68FF1CFB" w14:textId="4EE12F48" w:rsidR="007956F0" w:rsidRPr="005A4638" w:rsidRDefault="007956F0" w:rsidP="005E09CC">
      <w:pPr>
        <w:pStyle w:val="Default"/>
        <w:ind w:left="360"/>
        <w:rPr>
          <w:rFonts w:asciiTheme="minorHAnsi" w:hAnsiTheme="minorHAnsi"/>
          <w:color w:val="auto"/>
          <w:sz w:val="22"/>
          <w:szCs w:val="22"/>
        </w:rPr>
      </w:pPr>
      <w:r w:rsidRPr="005A4638">
        <w:rPr>
          <w:rFonts w:asciiTheme="minorHAnsi" w:hAnsiTheme="minorHAnsi"/>
          <w:color w:val="auto"/>
          <w:sz w:val="22"/>
          <w:szCs w:val="22"/>
        </w:rPr>
        <w:t>The Contractor shall provide the Stat</w:t>
      </w:r>
      <w:r w:rsidR="004623C5" w:rsidRPr="005A4638">
        <w:rPr>
          <w:rFonts w:asciiTheme="minorHAnsi" w:hAnsiTheme="minorHAnsi"/>
          <w:color w:val="auto"/>
          <w:sz w:val="22"/>
          <w:szCs w:val="22"/>
        </w:rPr>
        <w:t>e</w:t>
      </w:r>
      <w:r w:rsidRPr="005A4638">
        <w:rPr>
          <w:rFonts w:asciiTheme="minorHAnsi" w:hAnsiTheme="minorHAnsi"/>
          <w:color w:val="auto"/>
          <w:sz w:val="22"/>
          <w:szCs w:val="22"/>
        </w:rPr>
        <w:t xml:space="preserve"> quarterly</w:t>
      </w:r>
      <w:r w:rsidR="004623C5" w:rsidRPr="005A4638">
        <w:rPr>
          <w:rFonts w:asciiTheme="minorHAnsi" w:hAnsiTheme="minorHAnsi"/>
          <w:color w:val="auto"/>
          <w:sz w:val="22"/>
          <w:szCs w:val="22"/>
        </w:rPr>
        <w:t xml:space="preserve"> reports</w:t>
      </w:r>
      <w:r w:rsidRPr="005A4638">
        <w:rPr>
          <w:rFonts w:asciiTheme="minorHAnsi" w:hAnsiTheme="minorHAnsi"/>
          <w:color w:val="auto"/>
          <w:sz w:val="22"/>
          <w:szCs w:val="22"/>
        </w:rPr>
        <w:t xml:space="preserve"> at no cost for the duration of the Contract. The standard reporting listed below shall be available to the State within 2 business days of the request unless the parties ag</w:t>
      </w:r>
      <w:r w:rsidR="005E09CC" w:rsidRPr="005A4638">
        <w:rPr>
          <w:rFonts w:asciiTheme="minorHAnsi" w:hAnsiTheme="minorHAnsi"/>
          <w:color w:val="auto"/>
          <w:sz w:val="22"/>
          <w:szCs w:val="22"/>
        </w:rPr>
        <w:t>ree to a longer response period</w:t>
      </w:r>
      <w:r w:rsidRPr="005A4638">
        <w:rPr>
          <w:rFonts w:asciiTheme="minorHAnsi" w:hAnsiTheme="minorHAnsi"/>
          <w:color w:val="auto"/>
          <w:sz w:val="22"/>
          <w:szCs w:val="22"/>
        </w:rPr>
        <w:t xml:space="preserve">. </w:t>
      </w:r>
      <w:r w:rsidR="00446FDE" w:rsidRPr="005A4638">
        <w:rPr>
          <w:rFonts w:asciiTheme="minorHAnsi" w:hAnsiTheme="minorHAnsi"/>
          <w:color w:val="auto"/>
          <w:sz w:val="22"/>
          <w:szCs w:val="22"/>
        </w:rPr>
        <w:br/>
      </w:r>
    </w:p>
    <w:p w14:paraId="62835787" w14:textId="6CE5E892" w:rsidR="007956F0" w:rsidRPr="005A4638" w:rsidRDefault="00446FDE" w:rsidP="005E09CC">
      <w:pPr>
        <w:pStyle w:val="Default"/>
        <w:ind w:left="1080"/>
        <w:rPr>
          <w:rFonts w:asciiTheme="minorHAnsi" w:hAnsiTheme="minorHAnsi"/>
          <w:color w:val="auto"/>
          <w:sz w:val="22"/>
          <w:szCs w:val="22"/>
          <w:u w:val="single"/>
        </w:rPr>
      </w:pPr>
      <w:r w:rsidRPr="005A4638">
        <w:rPr>
          <w:rFonts w:asciiTheme="minorHAnsi" w:hAnsiTheme="minorHAnsi"/>
          <w:color w:val="auto"/>
          <w:sz w:val="22"/>
          <w:szCs w:val="22"/>
          <w:u w:val="single"/>
        </w:rPr>
        <w:t>1</w:t>
      </w:r>
      <w:r w:rsidR="007956F0" w:rsidRPr="005A4638">
        <w:rPr>
          <w:rFonts w:asciiTheme="minorHAnsi" w:hAnsiTheme="minorHAnsi"/>
          <w:color w:val="auto"/>
          <w:sz w:val="22"/>
          <w:szCs w:val="22"/>
          <w:u w:val="single"/>
        </w:rPr>
        <w:t xml:space="preserve">. Usage Reports </w:t>
      </w:r>
    </w:p>
    <w:p w14:paraId="63C1BD38" w14:textId="77777777" w:rsidR="007956F0" w:rsidRPr="005A4638" w:rsidRDefault="007956F0" w:rsidP="005E09CC">
      <w:pPr>
        <w:pStyle w:val="Default"/>
        <w:ind w:left="1080"/>
        <w:rPr>
          <w:rFonts w:asciiTheme="minorHAnsi" w:hAnsiTheme="minorHAnsi"/>
          <w:color w:val="auto"/>
          <w:sz w:val="22"/>
          <w:szCs w:val="22"/>
        </w:rPr>
      </w:pPr>
    </w:p>
    <w:p w14:paraId="1A84EBC2" w14:textId="31F9FA7E" w:rsidR="007956F0"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 xml:space="preserve">The Contractor shall track all </w:t>
      </w:r>
      <w:r w:rsidR="005E09CC" w:rsidRPr="005A4638">
        <w:rPr>
          <w:rFonts w:asciiTheme="minorHAnsi" w:hAnsiTheme="minorHAnsi"/>
          <w:color w:val="auto"/>
          <w:sz w:val="22"/>
          <w:szCs w:val="22"/>
        </w:rPr>
        <w:t>purchase data that relates to the Contract</w:t>
      </w:r>
      <w:r w:rsidRPr="005A4638">
        <w:rPr>
          <w:rFonts w:asciiTheme="minorHAnsi" w:hAnsiTheme="minorHAnsi"/>
          <w:color w:val="auto"/>
          <w:sz w:val="22"/>
          <w:szCs w:val="22"/>
        </w:rPr>
        <w:t xml:space="preserve">. The report shall include, but not limited to, </w:t>
      </w:r>
      <w:r w:rsidR="005E09CC" w:rsidRPr="005A4638">
        <w:rPr>
          <w:rFonts w:asciiTheme="minorHAnsi" w:hAnsiTheme="minorHAnsi"/>
          <w:color w:val="auto"/>
          <w:sz w:val="22"/>
          <w:szCs w:val="22"/>
        </w:rPr>
        <w:t xml:space="preserve">Contract </w:t>
      </w:r>
      <w:r w:rsidRPr="005A4638">
        <w:rPr>
          <w:rFonts w:asciiTheme="minorHAnsi" w:hAnsiTheme="minorHAnsi"/>
          <w:color w:val="auto"/>
          <w:sz w:val="22"/>
          <w:szCs w:val="22"/>
        </w:rPr>
        <w:t>Item Numbers, Item Descriptions,</w:t>
      </w:r>
      <w:r w:rsidR="005E09CC" w:rsidRPr="005A4638">
        <w:rPr>
          <w:rFonts w:asciiTheme="minorHAnsi" w:hAnsiTheme="minorHAnsi"/>
          <w:color w:val="auto"/>
          <w:sz w:val="22"/>
          <w:szCs w:val="22"/>
        </w:rPr>
        <w:t xml:space="preserve"> Quantity, Unit of Measure, </w:t>
      </w:r>
      <w:r w:rsidRPr="005A4638">
        <w:rPr>
          <w:rFonts w:asciiTheme="minorHAnsi" w:hAnsiTheme="minorHAnsi"/>
          <w:color w:val="auto"/>
          <w:sz w:val="22"/>
          <w:szCs w:val="22"/>
        </w:rPr>
        <w:t>Dollar Amount</w:t>
      </w:r>
      <w:r w:rsidR="005E09CC" w:rsidRPr="005A4638">
        <w:rPr>
          <w:rFonts w:asciiTheme="minorHAnsi" w:hAnsiTheme="minorHAnsi"/>
          <w:color w:val="auto"/>
          <w:sz w:val="22"/>
          <w:szCs w:val="22"/>
        </w:rPr>
        <w:t>, Date of Payment, and Purchasing Entity</w:t>
      </w:r>
      <w:r w:rsidRPr="005A4638">
        <w:rPr>
          <w:rFonts w:asciiTheme="minorHAnsi" w:hAnsiTheme="minorHAnsi"/>
          <w:color w:val="auto"/>
          <w:sz w:val="22"/>
          <w:szCs w:val="22"/>
        </w:rPr>
        <w:t xml:space="preserve">. The Contractor shall provide updates upon request. </w:t>
      </w:r>
      <w:r w:rsidR="00446FDE" w:rsidRPr="005A4638">
        <w:rPr>
          <w:rFonts w:asciiTheme="minorHAnsi" w:hAnsiTheme="minorHAnsi"/>
          <w:color w:val="auto"/>
          <w:sz w:val="22"/>
          <w:szCs w:val="22"/>
        </w:rPr>
        <w:br/>
      </w:r>
    </w:p>
    <w:p w14:paraId="1CDFA8E2" w14:textId="77777777" w:rsidR="00446FDE" w:rsidRPr="005A4638" w:rsidRDefault="00446FDE" w:rsidP="005E09CC">
      <w:pPr>
        <w:pStyle w:val="Default"/>
        <w:ind w:left="360"/>
        <w:rPr>
          <w:rFonts w:asciiTheme="minorHAnsi" w:hAnsiTheme="minorHAnsi"/>
          <w:color w:val="auto"/>
          <w:sz w:val="22"/>
          <w:szCs w:val="22"/>
        </w:rPr>
      </w:pPr>
    </w:p>
    <w:p w14:paraId="39920665" w14:textId="77777777" w:rsidR="007956F0" w:rsidRPr="005A4638" w:rsidRDefault="007956F0" w:rsidP="005E09CC">
      <w:pPr>
        <w:pStyle w:val="Default"/>
        <w:spacing w:after="15"/>
        <w:ind w:left="360"/>
        <w:rPr>
          <w:rFonts w:asciiTheme="minorHAnsi" w:hAnsiTheme="minorHAnsi"/>
          <w:b/>
          <w:bCs/>
          <w:color w:val="auto"/>
          <w:sz w:val="22"/>
          <w:szCs w:val="22"/>
        </w:rPr>
      </w:pPr>
      <w:r w:rsidRPr="005A4638">
        <w:rPr>
          <w:rFonts w:asciiTheme="minorHAnsi" w:hAnsiTheme="minorHAnsi"/>
          <w:b/>
          <w:bCs/>
          <w:color w:val="auto"/>
          <w:sz w:val="22"/>
          <w:szCs w:val="22"/>
        </w:rPr>
        <w:t xml:space="preserve">I. Miscellaneous Commitments </w:t>
      </w:r>
    </w:p>
    <w:p w14:paraId="0461874B" w14:textId="77777777" w:rsidR="00446FDE" w:rsidRPr="005A4638" w:rsidRDefault="00446FDE" w:rsidP="005E09CC">
      <w:pPr>
        <w:pStyle w:val="Default"/>
        <w:spacing w:after="15"/>
        <w:ind w:left="360"/>
        <w:rPr>
          <w:rFonts w:asciiTheme="minorHAnsi" w:hAnsiTheme="minorHAnsi"/>
          <w:color w:val="auto"/>
          <w:sz w:val="22"/>
          <w:szCs w:val="22"/>
        </w:rPr>
      </w:pPr>
    </w:p>
    <w:p w14:paraId="320C2476" w14:textId="77777777" w:rsidR="007956F0" w:rsidRPr="005A4638" w:rsidRDefault="007956F0" w:rsidP="005E09CC">
      <w:pPr>
        <w:pStyle w:val="Default"/>
        <w:ind w:left="1080"/>
        <w:rPr>
          <w:rFonts w:asciiTheme="minorHAnsi" w:hAnsiTheme="minorHAnsi"/>
          <w:color w:val="auto"/>
          <w:sz w:val="22"/>
          <w:szCs w:val="22"/>
          <w:u w:val="single"/>
        </w:rPr>
      </w:pPr>
      <w:r w:rsidRPr="005A4638">
        <w:rPr>
          <w:rFonts w:asciiTheme="minorHAnsi" w:hAnsiTheme="minorHAnsi"/>
          <w:color w:val="auto"/>
          <w:sz w:val="22"/>
          <w:szCs w:val="22"/>
          <w:u w:val="single"/>
        </w:rPr>
        <w:t xml:space="preserve">1. Subcontracting </w:t>
      </w:r>
    </w:p>
    <w:p w14:paraId="16DF9F8E" w14:textId="77777777" w:rsidR="007956F0" w:rsidRPr="005A4638" w:rsidRDefault="007956F0" w:rsidP="005E09CC">
      <w:pPr>
        <w:pStyle w:val="Default"/>
        <w:ind w:left="1080"/>
        <w:rPr>
          <w:rFonts w:asciiTheme="minorHAnsi" w:hAnsiTheme="minorHAnsi"/>
          <w:color w:val="auto"/>
          <w:sz w:val="22"/>
          <w:szCs w:val="22"/>
        </w:rPr>
      </w:pPr>
    </w:p>
    <w:p w14:paraId="1BF8D884" w14:textId="0219EBCB" w:rsidR="007956F0" w:rsidRPr="005A4638" w:rsidRDefault="007956F0" w:rsidP="005E09CC">
      <w:pPr>
        <w:pStyle w:val="Default"/>
        <w:ind w:left="1080"/>
        <w:rPr>
          <w:rFonts w:asciiTheme="minorHAnsi" w:hAnsiTheme="minorHAnsi"/>
          <w:color w:val="auto"/>
          <w:sz w:val="22"/>
          <w:szCs w:val="22"/>
        </w:rPr>
      </w:pPr>
      <w:r w:rsidRPr="005A4638">
        <w:rPr>
          <w:rFonts w:asciiTheme="minorHAnsi" w:hAnsiTheme="minorHAnsi"/>
          <w:color w:val="auto"/>
          <w:sz w:val="22"/>
          <w:szCs w:val="22"/>
        </w:rPr>
        <w:t xml:space="preserve">The Contractor shall not assign this Contract or enter into a subcontract for any of the services performed under this Contract without obtaining the prior written approval of the State. If such subcontract agreements are approved by the State, each shall contain all sections of this Contract. The Contractor shall be the Prime Contractor and shall be responsible for all work performed on this Contract. </w:t>
      </w:r>
      <w:r w:rsidRPr="005A4638">
        <w:rPr>
          <w:rFonts w:asciiTheme="minorHAnsi" w:hAnsiTheme="minorHAnsi"/>
          <w:color w:val="auto"/>
          <w:sz w:val="22"/>
          <w:szCs w:val="22"/>
        </w:rPr>
        <w:br/>
      </w:r>
    </w:p>
    <w:p w14:paraId="4596A134" w14:textId="77777777" w:rsidR="007956F0" w:rsidRPr="005A4638" w:rsidRDefault="007956F0" w:rsidP="00446FDE">
      <w:pPr>
        <w:spacing w:after="0" w:line="240" w:lineRule="auto"/>
        <w:ind w:left="720"/>
        <w:rPr>
          <w:rFonts w:eastAsia="Times New Roman" w:cs="Times New Roman"/>
        </w:rPr>
      </w:pPr>
    </w:p>
    <w:p w14:paraId="5D77B101" w14:textId="29B2876C" w:rsidR="006E4F58" w:rsidRPr="005A4638" w:rsidRDefault="006E4F58" w:rsidP="006E4F58">
      <w:pPr>
        <w:spacing w:after="0" w:line="240" w:lineRule="auto"/>
        <w:rPr>
          <w:rFonts w:eastAsia="Times New Roman" w:cs="Times New Roman"/>
        </w:rPr>
      </w:pPr>
      <w:r w:rsidRPr="005A4638">
        <w:rPr>
          <w:rFonts w:eastAsia="Times New Roman" w:cs="Times New Roman"/>
          <w:b/>
        </w:rPr>
        <w:t>2.  Consideration</w:t>
      </w:r>
      <w:r w:rsidRPr="005A4638">
        <w:rPr>
          <w:rFonts w:eastAsia="Times New Roman" w:cs="Times New Roman"/>
        </w:rPr>
        <w:t>.  T</w:t>
      </w:r>
      <w:r w:rsidR="005E09CC" w:rsidRPr="005A4638">
        <w:rPr>
          <w:rFonts w:eastAsia="Times New Roman" w:cs="Times New Roman"/>
        </w:rPr>
        <w:t>otal remuneration under this</w:t>
      </w:r>
      <w:r w:rsidR="00446FDE" w:rsidRPr="005A4638">
        <w:rPr>
          <w:rFonts w:eastAsia="Times New Roman" w:cs="Times New Roman"/>
        </w:rPr>
        <w:t xml:space="preserve"> C</w:t>
      </w:r>
      <w:r w:rsidR="005E09CC" w:rsidRPr="005A4638">
        <w:rPr>
          <w:rFonts w:eastAsia="Times New Roman" w:cs="Times New Roman"/>
        </w:rPr>
        <w:t xml:space="preserve">ontract shall not exceed </w:t>
      </w:r>
      <w:r w:rsidR="005E09CC" w:rsidRPr="005A4638">
        <w:rPr>
          <w:rFonts w:eastAsia="Times New Roman" w:cs="Times New Roman"/>
          <w:b/>
          <w:u w:val="single"/>
        </w:rPr>
        <w:t>$</w:t>
      </w:r>
      <w:r w:rsidR="00A871C7" w:rsidRPr="005A4638">
        <w:rPr>
          <w:rFonts w:eastAsia="Times New Roman" w:cs="Times New Roman"/>
          <w:b/>
          <w:u w:val="single"/>
        </w:rPr>
        <w:t xml:space="preserve">XX, XXX. XX. </w:t>
      </w:r>
      <w:r w:rsidR="00446FDE" w:rsidRPr="005A4638">
        <w:rPr>
          <w:rFonts w:eastAsia="Times New Roman" w:cs="Times New Roman"/>
        </w:rPr>
        <w:t>The Contractor agrees that all prices include</w:t>
      </w:r>
      <w:r w:rsidR="00A871C7" w:rsidRPr="005A4638">
        <w:rPr>
          <w:rFonts w:eastAsia="Times New Roman" w:cs="Times New Roman"/>
        </w:rPr>
        <w:t xml:space="preserve"> any</w:t>
      </w:r>
      <w:r w:rsidR="00446FDE" w:rsidRPr="005A4638">
        <w:rPr>
          <w:rFonts w:eastAsia="Times New Roman" w:cs="Times New Roman"/>
        </w:rPr>
        <w:t xml:space="preserve"> delivery, shipping, service, and administrative costs required to provide delivery to all State Agency locations unless specifically approved in writing by the State. </w:t>
      </w:r>
    </w:p>
    <w:p w14:paraId="654AD16B" w14:textId="77777777" w:rsidR="00446FDE" w:rsidRPr="005A4638" w:rsidRDefault="00446FDE" w:rsidP="006E4F58">
      <w:pPr>
        <w:spacing w:after="0" w:line="240" w:lineRule="auto"/>
        <w:rPr>
          <w:rFonts w:eastAsia="Times New Roman" w:cs="Times New Roman"/>
        </w:rPr>
      </w:pPr>
    </w:p>
    <w:p w14:paraId="5227A9E0" w14:textId="7E93794E" w:rsidR="00446FDE" w:rsidRPr="005A4638" w:rsidRDefault="00446FDE" w:rsidP="00446FDE">
      <w:pPr>
        <w:pStyle w:val="ListParagraph"/>
        <w:numPr>
          <w:ilvl w:val="0"/>
          <w:numId w:val="9"/>
        </w:numPr>
        <w:spacing w:after="0" w:line="240" w:lineRule="auto"/>
        <w:rPr>
          <w:rFonts w:eastAsia="Times New Roman" w:cs="Times New Roman"/>
          <w:u w:val="single"/>
        </w:rPr>
      </w:pPr>
      <w:r w:rsidRPr="005A4638">
        <w:rPr>
          <w:rFonts w:eastAsia="Times New Roman" w:cs="Times New Roman"/>
          <w:u w:val="single"/>
        </w:rPr>
        <w:t>Pricing Terms</w:t>
      </w:r>
    </w:p>
    <w:p w14:paraId="7AA1A383" w14:textId="087F3D42" w:rsidR="00446FDE" w:rsidRPr="005A4638" w:rsidRDefault="00446FDE" w:rsidP="00446FDE">
      <w:pPr>
        <w:pStyle w:val="ListParagraph"/>
        <w:numPr>
          <w:ilvl w:val="1"/>
          <w:numId w:val="9"/>
        </w:numPr>
        <w:spacing w:after="0" w:line="240" w:lineRule="auto"/>
        <w:rPr>
          <w:rFonts w:eastAsia="Times New Roman" w:cs="Times New Roman"/>
        </w:rPr>
      </w:pPr>
      <w:r w:rsidRPr="005A4638">
        <w:rPr>
          <w:rFonts w:eastAsia="Times New Roman" w:cs="Times New Roman"/>
        </w:rPr>
        <w:t>Price Hold</w:t>
      </w:r>
    </w:p>
    <w:p w14:paraId="145DB1B2" w14:textId="742B4035" w:rsidR="00446FDE" w:rsidRPr="005A4638" w:rsidRDefault="00446FDE" w:rsidP="00446FDE">
      <w:pPr>
        <w:pStyle w:val="ListParagraph"/>
        <w:spacing w:after="0" w:line="240" w:lineRule="auto"/>
        <w:ind w:left="1800"/>
        <w:rPr>
          <w:rFonts w:eastAsia="Times New Roman" w:cs="Times New Roman"/>
        </w:rPr>
      </w:pPr>
      <w:r w:rsidRPr="005A4638">
        <w:rPr>
          <w:rFonts w:eastAsia="Times New Roman" w:cs="Times New Roman"/>
        </w:rPr>
        <w:t xml:space="preserve">All item prices shall remain set and unchanged for the initial twelve (12) months after the Contract effective date. After the initial 12-month period, price increases may be approved by the State of Indiana on an annual basis, if accompanied by valid documentation from manufacturer on list price increase. Price changes will go into effect </w:t>
      </w:r>
      <w:r w:rsidR="005E09CC" w:rsidRPr="005A4638">
        <w:rPr>
          <w:rFonts w:eastAsia="Times New Roman" w:cs="Times New Roman"/>
        </w:rPr>
        <w:t xml:space="preserve">no more than </w:t>
      </w:r>
      <w:r w:rsidRPr="005A4638">
        <w:rPr>
          <w:rFonts w:eastAsia="Times New Roman" w:cs="Times New Roman"/>
          <w:u w:val="single"/>
        </w:rPr>
        <w:t>45 days</w:t>
      </w:r>
      <w:r w:rsidRPr="005A4638">
        <w:rPr>
          <w:rFonts w:eastAsia="Times New Roman" w:cs="Times New Roman"/>
        </w:rPr>
        <w:t xml:space="preserve"> after approval documentation has been sent to Contractor from the State of Indiana.</w:t>
      </w:r>
    </w:p>
    <w:p w14:paraId="67B9F915" w14:textId="77777777" w:rsidR="00446FDE" w:rsidRPr="005A4638" w:rsidRDefault="00446FDE" w:rsidP="00446FDE">
      <w:pPr>
        <w:pStyle w:val="ListParagraph"/>
        <w:spacing w:after="0" w:line="240" w:lineRule="auto"/>
        <w:ind w:left="1800"/>
        <w:rPr>
          <w:rFonts w:eastAsia="Times New Roman" w:cs="Times New Roman"/>
        </w:rPr>
      </w:pPr>
    </w:p>
    <w:p w14:paraId="4BB3D360" w14:textId="77777777" w:rsidR="00446FDE" w:rsidRPr="005A4638" w:rsidRDefault="00446FDE" w:rsidP="00446FDE">
      <w:pPr>
        <w:pStyle w:val="ListParagraph"/>
        <w:spacing w:after="0" w:line="240" w:lineRule="auto"/>
        <w:rPr>
          <w:rFonts w:eastAsia="Times New Roman" w:cs="Times New Roman"/>
          <w:u w:val="single"/>
        </w:rPr>
      </w:pPr>
      <w:r w:rsidRPr="005A4638">
        <w:rPr>
          <w:rFonts w:eastAsia="Times New Roman" w:cs="Times New Roman"/>
          <w:u w:val="single"/>
        </w:rPr>
        <w:t>B. Pricing Errors and Overcharges</w:t>
      </w:r>
    </w:p>
    <w:p w14:paraId="64958014" w14:textId="2207CF0E" w:rsidR="00446FDE" w:rsidRPr="005A4638" w:rsidRDefault="00446FDE" w:rsidP="00446FDE">
      <w:pPr>
        <w:pStyle w:val="ListParagraph"/>
        <w:spacing w:after="0" w:line="240" w:lineRule="auto"/>
        <w:rPr>
          <w:rFonts w:eastAsia="Times New Roman" w:cs="Times New Roman"/>
        </w:rPr>
      </w:pPr>
      <w:r w:rsidRPr="005A4638">
        <w:rPr>
          <w:rFonts w:eastAsia="Times New Roman" w:cs="Times New Roman"/>
        </w:rPr>
        <w:t>Any pricing errors shall be corrected by the next business day of notification to the Contractor of the error. The Contractor shall provide a credit to the Ordering Agency for</w:t>
      </w:r>
      <w:r w:rsidR="00CB0D49" w:rsidRPr="005A4638">
        <w:rPr>
          <w:rFonts w:eastAsia="Times New Roman" w:cs="Times New Roman"/>
        </w:rPr>
        <w:t xml:space="preserve"> pricing errors.</w:t>
      </w:r>
    </w:p>
    <w:p w14:paraId="53CE6D32" w14:textId="77777777" w:rsidR="006E4F58" w:rsidRPr="005A4638" w:rsidRDefault="006E4F58" w:rsidP="006E4F58">
      <w:pPr>
        <w:spacing w:after="0" w:line="240" w:lineRule="auto"/>
        <w:rPr>
          <w:rFonts w:eastAsia="Times New Roman" w:cs="Times New Roman"/>
        </w:rPr>
      </w:pPr>
    </w:p>
    <w:p w14:paraId="313FFE57" w14:textId="57C17618" w:rsidR="006E4F58" w:rsidRPr="005A4638" w:rsidRDefault="006E4F58" w:rsidP="006E4F58">
      <w:pPr>
        <w:spacing w:after="0" w:line="240" w:lineRule="auto"/>
        <w:rPr>
          <w:rFonts w:eastAsia="Times New Roman" w:cs="Times New Roman"/>
        </w:rPr>
      </w:pPr>
      <w:r w:rsidRPr="005A4638">
        <w:rPr>
          <w:rFonts w:eastAsia="Times New Roman" w:cs="Times New Roman"/>
          <w:b/>
        </w:rPr>
        <w:t>3.  Term</w:t>
      </w:r>
      <w:r w:rsidRPr="005A4638">
        <w:rPr>
          <w:rFonts w:eastAsia="Times New Roman" w:cs="Times New Roman"/>
        </w:rPr>
        <w:t xml:space="preserve">. </w:t>
      </w:r>
      <w:r w:rsidR="006157BA" w:rsidRPr="005A4638">
        <w:rPr>
          <w:rFonts w:eastAsia="Times New Roman" w:cs="Times New Roman"/>
        </w:rPr>
        <w:t xml:space="preserve"> </w:t>
      </w:r>
      <w:r w:rsidRPr="005A4638">
        <w:rPr>
          <w:rFonts w:eastAsia="Times New Roman" w:cs="Times New Roman"/>
        </w:rPr>
        <w:t xml:space="preserve">This Contract shall be effective for a period of </w:t>
      </w:r>
      <w:r w:rsidR="007234D5" w:rsidRPr="005A4638">
        <w:rPr>
          <w:rFonts w:eastAsia="Times New Roman" w:cs="Times New Roman"/>
        </w:rPr>
        <w:t>one (1) year with the option to renew for three (3) additional years in one-year increments</w:t>
      </w:r>
      <w:r w:rsidRPr="005A4638">
        <w:rPr>
          <w:rFonts w:eastAsia="Times New Roman" w:cs="Times New Roman"/>
        </w:rPr>
        <w:t xml:space="preserve">. It shall commence on </w:t>
      </w:r>
      <w:r w:rsidR="005E09CC" w:rsidRPr="005A4638">
        <w:rPr>
          <w:rFonts w:eastAsia="Times New Roman" w:cs="Times New Roman"/>
          <w:u w:val="single"/>
        </w:rPr>
        <w:t>January 1, 2019</w:t>
      </w:r>
      <w:r w:rsidRPr="005A4638">
        <w:rPr>
          <w:rFonts w:eastAsia="Times New Roman" w:cs="Times New Roman"/>
        </w:rPr>
        <w:t xml:space="preserve"> and sha</w:t>
      </w:r>
      <w:r w:rsidR="007234D5" w:rsidRPr="005A4638">
        <w:rPr>
          <w:rFonts w:eastAsia="Times New Roman" w:cs="Times New Roman"/>
        </w:rPr>
        <w:t xml:space="preserve">ll remain in effect through </w:t>
      </w:r>
      <w:r w:rsidR="007234D5" w:rsidRPr="005A4638">
        <w:rPr>
          <w:rFonts w:eastAsia="Times New Roman" w:cs="Times New Roman"/>
          <w:u w:val="single"/>
        </w:rPr>
        <w:t>December 31, 2019</w:t>
      </w:r>
      <w:r w:rsidR="007234D5" w:rsidRPr="005A4638">
        <w:rPr>
          <w:rFonts w:eastAsia="Times New Roman" w:cs="Times New Roman"/>
        </w:rPr>
        <w:t>.</w:t>
      </w:r>
    </w:p>
    <w:p w14:paraId="7F0D2E03" w14:textId="77777777" w:rsidR="006E4F58" w:rsidRPr="005A4638" w:rsidRDefault="006E4F58" w:rsidP="006E4F58">
      <w:pPr>
        <w:spacing w:after="0" w:line="240" w:lineRule="auto"/>
        <w:rPr>
          <w:rFonts w:eastAsia="Times New Roman" w:cs="Times New Roman"/>
          <w:b/>
          <w:smallCaps/>
        </w:rPr>
      </w:pPr>
    </w:p>
    <w:p w14:paraId="37AB2433" w14:textId="77777777" w:rsidR="006E4F58" w:rsidRPr="00446FDE" w:rsidRDefault="006E4F58" w:rsidP="006E4F58">
      <w:pPr>
        <w:spacing w:after="0" w:line="240" w:lineRule="auto"/>
        <w:rPr>
          <w:rFonts w:eastAsia="Times New Roman" w:cs="Times New Roman"/>
        </w:rPr>
      </w:pPr>
      <w:r w:rsidRPr="005A4638">
        <w:rPr>
          <w:rFonts w:eastAsia="Times New Roman" w:cs="Times New Roman"/>
          <w:b/>
        </w:rPr>
        <w:t>4.  Access to Records</w:t>
      </w:r>
      <w:r w:rsidRPr="005A4638">
        <w:rPr>
          <w:rFonts w:eastAsia="Times New Roman" w:cs="Times New Roman"/>
        </w:rPr>
        <w:t xml:space="preserve">.  The Contractor and its subcontractors, if any, shall maintain all books, documents, papers, accounting records, and other evidence pertaining to all costs incurred under this Contract. They shall make such materials available at their respective offices </w:t>
      </w:r>
      <w:r w:rsidRPr="00446FDE">
        <w:rPr>
          <w:rFonts w:eastAsia="Times New Roman" w:cs="Times New Roman"/>
        </w:rPr>
        <w:t>at all reasonable times during this Contract, and for three (3) years from the date of final payment under this Contract, for inspection by the State or its authorized designees. Copies shall be furnished at no cost to the State if requested.</w:t>
      </w:r>
    </w:p>
    <w:p w14:paraId="3B987CCA" w14:textId="77777777" w:rsidR="006E4F58" w:rsidRPr="00446FDE" w:rsidRDefault="006E4F58" w:rsidP="006E4F58">
      <w:pPr>
        <w:spacing w:after="0" w:line="240" w:lineRule="auto"/>
        <w:rPr>
          <w:rFonts w:eastAsia="Times New Roman" w:cs="Times New Roman"/>
        </w:rPr>
      </w:pPr>
    </w:p>
    <w:p w14:paraId="521611BA" w14:textId="77777777" w:rsidR="00037656" w:rsidRPr="00446FDE" w:rsidRDefault="00037656" w:rsidP="00037656">
      <w:pPr>
        <w:spacing w:after="0" w:line="240" w:lineRule="auto"/>
        <w:rPr>
          <w:rFonts w:eastAsia="Times New Roman" w:cs="Times New Roman"/>
        </w:rPr>
      </w:pPr>
      <w:r w:rsidRPr="00446FDE">
        <w:rPr>
          <w:rFonts w:eastAsia="Times New Roman" w:cs="Times New Roman"/>
          <w:b/>
        </w:rPr>
        <w:t>5.  Assignment; Successors</w:t>
      </w:r>
      <w:r w:rsidRPr="00446FDE">
        <w:rPr>
          <w:rFonts w:eastAsia="Times New Roman" w:cs="Times New Roman"/>
        </w:rPr>
        <w:t xml:space="preserve">.  </w:t>
      </w:r>
    </w:p>
    <w:p w14:paraId="33B2EC41" w14:textId="77777777" w:rsidR="00037656" w:rsidRPr="00446FDE" w:rsidRDefault="00037656" w:rsidP="00037656">
      <w:pPr>
        <w:spacing w:after="0" w:line="240" w:lineRule="auto"/>
        <w:rPr>
          <w:rFonts w:eastAsia="Times New Roman" w:cs="Times New Roman"/>
        </w:rPr>
      </w:pPr>
      <w:r w:rsidRPr="00446FDE">
        <w:rPr>
          <w:rFonts w:eastAsia="Times New Roman" w:cs="Times New Roman"/>
        </w:rPr>
        <w:t>A.  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721E51BA" w14:textId="77777777" w:rsidR="00037656" w:rsidRPr="00446FDE" w:rsidRDefault="00037656" w:rsidP="00037656">
      <w:pPr>
        <w:spacing w:after="0" w:line="240" w:lineRule="auto"/>
        <w:rPr>
          <w:rFonts w:eastAsia="Times New Roman" w:cs="Times New Roman"/>
        </w:rPr>
      </w:pPr>
    </w:p>
    <w:p w14:paraId="10323DCA" w14:textId="688F8B8E" w:rsidR="00037656" w:rsidRPr="00446FDE" w:rsidRDefault="00037656" w:rsidP="00037656">
      <w:pPr>
        <w:pStyle w:val="NoSpacing"/>
        <w:rPr>
          <w:spacing w:val="-3"/>
        </w:rPr>
      </w:pPr>
      <w:r w:rsidRPr="00446FDE">
        <w:rPr>
          <w:spacing w:val="-3"/>
        </w:rPr>
        <w:t xml:space="preserve">B.  </w:t>
      </w:r>
      <w:r w:rsidRPr="00446FDE">
        <w:rPr>
          <w:rFonts w:eastAsia="Times New Roman" w:cs="Times New Roman"/>
        </w:rPr>
        <w:t xml:space="preserve">The Contractor shall not assign or subcontract the whole or any part of this Contract without the State’s prior written consent. Additionally, </w:t>
      </w:r>
      <w:r w:rsidRPr="00446FDE">
        <w:rPr>
          <w:spacing w:val="-3"/>
        </w:rPr>
        <w:t xml:space="preserve">the Contractor shall provide prompt written notice to the State of any change in the Contractor’s legal name or legal status so that the changes may be documented and payments to the successor entity may be made. </w:t>
      </w:r>
    </w:p>
    <w:p w14:paraId="3F99BE2B" w14:textId="77777777" w:rsidR="006E4F58" w:rsidRPr="00446FDE" w:rsidRDefault="006E4F58" w:rsidP="006E4F58">
      <w:pPr>
        <w:spacing w:after="0" w:line="240" w:lineRule="auto"/>
        <w:rPr>
          <w:rFonts w:eastAsia="Times New Roman" w:cs="Times New Roman"/>
        </w:rPr>
      </w:pPr>
    </w:p>
    <w:p w14:paraId="08214D0B" w14:textId="77777777" w:rsidR="006E4F58" w:rsidRPr="00446FDE" w:rsidRDefault="006E4F58" w:rsidP="006E4F58">
      <w:pPr>
        <w:shd w:val="clear" w:color="auto" w:fill="FFFFFF"/>
        <w:spacing w:after="0" w:line="240" w:lineRule="auto"/>
        <w:rPr>
          <w:rFonts w:eastAsia="Times New Roman" w:cs="Times New Roman"/>
        </w:rPr>
      </w:pPr>
      <w:r w:rsidRPr="00446FDE">
        <w:rPr>
          <w:rFonts w:eastAsia="Times New Roman" w:cs="Times New Roman"/>
          <w:b/>
        </w:rPr>
        <w:t>6.  Assignment of Antitrust Claims.</w:t>
      </w:r>
      <w:r w:rsidR="006157BA" w:rsidRPr="00446FDE">
        <w:rPr>
          <w:rFonts w:eastAsia="Times New Roman" w:cs="Times New Roman"/>
        </w:rPr>
        <w:t xml:space="preserve">  </w:t>
      </w:r>
      <w:r w:rsidRPr="00446FDE">
        <w:rPr>
          <w:rFonts w:eastAsia="Times New Roman" w:cs="Times New Roman"/>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0095552C" w14:textId="77777777" w:rsidR="006E4F58" w:rsidRPr="00446FDE" w:rsidRDefault="006E4F58" w:rsidP="006E4F58">
      <w:pPr>
        <w:spacing w:after="0" w:line="240" w:lineRule="auto"/>
        <w:rPr>
          <w:rFonts w:eastAsia="Times New Roman" w:cs="Times New Roman"/>
        </w:rPr>
      </w:pPr>
    </w:p>
    <w:p w14:paraId="7BF138F8" w14:textId="77777777" w:rsidR="006E4F58" w:rsidRPr="00446FDE" w:rsidRDefault="006E4F58" w:rsidP="006E4F58">
      <w:pPr>
        <w:spacing w:after="0" w:line="240" w:lineRule="auto"/>
        <w:rPr>
          <w:rFonts w:eastAsia="Times New Roman" w:cs="Times New Roman"/>
        </w:rPr>
      </w:pPr>
      <w:r w:rsidRPr="00446FDE">
        <w:rPr>
          <w:rFonts w:eastAsia="Times New Roman" w:cs="Times New Roman"/>
          <w:b/>
        </w:rPr>
        <w:t>7.  Audits</w:t>
      </w:r>
      <w:r w:rsidRPr="00446FDE">
        <w:rPr>
          <w:rFonts w:eastAsia="Times New Roman" w:cs="Times New Roman"/>
        </w:rPr>
        <w:t>. The Contractor acknowledges that it may be required to submit to an audit of funds paid through this Contract. Any such audit shall be conducted in accordance with IC §</w:t>
      </w:r>
      <w:r w:rsidR="003E024F" w:rsidRPr="00446FDE">
        <w:rPr>
          <w:rFonts w:eastAsia="Times New Roman" w:cs="Times New Roman"/>
        </w:rPr>
        <w:t xml:space="preserve"> </w:t>
      </w:r>
      <w:r w:rsidRPr="00446FDE">
        <w:rPr>
          <w:rFonts w:eastAsia="Times New Roman" w:cs="Times New Roman"/>
        </w:rPr>
        <w:t xml:space="preserve">5-11-1, </w:t>
      </w:r>
      <w:r w:rsidRPr="00446FDE">
        <w:rPr>
          <w:rFonts w:eastAsia="Times New Roman" w:cs="Times New Roman"/>
          <w:i/>
        </w:rPr>
        <w:t>et seq.</w:t>
      </w:r>
      <w:r w:rsidRPr="00446FDE">
        <w:rPr>
          <w:rFonts w:eastAsia="Times New Roman" w:cs="Times New Roman"/>
        </w:rPr>
        <w:t>, and audit guidelines specified by the State.</w:t>
      </w:r>
    </w:p>
    <w:p w14:paraId="702386F1" w14:textId="77777777" w:rsidR="006E4F58" w:rsidRPr="00446FDE" w:rsidRDefault="006E4F58" w:rsidP="006E4F58">
      <w:pPr>
        <w:spacing w:after="0" w:line="240" w:lineRule="auto"/>
        <w:rPr>
          <w:rFonts w:eastAsia="Times New Roman" w:cs="Times New Roman"/>
        </w:rPr>
      </w:pPr>
    </w:p>
    <w:p w14:paraId="1DFCB2E1"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The State considers the Contractor to be a “Contractor” under 2 C.F.R. 200.330 for purposes of this Contract. However,</w:t>
      </w:r>
      <w:r w:rsidR="00105774" w:rsidRPr="00446FDE">
        <w:rPr>
          <w:rFonts w:eastAsia="Times New Roman" w:cs="Times New Roman"/>
        </w:rPr>
        <w:t xml:space="preserve"> if it is determined that the Contractor is a “subrecipient” and</w:t>
      </w:r>
      <w:r w:rsidRPr="00446FDE">
        <w:rPr>
          <w:rFonts w:eastAsia="Times New Roman" w:cs="Times New Roman"/>
        </w:rPr>
        <w:t xml:space="preserve"> if required by applicable provisions of 2 C.F.R. 200 (Uniform Administrative Requirements, Cost Principles, and Audit Requirements), Contractor shall arrange for a financial and compliance audit, which complies with 2 C.F.R. 200.500 </w:t>
      </w:r>
      <w:r w:rsidRPr="00446FDE">
        <w:rPr>
          <w:rFonts w:eastAsia="Times New Roman" w:cs="Times New Roman"/>
          <w:i/>
        </w:rPr>
        <w:t>et seq</w:t>
      </w:r>
      <w:r w:rsidRPr="00446FDE">
        <w:rPr>
          <w:rFonts w:eastAsia="Times New Roman" w:cs="Times New Roman"/>
        </w:rPr>
        <w:t>.</w:t>
      </w:r>
    </w:p>
    <w:p w14:paraId="026727CD" w14:textId="77777777" w:rsidR="006E4F58" w:rsidRPr="00446FDE" w:rsidRDefault="006E4F58" w:rsidP="006E4F58">
      <w:pPr>
        <w:spacing w:after="0" w:line="240" w:lineRule="auto"/>
        <w:rPr>
          <w:rFonts w:eastAsia="Times New Roman" w:cs="Times New Roman"/>
        </w:rPr>
      </w:pPr>
    </w:p>
    <w:p w14:paraId="4A6E9094" w14:textId="77777777" w:rsidR="006E4F58" w:rsidRPr="00446FDE" w:rsidRDefault="006E4F58" w:rsidP="006E4F58">
      <w:pPr>
        <w:spacing w:after="0" w:line="240" w:lineRule="auto"/>
        <w:rPr>
          <w:rFonts w:eastAsia="Times New Roman" w:cs="Times New Roman"/>
        </w:rPr>
      </w:pPr>
      <w:r w:rsidRPr="00446FDE">
        <w:rPr>
          <w:rFonts w:eastAsia="Times New Roman" w:cs="Times New Roman"/>
          <w:b/>
        </w:rPr>
        <w:t>8.  Authority to Bind Contractor</w:t>
      </w:r>
      <w:r w:rsidRPr="00446FDE">
        <w:rPr>
          <w:rFonts w:eastAsia="Times New Roman" w:cs="Times New Roman"/>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EAD64F3" w14:textId="77777777" w:rsidR="006E4F58" w:rsidRPr="00446FDE" w:rsidRDefault="006E4F58" w:rsidP="006E4F58">
      <w:pPr>
        <w:spacing w:after="0" w:line="240" w:lineRule="auto"/>
        <w:rPr>
          <w:rFonts w:eastAsia="Times New Roman" w:cs="Times New Roman"/>
        </w:rPr>
      </w:pPr>
    </w:p>
    <w:p w14:paraId="2D0666F7" w14:textId="77777777" w:rsidR="006E4F58" w:rsidRPr="00446FDE" w:rsidRDefault="006E4F58" w:rsidP="006E4F58">
      <w:pPr>
        <w:spacing w:after="0" w:line="240" w:lineRule="auto"/>
        <w:rPr>
          <w:rFonts w:eastAsia="Times New Roman" w:cs="Times New Roman"/>
        </w:rPr>
      </w:pPr>
      <w:r w:rsidRPr="00446FDE">
        <w:rPr>
          <w:rFonts w:eastAsia="Times New Roman" w:cs="Times New Roman"/>
          <w:b/>
        </w:rPr>
        <w:t>9.  Changes in Work</w:t>
      </w:r>
      <w:r w:rsidRPr="00446FDE">
        <w:rPr>
          <w:rFonts w:eastAsia="Times New Roman"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9A8DD68" w14:textId="77777777" w:rsidR="006E4F58" w:rsidRPr="00446FDE" w:rsidRDefault="006E4F58" w:rsidP="006E4F58">
      <w:pPr>
        <w:spacing w:after="0" w:line="240" w:lineRule="auto"/>
        <w:rPr>
          <w:rFonts w:eastAsia="Times New Roman" w:cs="Times New Roman"/>
        </w:rPr>
      </w:pPr>
    </w:p>
    <w:p w14:paraId="0E42CA28" w14:textId="77777777" w:rsidR="006E4F58" w:rsidRPr="00446FDE" w:rsidRDefault="006E4F58" w:rsidP="006E4F58">
      <w:pPr>
        <w:spacing w:after="0" w:line="240" w:lineRule="auto"/>
        <w:rPr>
          <w:rFonts w:eastAsia="Times New Roman" w:cs="Times New Roman"/>
          <w:b/>
        </w:rPr>
      </w:pPr>
      <w:r w:rsidRPr="00446FDE">
        <w:rPr>
          <w:rFonts w:eastAsia="Times New Roman" w:cs="Times New Roman"/>
          <w:b/>
        </w:rPr>
        <w:t xml:space="preserve">10.  Compliance with Laws. </w:t>
      </w:r>
    </w:p>
    <w:p w14:paraId="33521F2C"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082AF20" w14:textId="77777777" w:rsidR="006E4F58" w:rsidRPr="00446FDE" w:rsidRDefault="006E4F58" w:rsidP="006E4F58">
      <w:pPr>
        <w:spacing w:after="0" w:line="240" w:lineRule="auto"/>
        <w:rPr>
          <w:rFonts w:eastAsia="Times New Roman" w:cs="Times New Roman"/>
        </w:rPr>
      </w:pPr>
    </w:p>
    <w:p w14:paraId="60855E27" w14:textId="73C18F4B" w:rsidR="006E4F58" w:rsidRPr="00446FDE" w:rsidRDefault="006E4F58" w:rsidP="006E4F58">
      <w:pPr>
        <w:spacing w:after="0" w:line="240" w:lineRule="auto"/>
        <w:rPr>
          <w:rFonts w:eastAsia="Times New Roman" w:cs="Times New Roman"/>
        </w:rPr>
      </w:pPr>
      <w:r w:rsidRPr="00446FDE">
        <w:rPr>
          <w:rFonts w:eastAsia="Times New Roman" w:cs="Times New Roman"/>
        </w:rPr>
        <w:t>B.  The Contractor and its agents shall abide by all ethical requirements that apply to persons who have a business relationship with the State as set forth in IC §</w:t>
      </w:r>
      <w:r w:rsidR="00D515C5" w:rsidRPr="00446FDE">
        <w:rPr>
          <w:rFonts w:eastAsia="Times New Roman" w:cs="Times New Roman"/>
        </w:rPr>
        <w:t xml:space="preserve"> </w:t>
      </w:r>
      <w:r w:rsidRPr="00446FDE">
        <w:rPr>
          <w:rFonts w:eastAsia="Times New Roman" w:cs="Times New Roman"/>
        </w:rPr>
        <w:t xml:space="preserve">4-2-6, </w:t>
      </w:r>
      <w:r w:rsidRPr="00446FDE">
        <w:rPr>
          <w:rFonts w:eastAsia="Times New Roman" w:cs="Times New Roman"/>
          <w:i/>
          <w:iCs/>
        </w:rPr>
        <w:t>et seq</w:t>
      </w:r>
      <w:r w:rsidRPr="00446FDE">
        <w:rPr>
          <w:rFonts w:eastAsia="Times New Roman" w:cs="Times New Roman"/>
        </w:rPr>
        <w:t>., IC §</w:t>
      </w:r>
      <w:r w:rsidR="00D515C5" w:rsidRPr="00446FDE">
        <w:rPr>
          <w:rFonts w:eastAsia="Times New Roman" w:cs="Times New Roman"/>
        </w:rPr>
        <w:t xml:space="preserve"> </w:t>
      </w:r>
      <w:r w:rsidRPr="00446FDE">
        <w:rPr>
          <w:rFonts w:eastAsia="Times New Roman" w:cs="Times New Roman"/>
        </w:rPr>
        <w:t xml:space="preserve">4-2-7, </w:t>
      </w:r>
      <w:r w:rsidRPr="00446FDE">
        <w:rPr>
          <w:rFonts w:eastAsia="Times New Roman" w:cs="Times New Roman"/>
          <w:i/>
          <w:iCs/>
        </w:rPr>
        <w:t>et seq</w:t>
      </w:r>
      <w:r w:rsidRPr="00446FDE">
        <w:rPr>
          <w:rFonts w:eastAsia="Times New Roman" w:cs="Times New Roman"/>
        </w:rPr>
        <w:t>. and the regulations promulgated thereunder. </w:t>
      </w:r>
      <w:r w:rsidRPr="00446FDE">
        <w:rPr>
          <w:rFonts w:eastAsia="Times New Roman" w:cs="Times New Roman"/>
          <w:b/>
          <w:bCs/>
        </w:rPr>
        <w:t xml:space="preserve">If the Contractor has knowledge, or would have acquired knowledge with reasonable inquiry, that a state officer, employee, or special state appointee, as those terms are defined in IC </w:t>
      </w:r>
      <w:r w:rsidR="00960CD4" w:rsidRPr="00446FDE">
        <w:rPr>
          <w:rFonts w:eastAsia="Times New Roman" w:cs="Times New Roman"/>
          <w:b/>
          <w:bCs/>
        </w:rPr>
        <w:t>§</w:t>
      </w:r>
      <w:r w:rsidR="006F3B5E" w:rsidRPr="00446FDE">
        <w:rPr>
          <w:rFonts w:eastAsia="Times New Roman" w:cs="Times New Roman"/>
          <w:b/>
          <w:bCs/>
        </w:rPr>
        <w:t xml:space="preserve"> </w:t>
      </w:r>
      <w:r w:rsidRPr="00446FDE">
        <w:rPr>
          <w:rFonts w:eastAsia="Times New Roman" w:cs="Times New Roman"/>
          <w:b/>
          <w:bCs/>
        </w:rPr>
        <w:t xml:space="preserve">4-2-6-1, has a financial interest in the Contract, the Contractor shall ensure compliance with the disclosure requirements in IC </w:t>
      </w:r>
      <w:r w:rsidR="00960CD4" w:rsidRPr="00446FDE">
        <w:rPr>
          <w:rFonts w:eastAsia="Times New Roman" w:cs="Times New Roman"/>
          <w:b/>
          <w:bCs/>
        </w:rPr>
        <w:t xml:space="preserve">§ </w:t>
      </w:r>
      <w:r w:rsidRPr="00446FDE">
        <w:rPr>
          <w:rFonts w:eastAsia="Times New Roman" w:cs="Times New Roman"/>
          <w:b/>
          <w:bCs/>
        </w:rPr>
        <w:t>4-2-6-10.5</w:t>
      </w:r>
      <w:r w:rsidR="0025187C" w:rsidRPr="00446FDE">
        <w:rPr>
          <w:rFonts w:eastAsia="Times New Roman" w:cs="Times New Roman"/>
          <w:b/>
          <w:bCs/>
        </w:rPr>
        <w:t xml:space="preserve"> prior to the</w:t>
      </w:r>
      <w:r w:rsidR="00960CD4" w:rsidRPr="00446FDE">
        <w:rPr>
          <w:rFonts w:eastAsia="Times New Roman" w:cs="Times New Roman"/>
          <w:b/>
          <w:bCs/>
        </w:rPr>
        <w:t xml:space="preserve"> execution of this C</w:t>
      </w:r>
      <w:r w:rsidR="0025187C" w:rsidRPr="00446FDE">
        <w:rPr>
          <w:rFonts w:eastAsia="Times New Roman" w:cs="Times New Roman"/>
          <w:b/>
          <w:bCs/>
        </w:rPr>
        <w:t>ontract.</w:t>
      </w:r>
      <w:r w:rsidRPr="00446FDE">
        <w:rPr>
          <w:rFonts w:eastAsia="Times New Roman" w:cs="Times New Roman"/>
          <w:b/>
          <w:bCs/>
        </w:rPr>
        <w:t> </w:t>
      </w:r>
      <w:r w:rsidRPr="00446FDE">
        <w:rPr>
          <w:rFonts w:eastAsia="Times New Roman" w:cs="Times New Roman"/>
        </w:rPr>
        <w:t xml:space="preserve">If the Contractor is not familiar with these ethical requirements, the Contractor should refer any questions to the Indiana State Ethics Commission, or visit the Inspector General’s website at </w:t>
      </w:r>
      <w:hyperlink r:id="rId8" w:history="1">
        <w:r w:rsidRPr="00446FDE">
          <w:rPr>
            <w:rFonts w:eastAsia="Times New Roman" w:cs="Times New Roman"/>
            <w:u w:val="single"/>
          </w:rPr>
          <w:t>http://www.in.gov/ig/</w:t>
        </w:r>
      </w:hyperlink>
      <w:r w:rsidRPr="00446FDE">
        <w:rPr>
          <w:rFonts w:eastAsia="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w:t>
      </w:r>
      <w:r w:rsidR="00D515C5" w:rsidRPr="00446FDE">
        <w:rPr>
          <w:rFonts w:eastAsia="Times New Roman" w:cs="Times New Roman"/>
        </w:rPr>
        <w:t xml:space="preserve"> </w:t>
      </w:r>
      <w:r w:rsidRPr="00446FDE">
        <w:rPr>
          <w:rFonts w:eastAsia="Times New Roman" w:cs="Times New Roman"/>
        </w:rPr>
        <w:t>4-2-6, 4-2-7, 35-44.1-1-4, and under any other applicable laws.</w:t>
      </w:r>
    </w:p>
    <w:p w14:paraId="7779DE00" w14:textId="77777777" w:rsidR="006E4F58" w:rsidRPr="00446FDE" w:rsidRDefault="006E4F58" w:rsidP="006E4F58">
      <w:pPr>
        <w:spacing w:after="0" w:line="240" w:lineRule="auto"/>
        <w:rPr>
          <w:rFonts w:eastAsia="Times New Roman" w:cs="Times New Roman"/>
        </w:rPr>
      </w:pPr>
    </w:p>
    <w:p w14:paraId="19468C0E"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77B7D9" w14:textId="77777777" w:rsidR="006E4F58" w:rsidRPr="00446FDE" w:rsidRDefault="006E4F58" w:rsidP="006E4F58">
      <w:pPr>
        <w:spacing w:after="0" w:line="240" w:lineRule="auto"/>
        <w:rPr>
          <w:rFonts w:eastAsia="Times New Roman" w:cs="Times New Roman"/>
        </w:rPr>
      </w:pPr>
    </w:p>
    <w:p w14:paraId="05D4D39B"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0C697A2" w14:textId="77777777" w:rsidR="006E4F58" w:rsidRPr="00446FDE" w:rsidRDefault="006E4F58" w:rsidP="006E4F58">
      <w:pPr>
        <w:spacing w:after="0" w:line="240" w:lineRule="auto"/>
        <w:rPr>
          <w:rFonts w:eastAsia="Times New Roman" w:cs="Times New Roman"/>
        </w:rPr>
      </w:pPr>
    </w:p>
    <w:p w14:paraId="6DB3EFC6"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w:t>
      </w:r>
      <w:r w:rsidR="00D515C5" w:rsidRPr="00446FDE">
        <w:rPr>
          <w:rFonts w:eastAsia="Times New Roman" w:cs="Times New Roman"/>
        </w:rPr>
        <w:t xml:space="preserve"> </w:t>
      </w:r>
      <w:r w:rsidRPr="00446FDE">
        <w:rPr>
          <w:rFonts w:eastAsia="Times New Roman" w:cs="Times New Roman"/>
        </w:rPr>
        <w:t>5-17-5.</w:t>
      </w:r>
    </w:p>
    <w:p w14:paraId="2B027B89" w14:textId="77777777" w:rsidR="006E4F58" w:rsidRPr="00446FDE" w:rsidRDefault="006E4F58" w:rsidP="006E4F58">
      <w:pPr>
        <w:spacing w:after="0" w:line="240" w:lineRule="auto"/>
        <w:rPr>
          <w:rFonts w:eastAsia="Times New Roman" w:cs="Times New Roman"/>
        </w:rPr>
      </w:pPr>
    </w:p>
    <w:p w14:paraId="194A134F"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D37DB0" w14:textId="77777777" w:rsidR="006E4F58" w:rsidRPr="00446FDE" w:rsidRDefault="006E4F58" w:rsidP="006E4F58">
      <w:pPr>
        <w:spacing w:after="0" w:line="240" w:lineRule="auto"/>
        <w:rPr>
          <w:rFonts w:eastAsia="Times New Roman" w:cs="Times New Roman"/>
        </w:rPr>
      </w:pPr>
    </w:p>
    <w:p w14:paraId="5189A76C"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G.  The Contractor affirms that, if it is an entity described in IC Title 23, it is properly registered and owes no outstanding reports to the Indiana Secretary of State.</w:t>
      </w:r>
    </w:p>
    <w:p w14:paraId="28E8B5F3" w14:textId="77777777" w:rsidR="006E4F58" w:rsidRPr="00446FDE" w:rsidRDefault="006E4F58" w:rsidP="006E4F58">
      <w:pPr>
        <w:spacing w:after="0" w:line="240" w:lineRule="auto"/>
        <w:rPr>
          <w:rFonts w:eastAsia="Times New Roman" w:cs="Times New Roman"/>
        </w:rPr>
      </w:pPr>
    </w:p>
    <w:p w14:paraId="0298EB58" w14:textId="77777777" w:rsidR="006E4F58" w:rsidRPr="00446FDE" w:rsidRDefault="006E4F58" w:rsidP="006E4F58">
      <w:pPr>
        <w:autoSpaceDE w:val="0"/>
        <w:autoSpaceDN w:val="0"/>
        <w:adjustRightInd w:val="0"/>
        <w:spacing w:after="40" w:line="240" w:lineRule="auto"/>
        <w:jc w:val="both"/>
        <w:rPr>
          <w:rFonts w:eastAsia="Times New Roman" w:cs="Times New Roman"/>
        </w:rPr>
      </w:pPr>
      <w:r w:rsidRPr="00446FDE">
        <w:rPr>
          <w:rFonts w:eastAsia="Times New Roman" w:cs="Times New Roman"/>
        </w:rPr>
        <w:t xml:space="preserve">H.  </w:t>
      </w:r>
      <w:r w:rsidRPr="00446FDE">
        <w:rPr>
          <w:rFonts w:eastAsia="Times New Roman" w:cs="Times New Roman"/>
          <w:bCs/>
        </w:rPr>
        <w:t xml:space="preserve">As required by </w:t>
      </w:r>
      <w:r w:rsidRPr="00446FDE">
        <w:rPr>
          <w:rFonts w:eastAsia="Times New Roman" w:cs="Times New Roman"/>
        </w:rPr>
        <w:t>IC §</w:t>
      </w:r>
      <w:r w:rsidR="003E024F" w:rsidRPr="00446FDE">
        <w:rPr>
          <w:rFonts w:eastAsia="Times New Roman" w:cs="Times New Roman"/>
        </w:rPr>
        <w:t xml:space="preserve"> </w:t>
      </w:r>
      <w:r w:rsidRPr="00446FDE">
        <w:rPr>
          <w:rFonts w:eastAsia="Times New Roman" w:cs="Times New Roman"/>
        </w:rPr>
        <w:t>5-22-3-7:</w:t>
      </w:r>
    </w:p>
    <w:p w14:paraId="3F894E0F" w14:textId="77777777" w:rsidR="006E4F58" w:rsidRPr="00446FDE" w:rsidRDefault="006E4F58" w:rsidP="006E4F58">
      <w:pPr>
        <w:numPr>
          <w:ilvl w:val="0"/>
          <w:numId w:val="5"/>
        </w:numPr>
        <w:autoSpaceDE w:val="0"/>
        <w:autoSpaceDN w:val="0"/>
        <w:adjustRightInd w:val="0"/>
        <w:spacing w:after="80" w:line="240" w:lineRule="auto"/>
        <w:ind w:firstLine="360"/>
        <w:rPr>
          <w:rFonts w:eastAsia="Times New Roman" w:cs="Times New Roman"/>
        </w:rPr>
      </w:pPr>
      <w:r w:rsidRPr="00446FDE">
        <w:rPr>
          <w:rFonts w:eastAsia="Times New Roman" w:cs="Times New Roman"/>
          <w:bCs/>
        </w:rPr>
        <w:t xml:space="preserve">The Contractor and any principals of the Contractor certify that: </w:t>
      </w:r>
    </w:p>
    <w:p w14:paraId="11846D0C" w14:textId="77777777" w:rsidR="006E4F58" w:rsidRPr="00446FDE" w:rsidRDefault="006E4F58" w:rsidP="006E4F58">
      <w:pPr>
        <w:autoSpaceDE w:val="0"/>
        <w:autoSpaceDN w:val="0"/>
        <w:adjustRightInd w:val="0"/>
        <w:spacing w:after="80" w:line="240" w:lineRule="auto"/>
        <w:ind w:left="2160" w:hanging="360"/>
        <w:rPr>
          <w:rFonts w:eastAsia="Times New Roman" w:cs="Times New Roman"/>
        </w:rPr>
      </w:pPr>
      <w:r w:rsidRPr="00446FDE">
        <w:rPr>
          <w:rFonts w:eastAsia="Times New Roman" w:cs="Times New Roman"/>
          <w:bCs/>
        </w:rPr>
        <w:t>(A)</w:t>
      </w:r>
      <w:r w:rsidRPr="00446FDE">
        <w:rPr>
          <w:rFonts w:eastAsia="Times New Roman" w:cs="Times New Roman"/>
          <w:bCs/>
        </w:rPr>
        <w:tab/>
        <w:t xml:space="preserve">the Contractor, except for de minimis and nonsystematic violations, has not violated the terms of: </w:t>
      </w:r>
    </w:p>
    <w:p w14:paraId="20581671" w14:textId="77777777" w:rsidR="006E4F58" w:rsidRPr="00446FDE" w:rsidRDefault="006E4F58" w:rsidP="006E4F58">
      <w:pPr>
        <w:numPr>
          <w:ilvl w:val="1"/>
          <w:numId w:val="4"/>
        </w:numPr>
        <w:autoSpaceDE w:val="0"/>
        <w:autoSpaceDN w:val="0"/>
        <w:adjustRightInd w:val="0"/>
        <w:spacing w:after="80" w:line="240" w:lineRule="auto"/>
        <w:ind w:left="2880"/>
        <w:rPr>
          <w:rFonts w:eastAsia="Times New Roman" w:cs="Times New Roman"/>
        </w:rPr>
      </w:pPr>
      <w:r w:rsidRPr="00446FDE">
        <w:rPr>
          <w:rFonts w:eastAsia="Times New Roman" w:cs="Times New Roman"/>
          <w:bCs/>
        </w:rPr>
        <w:t>IC §24-4.7 [Telephone Solicitation Of Consumers];</w:t>
      </w:r>
    </w:p>
    <w:p w14:paraId="6E619F8D" w14:textId="77777777" w:rsidR="006E4F58" w:rsidRPr="00446FDE" w:rsidRDefault="006E4F58" w:rsidP="006E4F58">
      <w:pPr>
        <w:numPr>
          <w:ilvl w:val="1"/>
          <w:numId w:val="4"/>
        </w:numPr>
        <w:autoSpaceDE w:val="0"/>
        <w:autoSpaceDN w:val="0"/>
        <w:adjustRightInd w:val="0"/>
        <w:spacing w:after="80" w:line="240" w:lineRule="auto"/>
        <w:ind w:left="2880"/>
        <w:rPr>
          <w:rFonts w:eastAsia="Times New Roman" w:cs="Times New Roman"/>
        </w:rPr>
      </w:pPr>
      <w:r w:rsidRPr="00446FDE">
        <w:rPr>
          <w:rFonts w:eastAsia="Times New Roman" w:cs="Times New Roman"/>
          <w:bCs/>
        </w:rPr>
        <w:t>IC §24-5-12 [</w:t>
      </w:r>
      <w:bookmarkStart w:id="1" w:name="IC24-5-12"/>
      <w:r w:rsidRPr="00446FDE">
        <w:rPr>
          <w:rFonts w:eastAsia="Times New Roman" w:cs="Times New Roman"/>
        </w:rPr>
        <w:t>Telephone Solicitations</w:t>
      </w:r>
      <w:bookmarkEnd w:id="1"/>
      <w:r w:rsidRPr="00446FDE">
        <w:rPr>
          <w:rFonts w:eastAsia="Times New Roman" w:cs="Times New Roman"/>
        </w:rPr>
        <w:t>];</w:t>
      </w:r>
      <w:r w:rsidRPr="00446FDE">
        <w:rPr>
          <w:rFonts w:eastAsia="Times New Roman" w:cs="Times New Roman"/>
          <w:bCs/>
        </w:rPr>
        <w:t xml:space="preserve"> or </w:t>
      </w:r>
    </w:p>
    <w:p w14:paraId="3232CE66" w14:textId="77777777" w:rsidR="006E4F58" w:rsidRPr="00446FDE" w:rsidRDefault="006E4F58" w:rsidP="006E4F58">
      <w:pPr>
        <w:numPr>
          <w:ilvl w:val="1"/>
          <w:numId w:val="4"/>
        </w:numPr>
        <w:autoSpaceDE w:val="0"/>
        <w:autoSpaceDN w:val="0"/>
        <w:adjustRightInd w:val="0"/>
        <w:spacing w:after="80" w:line="240" w:lineRule="auto"/>
        <w:ind w:left="2880"/>
        <w:rPr>
          <w:rFonts w:eastAsia="Times New Roman" w:cs="Times New Roman"/>
        </w:rPr>
      </w:pPr>
      <w:r w:rsidRPr="00446FDE">
        <w:rPr>
          <w:rFonts w:eastAsia="Times New Roman" w:cs="Times New Roman"/>
          <w:bCs/>
        </w:rPr>
        <w:t>IC §24-5-14 [</w:t>
      </w:r>
      <w:bookmarkStart w:id="2" w:name="IC24-5-14"/>
      <w:r w:rsidRPr="00446FDE">
        <w:rPr>
          <w:rFonts w:eastAsia="Times New Roman" w:cs="Times New Roman"/>
        </w:rPr>
        <w:t>Regulation of Automatic Dialing Machines</w:t>
      </w:r>
      <w:bookmarkEnd w:id="2"/>
      <w:r w:rsidRPr="00446FDE">
        <w:rPr>
          <w:rFonts w:eastAsia="Times New Roman" w:cs="Times New Roman"/>
        </w:rPr>
        <w:t>];</w:t>
      </w:r>
      <w:r w:rsidRPr="00446FDE">
        <w:rPr>
          <w:rFonts w:eastAsia="Times New Roman" w:cs="Times New Roman"/>
          <w:bCs/>
        </w:rPr>
        <w:t xml:space="preserve"> </w:t>
      </w:r>
    </w:p>
    <w:p w14:paraId="6224E15D" w14:textId="77777777" w:rsidR="006E4F58" w:rsidRPr="00446FDE" w:rsidRDefault="006E4F58" w:rsidP="006E4F58">
      <w:pPr>
        <w:autoSpaceDE w:val="0"/>
        <w:autoSpaceDN w:val="0"/>
        <w:adjustRightInd w:val="0"/>
        <w:spacing w:after="80" w:line="240" w:lineRule="auto"/>
        <w:ind w:left="1800"/>
        <w:rPr>
          <w:rFonts w:eastAsia="Times New Roman" w:cs="Times New Roman"/>
          <w:bCs/>
        </w:rPr>
      </w:pPr>
      <w:r w:rsidRPr="00446FDE">
        <w:rPr>
          <w:rFonts w:eastAsia="Times New Roman" w:cs="Times New Roman"/>
          <w:bCs/>
        </w:rPr>
        <w:t>in the previous three hundred sixty-five (365) days, even if IC §</w:t>
      </w:r>
      <w:r w:rsidR="003E024F" w:rsidRPr="00446FDE">
        <w:rPr>
          <w:rFonts w:eastAsia="Times New Roman" w:cs="Times New Roman"/>
          <w:bCs/>
        </w:rPr>
        <w:t xml:space="preserve"> </w:t>
      </w:r>
      <w:r w:rsidRPr="00446FDE">
        <w:rPr>
          <w:rFonts w:eastAsia="Times New Roman" w:cs="Times New Roman"/>
          <w:bCs/>
        </w:rPr>
        <w:t xml:space="preserve">24-4.7 is preempted by federal law; and </w:t>
      </w:r>
    </w:p>
    <w:p w14:paraId="3BE6A379" w14:textId="77777777" w:rsidR="006E4F58" w:rsidRPr="00446FDE" w:rsidRDefault="006E4F58" w:rsidP="006E4F58">
      <w:pPr>
        <w:autoSpaceDE w:val="0"/>
        <w:autoSpaceDN w:val="0"/>
        <w:adjustRightInd w:val="0"/>
        <w:spacing w:after="80" w:line="240" w:lineRule="auto"/>
        <w:ind w:left="1800"/>
        <w:rPr>
          <w:rFonts w:eastAsia="Times New Roman" w:cs="Times New Roman"/>
        </w:rPr>
      </w:pPr>
      <w:r w:rsidRPr="00446FDE">
        <w:rPr>
          <w:rFonts w:eastAsia="Times New Roman" w:cs="Times New Roman"/>
          <w:bCs/>
        </w:rPr>
        <w:t>(B)</w:t>
      </w:r>
      <w:r w:rsidRPr="00446FDE">
        <w:rPr>
          <w:rFonts w:eastAsia="Times New Roman" w:cs="Times New Roman"/>
          <w:bCs/>
        </w:rPr>
        <w:tab/>
        <w:t>the Contractor will not violate the terms of IC §</w:t>
      </w:r>
      <w:r w:rsidR="003E024F" w:rsidRPr="00446FDE">
        <w:rPr>
          <w:rFonts w:eastAsia="Times New Roman" w:cs="Times New Roman"/>
          <w:bCs/>
        </w:rPr>
        <w:t xml:space="preserve"> </w:t>
      </w:r>
      <w:r w:rsidRPr="00446FDE">
        <w:rPr>
          <w:rFonts w:eastAsia="Times New Roman" w:cs="Times New Roman"/>
          <w:bCs/>
        </w:rPr>
        <w:t>24-4.7 for the duration of the Contract, even if IC §24-4.7 is preempted by federal law.</w:t>
      </w:r>
    </w:p>
    <w:p w14:paraId="1A1A2802" w14:textId="77777777" w:rsidR="006E4F58" w:rsidRPr="00446FDE" w:rsidRDefault="006E4F58" w:rsidP="006E4F58">
      <w:pPr>
        <w:numPr>
          <w:ilvl w:val="0"/>
          <w:numId w:val="5"/>
        </w:numPr>
        <w:autoSpaceDE w:val="0"/>
        <w:autoSpaceDN w:val="0"/>
        <w:adjustRightInd w:val="0"/>
        <w:spacing w:after="80" w:line="240" w:lineRule="auto"/>
        <w:ind w:left="1440"/>
        <w:rPr>
          <w:rFonts w:eastAsia="Times New Roman" w:cs="Times New Roman"/>
        </w:rPr>
      </w:pPr>
      <w:r w:rsidRPr="00446FDE">
        <w:rPr>
          <w:rFonts w:eastAsia="Times New Roman" w:cs="Times New Roman"/>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787DA067" w14:textId="77777777" w:rsidR="006E4F58" w:rsidRPr="00446FDE" w:rsidRDefault="006E4F58" w:rsidP="006E4F58">
      <w:pPr>
        <w:autoSpaceDE w:val="0"/>
        <w:autoSpaceDN w:val="0"/>
        <w:adjustRightInd w:val="0"/>
        <w:spacing w:after="80" w:line="240" w:lineRule="auto"/>
        <w:ind w:left="2160" w:hanging="360"/>
        <w:rPr>
          <w:rFonts w:eastAsia="Times New Roman" w:cs="Times New Roman"/>
          <w:bCs/>
        </w:rPr>
      </w:pPr>
      <w:r w:rsidRPr="00446FDE">
        <w:rPr>
          <w:rFonts w:eastAsia="Times New Roman" w:cs="Times New Roman"/>
          <w:bCs/>
        </w:rPr>
        <w:t>(A)</w:t>
      </w:r>
      <w:r w:rsidRPr="00446FDE">
        <w:rPr>
          <w:rFonts w:eastAsia="Times New Roman" w:cs="Times New Roman"/>
          <w:bCs/>
        </w:rPr>
        <w:tab/>
        <w:t>has not violated the terms of IC §</w:t>
      </w:r>
      <w:r w:rsidR="00D515C5" w:rsidRPr="00446FDE">
        <w:rPr>
          <w:rFonts w:eastAsia="Times New Roman" w:cs="Times New Roman"/>
          <w:bCs/>
        </w:rPr>
        <w:t xml:space="preserve"> </w:t>
      </w:r>
      <w:r w:rsidRPr="00446FDE">
        <w:rPr>
          <w:rFonts w:eastAsia="Times New Roman" w:cs="Times New Roman"/>
          <w:bCs/>
        </w:rPr>
        <w:t>24-4.7 in the previous three hundred sixty-five (365) days, even if IC §24-4.7 is preempted by federal law; and</w:t>
      </w:r>
    </w:p>
    <w:p w14:paraId="067F7ACB" w14:textId="77777777" w:rsidR="006E4F58" w:rsidRPr="00446FDE" w:rsidRDefault="006E4F58" w:rsidP="006E4F58">
      <w:pPr>
        <w:spacing w:after="80" w:line="240" w:lineRule="auto"/>
        <w:ind w:left="2160" w:hanging="360"/>
        <w:rPr>
          <w:rFonts w:eastAsia="Times New Roman" w:cs="Times New Roman"/>
          <w:bCs/>
        </w:rPr>
      </w:pPr>
      <w:r w:rsidRPr="00446FDE">
        <w:rPr>
          <w:rFonts w:eastAsia="Times New Roman" w:cs="Times New Roman"/>
          <w:bCs/>
        </w:rPr>
        <w:t>(B) will not violate the terms of IC §</w:t>
      </w:r>
      <w:r w:rsidR="00D515C5" w:rsidRPr="00446FDE">
        <w:rPr>
          <w:rFonts w:eastAsia="Times New Roman" w:cs="Times New Roman"/>
          <w:bCs/>
        </w:rPr>
        <w:t xml:space="preserve"> </w:t>
      </w:r>
      <w:r w:rsidRPr="00446FDE">
        <w:rPr>
          <w:rFonts w:eastAsia="Times New Roman" w:cs="Times New Roman"/>
          <w:bCs/>
        </w:rPr>
        <w:t>24-4.7 for the duration of the Contract, even if IC §24-4.7 is preempted by federal law.</w:t>
      </w:r>
    </w:p>
    <w:p w14:paraId="63967C76" w14:textId="77777777" w:rsidR="006E4F58" w:rsidRPr="00446FDE" w:rsidRDefault="006E4F58" w:rsidP="006E4F58">
      <w:pPr>
        <w:spacing w:after="0" w:line="240" w:lineRule="auto"/>
        <w:rPr>
          <w:rFonts w:eastAsia="Times New Roman" w:cs="Times New Roman"/>
        </w:rPr>
      </w:pPr>
    </w:p>
    <w:p w14:paraId="1F3195FB" w14:textId="77777777" w:rsidR="006E4F58" w:rsidRPr="00446FDE" w:rsidRDefault="006E4F58" w:rsidP="006E4F58">
      <w:pPr>
        <w:spacing w:after="0" w:line="240" w:lineRule="auto"/>
        <w:rPr>
          <w:rFonts w:eastAsia="Times New Roman" w:cs="Times New Roman"/>
        </w:rPr>
      </w:pPr>
      <w:r w:rsidRPr="00446FDE">
        <w:rPr>
          <w:rFonts w:eastAsia="Times New Roman" w:cs="Times New Roman"/>
          <w:b/>
        </w:rPr>
        <w:t>11. Condition of Payment</w:t>
      </w:r>
      <w:r w:rsidRPr="00446FDE">
        <w:rPr>
          <w:rFonts w:eastAsia="Times New Roman" w:cs="Times New Roman"/>
        </w:rPr>
        <w:t xml:space="preserve">.  All services provided by the Contractor under this Contract must be performed to the State’s reasonable satisfaction, as determined at the discretion of the undersigned State representative and in accordance with </w:t>
      </w:r>
      <w:r w:rsidRPr="00446FDE">
        <w:rPr>
          <w:rFonts w:eastAsia="Times New Roman" w:cs="Times New Roman"/>
        </w:rPr>
        <w:lastRenderedPageBreak/>
        <w:t xml:space="preserve">all applicable federal, state, local laws, ordinances, rules and regulations. The State shall not be required to pay for work found to be unsatisfactory, inconsistent with this Contract </w:t>
      </w:r>
      <w:r w:rsidR="00105774" w:rsidRPr="00446FDE">
        <w:rPr>
          <w:rFonts w:eastAsia="Times New Roman" w:cs="Times New Roman"/>
        </w:rPr>
        <w:t>or performed in violation of any</w:t>
      </w:r>
      <w:r w:rsidRPr="00446FDE">
        <w:rPr>
          <w:rFonts w:eastAsia="Times New Roman" w:cs="Times New Roman"/>
        </w:rPr>
        <w:t xml:space="preserve"> federal, state or local statute, ordinance, rule or regulation.</w:t>
      </w:r>
    </w:p>
    <w:p w14:paraId="4C53933A" w14:textId="77777777" w:rsidR="006E4F58" w:rsidRPr="00446FDE" w:rsidRDefault="006E4F58" w:rsidP="006E4F58">
      <w:pPr>
        <w:spacing w:after="0" w:line="240" w:lineRule="auto"/>
        <w:rPr>
          <w:rFonts w:eastAsia="Times New Roman" w:cs="Times New Roman"/>
        </w:rPr>
      </w:pPr>
    </w:p>
    <w:p w14:paraId="3D43F821" w14:textId="77777777" w:rsidR="006E4F58" w:rsidRPr="00446FDE" w:rsidRDefault="006E4F58" w:rsidP="006E4F58">
      <w:pPr>
        <w:spacing w:after="0" w:line="240" w:lineRule="auto"/>
        <w:rPr>
          <w:rFonts w:eastAsia="Times New Roman" w:cs="Times New Roman"/>
        </w:rPr>
      </w:pPr>
      <w:r w:rsidRPr="00446FDE">
        <w:rPr>
          <w:rFonts w:eastAsia="Times New Roman" w:cs="Times New Roman"/>
          <w:b/>
        </w:rPr>
        <w:t>12.  Confidentiality of State Information</w:t>
      </w:r>
      <w:r w:rsidRPr="00446FDE">
        <w:rPr>
          <w:rFonts w:eastAsia="Times New Roman" w:cs="Times New Roman"/>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7392DE94" w14:textId="77777777" w:rsidR="006E4F58" w:rsidRPr="00446FDE" w:rsidRDefault="006E4F58" w:rsidP="006E4F58">
      <w:pPr>
        <w:spacing w:after="0" w:line="240" w:lineRule="auto"/>
        <w:rPr>
          <w:rFonts w:eastAsia="Times New Roman" w:cs="Times New Roman"/>
        </w:rPr>
      </w:pPr>
    </w:p>
    <w:p w14:paraId="6471D6BD"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w:t>
      </w:r>
      <w:r w:rsidR="003E4E84" w:rsidRPr="00446FDE">
        <w:rPr>
          <w:rFonts w:eastAsia="Times New Roman" w:cs="Times New Roman"/>
        </w:rPr>
        <w:t xml:space="preserve"> </w:t>
      </w:r>
      <w:r w:rsidRPr="00446FDE">
        <w:rPr>
          <w:rFonts w:eastAsia="Times New Roman" w:cs="Times New Roman"/>
        </w:rPr>
        <w:t>4-1-10 and IC §</w:t>
      </w:r>
      <w:r w:rsidR="003E4E84" w:rsidRPr="00446FDE">
        <w:rPr>
          <w:rFonts w:eastAsia="Times New Roman" w:cs="Times New Roman"/>
        </w:rPr>
        <w:t xml:space="preserve"> </w:t>
      </w:r>
      <w:r w:rsidRPr="00446FDE">
        <w:rPr>
          <w:rFonts w:eastAsia="Times New Roman" w:cs="Times New Roman"/>
        </w:rPr>
        <w:t>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7E47FDFA" w14:textId="77777777" w:rsidR="006E4F58" w:rsidRPr="00446FDE" w:rsidRDefault="006E4F58" w:rsidP="006E4F58">
      <w:pPr>
        <w:spacing w:after="0" w:line="240" w:lineRule="auto"/>
        <w:rPr>
          <w:rFonts w:eastAsia="Times New Roman" w:cs="Times New Roman"/>
        </w:rPr>
      </w:pPr>
    </w:p>
    <w:p w14:paraId="2AE7608C" w14:textId="77777777" w:rsidR="006E4F58" w:rsidRPr="00446FDE" w:rsidRDefault="006E4F58" w:rsidP="006E4F58">
      <w:pPr>
        <w:spacing w:after="0" w:line="240" w:lineRule="auto"/>
        <w:rPr>
          <w:rFonts w:eastAsia="Times New Roman" w:cs="Times New Roman"/>
          <w:b/>
        </w:rPr>
      </w:pPr>
      <w:r w:rsidRPr="00446FDE">
        <w:rPr>
          <w:rFonts w:eastAsia="Times New Roman" w:cs="Times New Roman"/>
          <w:b/>
        </w:rPr>
        <w:t xml:space="preserve">13.  Continuity of Services.   </w:t>
      </w:r>
    </w:p>
    <w:p w14:paraId="1DD00490"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04BD0EB" w14:textId="77777777" w:rsidR="006E4F58" w:rsidRPr="00446FDE" w:rsidRDefault="006E4F58" w:rsidP="007412B2">
      <w:pPr>
        <w:pStyle w:val="ListParagraph"/>
        <w:numPr>
          <w:ilvl w:val="0"/>
          <w:numId w:val="6"/>
        </w:numPr>
        <w:spacing w:after="0" w:line="240" w:lineRule="auto"/>
        <w:rPr>
          <w:rFonts w:eastAsia="Times New Roman" w:cs="Times New Roman"/>
        </w:rPr>
      </w:pPr>
      <w:bookmarkStart w:id="3" w:name="_Toc236554569"/>
      <w:r w:rsidRPr="00446FDE">
        <w:rPr>
          <w:rFonts w:eastAsia="Times New Roman" w:cs="Times New Roman"/>
        </w:rPr>
        <w:t>Furnish phase-in training; and</w:t>
      </w:r>
      <w:bookmarkEnd w:id="3"/>
    </w:p>
    <w:p w14:paraId="079AA197" w14:textId="77777777" w:rsidR="006E4F58" w:rsidRPr="00446FDE" w:rsidRDefault="006E4F58" w:rsidP="007412B2">
      <w:pPr>
        <w:pStyle w:val="ListParagraph"/>
        <w:numPr>
          <w:ilvl w:val="0"/>
          <w:numId w:val="6"/>
        </w:numPr>
        <w:spacing w:after="0" w:line="240" w:lineRule="auto"/>
        <w:ind w:right="-360"/>
        <w:rPr>
          <w:rFonts w:eastAsia="Times New Roman" w:cs="Times New Roman"/>
        </w:rPr>
      </w:pPr>
      <w:r w:rsidRPr="00446FDE">
        <w:rPr>
          <w:rFonts w:eastAsia="Times New Roman" w:cs="Times New Roman"/>
        </w:rPr>
        <w:t>Exercise its best efforts and cooperation to effect an orderly and efficient transition to a successor.</w:t>
      </w:r>
    </w:p>
    <w:p w14:paraId="5235C5A4" w14:textId="77777777" w:rsidR="006E4F58" w:rsidRPr="00446FDE" w:rsidRDefault="006E4F58" w:rsidP="006E4F58">
      <w:pPr>
        <w:spacing w:after="0" w:line="240" w:lineRule="auto"/>
        <w:rPr>
          <w:rFonts w:eastAsia="Times New Roman" w:cs="Times New Roman"/>
        </w:rPr>
      </w:pPr>
    </w:p>
    <w:p w14:paraId="73EC0FB9"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B.  The Contractor shall, upon the State's written notice:</w:t>
      </w:r>
    </w:p>
    <w:p w14:paraId="422422AB" w14:textId="77777777" w:rsidR="006E4F58" w:rsidRPr="00446FDE" w:rsidRDefault="006E4F58" w:rsidP="00260DA0">
      <w:pPr>
        <w:numPr>
          <w:ilvl w:val="0"/>
          <w:numId w:val="2"/>
        </w:numPr>
        <w:tabs>
          <w:tab w:val="clear" w:pos="360"/>
        </w:tabs>
        <w:spacing w:after="0" w:line="240" w:lineRule="auto"/>
        <w:ind w:left="1260"/>
        <w:rPr>
          <w:rFonts w:eastAsia="Times New Roman" w:cs="Times New Roman"/>
        </w:rPr>
      </w:pPr>
      <w:r w:rsidRPr="00446FDE">
        <w:rPr>
          <w:rFonts w:eastAsia="Times New Roman" w:cs="Times New Roman"/>
        </w:rPr>
        <w:t>Furnish phase-in, phase-out services for up to sixty (60) days after this Contract expires; and</w:t>
      </w:r>
    </w:p>
    <w:p w14:paraId="7F52DAB3" w14:textId="77777777" w:rsidR="006E4F58" w:rsidRPr="00446FDE" w:rsidRDefault="006E4F58" w:rsidP="00260DA0">
      <w:pPr>
        <w:numPr>
          <w:ilvl w:val="0"/>
          <w:numId w:val="2"/>
        </w:numPr>
        <w:tabs>
          <w:tab w:val="clear" w:pos="360"/>
        </w:tabs>
        <w:spacing w:after="0" w:line="240" w:lineRule="auto"/>
        <w:ind w:left="1260"/>
        <w:rPr>
          <w:rFonts w:eastAsia="Times New Roman" w:cs="Times New Roman"/>
        </w:rPr>
      </w:pPr>
      <w:r w:rsidRPr="00446FDE">
        <w:rPr>
          <w:rFonts w:eastAsia="Times New Roman" w:cs="Times New Roman"/>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89D0A67" w14:textId="77777777" w:rsidR="006E4F58" w:rsidRPr="00446FDE" w:rsidRDefault="006E4F58" w:rsidP="006E4F58">
      <w:pPr>
        <w:spacing w:after="0" w:line="240" w:lineRule="auto"/>
        <w:rPr>
          <w:rFonts w:eastAsia="Times New Roman" w:cs="Times New Roman"/>
        </w:rPr>
      </w:pPr>
    </w:p>
    <w:p w14:paraId="2BA4D12F"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CF9C1A7" w14:textId="77777777" w:rsidR="006E4F58" w:rsidRPr="00446FDE" w:rsidRDefault="006E4F58" w:rsidP="006E4F58">
      <w:pPr>
        <w:spacing w:after="0" w:line="240" w:lineRule="auto"/>
        <w:rPr>
          <w:rFonts w:eastAsia="Times New Roman" w:cs="Times New Roman"/>
        </w:rPr>
      </w:pPr>
    </w:p>
    <w:p w14:paraId="44870BBE"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D.  The Contractor shall be reimbursed for all reasonable phase-in, phase-out costs (i.e., costs incurred within the agreed period after contract expiration that result from phase-in, phase-out operations).</w:t>
      </w:r>
    </w:p>
    <w:p w14:paraId="0BDA5D68" w14:textId="77777777" w:rsidR="006E4F58" w:rsidRPr="00446FDE" w:rsidRDefault="006E4F58" w:rsidP="006E4F58">
      <w:pPr>
        <w:spacing w:after="0" w:line="240" w:lineRule="auto"/>
        <w:rPr>
          <w:rFonts w:eastAsia="Times New Roman" w:cs="Times New Roman"/>
          <w:b/>
        </w:rPr>
      </w:pPr>
    </w:p>
    <w:p w14:paraId="533E090A" w14:textId="77777777" w:rsidR="006E4F58" w:rsidRPr="00446FDE" w:rsidRDefault="006E4F58" w:rsidP="006E4F58">
      <w:pPr>
        <w:spacing w:after="0" w:line="240" w:lineRule="auto"/>
        <w:rPr>
          <w:rFonts w:eastAsia="Times New Roman" w:cs="Times New Roman"/>
          <w:b/>
        </w:rPr>
      </w:pPr>
      <w:r w:rsidRPr="00446FDE">
        <w:rPr>
          <w:rFonts w:eastAsia="Times New Roman" w:cs="Times New Roman"/>
          <w:b/>
        </w:rPr>
        <w:t xml:space="preserve">14.  Debarment and Suspension. </w:t>
      </w:r>
    </w:p>
    <w:p w14:paraId="0DEDAF8F"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74BC24"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 xml:space="preserve">  </w:t>
      </w:r>
    </w:p>
    <w:p w14:paraId="03629DF4"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 xml:space="preserve">B.  The Contractor certifies that it has verified the state and federal suspension and debarment status for all subcontractors receiving funds under this Contract and shall be solely responsible for any recoupment, penalties or costs </w:t>
      </w:r>
      <w:r w:rsidRPr="00446FDE">
        <w:rPr>
          <w:rFonts w:eastAsia="Times New Roman" w:cs="Times New Roman"/>
        </w:rPr>
        <w:lastRenderedPageBreak/>
        <w:t>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79524A44" w14:textId="77777777" w:rsidR="006E4F58" w:rsidRPr="00446FDE" w:rsidRDefault="006E4F58" w:rsidP="006E4F58">
      <w:pPr>
        <w:spacing w:after="0" w:line="240" w:lineRule="auto"/>
        <w:rPr>
          <w:rFonts w:eastAsia="Times New Roman" w:cs="Times New Roman"/>
        </w:rPr>
      </w:pPr>
    </w:p>
    <w:p w14:paraId="64F80E7C" w14:textId="77777777" w:rsidR="006E4F58" w:rsidRPr="00446FDE" w:rsidRDefault="006E4F58" w:rsidP="006E4F58">
      <w:pPr>
        <w:spacing w:after="0" w:line="240" w:lineRule="auto"/>
        <w:rPr>
          <w:rFonts w:eastAsia="Times New Roman" w:cs="Times New Roman"/>
        </w:rPr>
      </w:pPr>
      <w:r w:rsidRPr="00446FDE">
        <w:rPr>
          <w:rFonts w:eastAsia="Times New Roman" w:cs="Times New Roman"/>
          <w:b/>
        </w:rPr>
        <w:t>15.  Default by State</w:t>
      </w:r>
      <w:r w:rsidRPr="00446FDE">
        <w:rPr>
          <w:rFonts w:eastAsia="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1B508796" w14:textId="77777777" w:rsidR="006E4F58" w:rsidRPr="00446FDE" w:rsidRDefault="006E4F58" w:rsidP="006E4F58">
      <w:pPr>
        <w:spacing w:after="0" w:line="240" w:lineRule="auto"/>
        <w:rPr>
          <w:rFonts w:eastAsia="Times New Roman" w:cs="Times New Roman"/>
          <w:b/>
        </w:rPr>
      </w:pPr>
    </w:p>
    <w:p w14:paraId="7B6E457A" w14:textId="77777777" w:rsidR="006E4F58" w:rsidRPr="00446FDE" w:rsidRDefault="006E4F58" w:rsidP="006E4F58">
      <w:pPr>
        <w:spacing w:after="0" w:line="240" w:lineRule="auto"/>
        <w:rPr>
          <w:rFonts w:eastAsia="Times New Roman" w:cs="Times New Roman"/>
          <w:b/>
        </w:rPr>
      </w:pPr>
      <w:r w:rsidRPr="00446FDE">
        <w:rPr>
          <w:rFonts w:eastAsia="Times New Roman" w:cs="Times New Roman"/>
          <w:b/>
        </w:rPr>
        <w:t>16.  Disputes.</w:t>
      </w:r>
    </w:p>
    <w:p w14:paraId="506C5E2B" w14:textId="77777777" w:rsidR="006E4F58" w:rsidRPr="00446FDE" w:rsidRDefault="00105774" w:rsidP="006E4F58">
      <w:pPr>
        <w:spacing w:after="0" w:line="240" w:lineRule="auto"/>
        <w:rPr>
          <w:rFonts w:eastAsia="Times New Roman" w:cs="Times New Roman"/>
        </w:rPr>
      </w:pPr>
      <w:r w:rsidRPr="00446FDE">
        <w:rPr>
          <w:rFonts w:eastAsia="Times New Roman" w:cs="Times New Roman"/>
        </w:rPr>
        <w:t>A.  Should any disputes</w:t>
      </w:r>
      <w:r w:rsidR="006E4F58" w:rsidRPr="00446FDE">
        <w:rPr>
          <w:rFonts w:eastAsia="Times New Roman" w:cs="Times New Roman"/>
        </w:rPr>
        <w:t xml:space="preserve"> arise with respect to this Contract, the Contractor and the State agree to act immediately to resolve such disputes. Time is of the essence in the resolution of disputes.  </w:t>
      </w:r>
    </w:p>
    <w:p w14:paraId="68657368" w14:textId="77777777" w:rsidR="006E4F58" w:rsidRPr="00446FDE" w:rsidRDefault="006E4F58" w:rsidP="006E4F58">
      <w:pPr>
        <w:spacing w:after="0" w:line="240" w:lineRule="auto"/>
        <w:rPr>
          <w:rFonts w:eastAsia="Times New Roman" w:cs="Times New Roman"/>
        </w:rPr>
      </w:pPr>
    </w:p>
    <w:p w14:paraId="17094A2E"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5A6F81AE" w14:textId="77777777" w:rsidR="009C3620" w:rsidRPr="00446FDE" w:rsidRDefault="009C3620" w:rsidP="009C3620">
      <w:pPr>
        <w:spacing w:after="0" w:line="240" w:lineRule="auto"/>
        <w:rPr>
          <w:rFonts w:cs="Times New Roman"/>
        </w:rPr>
      </w:pPr>
    </w:p>
    <w:p w14:paraId="02CEC82E" w14:textId="77777777" w:rsidR="009C3620" w:rsidRPr="00446FDE" w:rsidRDefault="009C3620" w:rsidP="009C3620">
      <w:pPr>
        <w:spacing w:after="0" w:line="240" w:lineRule="auto"/>
        <w:rPr>
          <w:color w:val="666666"/>
        </w:rPr>
      </w:pPr>
      <w:r w:rsidRPr="00446FDE">
        <w:rPr>
          <w:rFonts w:cs="Times New Roman"/>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sidRPr="00446FDE">
        <w:rPr>
          <w:rFonts w:cs="Times New Roman"/>
        </w:rPr>
        <w:t xml:space="preserve"> </w:t>
      </w:r>
      <w:r w:rsidRPr="00446FDE">
        <w:rPr>
          <w:rFonts w:cs="Times New Roman"/>
        </w:rPr>
        <w:t>The notice shall include</w:t>
      </w:r>
      <w:r w:rsidR="00D574E0" w:rsidRPr="00446FDE">
        <w:rPr>
          <w:rFonts w:cs="Times New Roman"/>
        </w:rPr>
        <w:t>:</w:t>
      </w:r>
      <w:r w:rsidRPr="00446FDE">
        <w:rPr>
          <w:rFonts w:cs="Times New Roman"/>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sidRPr="00446FDE">
        <w:rPr>
          <w:rFonts w:cs="Times New Roman"/>
        </w:rPr>
        <w:t>thirty (</w:t>
      </w:r>
      <w:r w:rsidRPr="00446FDE">
        <w:rPr>
          <w:rFonts w:cs="Times New Roman"/>
        </w:rPr>
        <w:t>30</w:t>
      </w:r>
      <w:r w:rsidR="00D574E0" w:rsidRPr="00446FDE">
        <w:rPr>
          <w:rFonts w:cs="Times New Roman"/>
        </w:rPr>
        <w:t>)</w:t>
      </w:r>
      <w:r w:rsidRPr="00446FDE">
        <w:rPr>
          <w:rFonts w:cs="Times New Roman"/>
        </w:rPr>
        <w:t xml:space="preserve"> business days of the conclusion of the final presentations, the Commissioner shall issue a written decision and furnish it to both parties.  </w:t>
      </w:r>
      <w:r w:rsidRPr="00446FDE">
        <w:rPr>
          <w:rFonts w:eastAsia="Times New Roman" w:cs="Times New Roman"/>
        </w:rPr>
        <w:t>The Commissioner’s decision shall be the final and conclusive administrative decision unless either party serves on the Commissioner and the other party, within ten</w:t>
      </w:r>
      <w:r w:rsidR="00D574E0" w:rsidRPr="00446FDE">
        <w:rPr>
          <w:rFonts w:eastAsia="Times New Roman" w:cs="Times New Roman"/>
        </w:rPr>
        <w:t xml:space="preserve"> (10)</w:t>
      </w:r>
      <w:r w:rsidRPr="00446FDE">
        <w:rPr>
          <w:rFonts w:eastAsia="Times New Roman" w:cs="Times New Roman"/>
        </w:rPr>
        <w:t xml:space="preserve"> business days after receipt of the Commissioner’s decision, a written request for reconsideration and modification of the written decision. If the Commissioner does not modify the written decision within </w:t>
      </w:r>
      <w:r w:rsidR="00D574E0" w:rsidRPr="00446FDE">
        <w:rPr>
          <w:rFonts w:eastAsia="Times New Roman" w:cs="Times New Roman"/>
        </w:rPr>
        <w:t>thirty (</w:t>
      </w:r>
      <w:r w:rsidRPr="00446FDE">
        <w:rPr>
          <w:rFonts w:eastAsia="Times New Roman" w:cs="Times New Roman"/>
        </w:rPr>
        <w:t>30</w:t>
      </w:r>
      <w:r w:rsidR="00D574E0" w:rsidRPr="00446FDE">
        <w:rPr>
          <w:rFonts w:eastAsia="Times New Roman" w:cs="Times New Roman"/>
        </w:rPr>
        <w:t>)</w:t>
      </w:r>
      <w:r w:rsidRPr="00446FDE">
        <w:rPr>
          <w:rFonts w:eastAsia="Times New Roman"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1E249A0" w14:textId="77777777" w:rsidR="009C3620" w:rsidRPr="00446FDE" w:rsidRDefault="009C3620" w:rsidP="009C3620">
      <w:pPr>
        <w:spacing w:after="0" w:line="240" w:lineRule="auto"/>
        <w:rPr>
          <w:rFonts w:eastAsia="Times New Roman" w:cs="Times New Roman"/>
        </w:rPr>
      </w:pPr>
    </w:p>
    <w:p w14:paraId="712F72D0" w14:textId="77777777" w:rsidR="009C3620" w:rsidRPr="00446FDE" w:rsidRDefault="009C3620" w:rsidP="009C3620">
      <w:pPr>
        <w:spacing w:after="0" w:line="240" w:lineRule="auto"/>
        <w:rPr>
          <w:rFonts w:eastAsia="Times New Roman" w:cs="Times New Roman"/>
        </w:rPr>
      </w:pPr>
      <w:r w:rsidRPr="00446FDE">
        <w:rPr>
          <w:rFonts w:eastAsia="Times New Roman"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45497CA" w14:textId="77777777" w:rsidR="009C3620" w:rsidRPr="00446FDE" w:rsidRDefault="009C3620" w:rsidP="009C3620">
      <w:pPr>
        <w:spacing w:after="0" w:line="240" w:lineRule="auto"/>
        <w:rPr>
          <w:rFonts w:eastAsia="Times New Roman" w:cs="Times New Roman"/>
        </w:rPr>
      </w:pPr>
    </w:p>
    <w:p w14:paraId="7C4FEE88" w14:textId="77777777" w:rsidR="009C3620" w:rsidRPr="00446FDE" w:rsidRDefault="009C3620" w:rsidP="009C3620">
      <w:pPr>
        <w:spacing w:after="0" w:line="240" w:lineRule="auto"/>
        <w:rPr>
          <w:rFonts w:eastAsia="Times New Roman" w:cs="Times New Roman"/>
        </w:rPr>
      </w:pPr>
      <w:r w:rsidRPr="00446FDE">
        <w:rPr>
          <w:rFonts w:eastAsia="Times New Roman" w:cs="Times New Roman"/>
        </w:rPr>
        <w:t>E. With the written approval of the Commissioner of the Indiana Department of Administration, the parties may agree to forego the process described in subdivision C. relating to submission of the dispute to the Commissioner.</w:t>
      </w:r>
    </w:p>
    <w:p w14:paraId="217EC28E" w14:textId="77777777" w:rsidR="009C3620" w:rsidRPr="00446FDE" w:rsidRDefault="009C3620" w:rsidP="009C3620">
      <w:pPr>
        <w:spacing w:after="0" w:line="240" w:lineRule="auto"/>
        <w:rPr>
          <w:rFonts w:eastAsia="Times New Roman" w:cs="Times New Roman"/>
        </w:rPr>
      </w:pPr>
    </w:p>
    <w:p w14:paraId="16FA91D6" w14:textId="2EEB1ABF" w:rsidR="006E4F58" w:rsidRPr="00446FDE" w:rsidRDefault="009C3620" w:rsidP="006E4F58">
      <w:pPr>
        <w:spacing w:after="0" w:line="240" w:lineRule="auto"/>
        <w:rPr>
          <w:rFonts w:eastAsia="Times New Roman" w:cs="Times New Roman"/>
        </w:rPr>
      </w:pPr>
      <w:r w:rsidRPr="00446FDE">
        <w:rPr>
          <w:rFonts w:eastAsia="Times New Roman" w:cs="Times New Roman"/>
        </w:rPr>
        <w:t>F. This paragraph shall not be construed to abrogate provisions of I</w:t>
      </w:r>
      <w:r w:rsidR="003E4E84" w:rsidRPr="00446FDE">
        <w:rPr>
          <w:rFonts w:eastAsia="Times New Roman" w:cs="Times New Roman"/>
        </w:rPr>
        <w:t xml:space="preserve">C § </w:t>
      </w:r>
      <w:r w:rsidRPr="00446FDE">
        <w:rPr>
          <w:rFonts w:eastAsia="Times New Roman" w:cs="Times New Roman"/>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sidRPr="00446FDE">
        <w:rPr>
          <w:rFonts w:eastAsia="Times New Roman" w:cs="Times New Roman"/>
        </w:rPr>
        <w:t xml:space="preserve">essed consistent with IC § </w:t>
      </w:r>
      <w:r w:rsidRPr="00446FDE">
        <w:rPr>
          <w:rFonts w:eastAsia="Times New Roman" w:cs="Times New Roman"/>
        </w:rPr>
        <w:t>4-6-2-11, which requires approval of the Governor and Attorney General.</w:t>
      </w:r>
    </w:p>
    <w:p w14:paraId="25B986D3" w14:textId="77777777" w:rsidR="00D574E0" w:rsidRPr="00446FDE" w:rsidRDefault="00D574E0" w:rsidP="006E4F58">
      <w:pPr>
        <w:spacing w:after="0" w:line="240" w:lineRule="auto"/>
        <w:rPr>
          <w:rFonts w:eastAsia="Times New Roman" w:cs="Times New Roman"/>
        </w:rPr>
      </w:pPr>
    </w:p>
    <w:p w14:paraId="59761C73" w14:textId="77777777" w:rsidR="006E4F58" w:rsidRPr="00446FDE" w:rsidRDefault="006E4F58" w:rsidP="006E4F58">
      <w:pPr>
        <w:keepNext/>
        <w:spacing w:after="0" w:line="240" w:lineRule="auto"/>
        <w:rPr>
          <w:rFonts w:eastAsia="Times New Roman" w:cs="Times New Roman"/>
        </w:rPr>
      </w:pPr>
      <w:r w:rsidRPr="00446FDE">
        <w:rPr>
          <w:rFonts w:eastAsia="Times New Roman" w:cs="Times New Roman"/>
          <w:b/>
        </w:rPr>
        <w:t>17.  Drug-Free Workplace Certification.</w:t>
      </w:r>
      <w:r w:rsidRPr="00446FDE">
        <w:rPr>
          <w:rFonts w:eastAsia="Times New Roman" w:cs="Times New Roman"/>
        </w:rPr>
        <w:t xml:space="preserve">  As required by</w:t>
      </w:r>
      <w:r w:rsidRPr="00446FDE">
        <w:rPr>
          <w:rFonts w:eastAsia="Times New Roman" w:cs="Times New Roman"/>
          <w:b/>
        </w:rPr>
        <w:t xml:space="preserve"> </w:t>
      </w:r>
      <w:r w:rsidRPr="00446FDE">
        <w:rPr>
          <w:rFonts w:eastAsia="Times New Roman" w:cs="Times New Roman"/>
        </w:rPr>
        <w:t xml:space="preserve">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w:t>
      </w:r>
      <w:r w:rsidRPr="00446FDE">
        <w:rPr>
          <w:rFonts w:eastAsia="Times New Roman" w:cs="Times New Roman"/>
        </w:rPr>
        <w:lastRenderedPageBreak/>
        <w:t>including, but not limited to, suspension of contract payments, termination of this Contract and/or debarment of contracting opportunities with the State for up to three (3) years.</w:t>
      </w:r>
    </w:p>
    <w:p w14:paraId="232E52C7" w14:textId="77777777" w:rsidR="006E4F58" w:rsidRPr="00446FDE" w:rsidRDefault="006E4F58" w:rsidP="006E4F58">
      <w:pPr>
        <w:spacing w:after="0" w:line="240" w:lineRule="auto"/>
        <w:rPr>
          <w:rFonts w:eastAsia="Times New Roman" w:cs="Times New Roman"/>
        </w:rPr>
      </w:pPr>
    </w:p>
    <w:p w14:paraId="432A5E74"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In addition to the provisions of the above paragraph, if the total amount set forth in this Contract is in excess of $25,000.00, the Contractor certifies and agrees that it will provide a drug-free workplace by:</w:t>
      </w:r>
    </w:p>
    <w:p w14:paraId="4B7670E4" w14:textId="77777777" w:rsidR="006E4F58" w:rsidRPr="00446FDE" w:rsidRDefault="006E4F58" w:rsidP="006E4F58">
      <w:pPr>
        <w:spacing w:after="0" w:line="240" w:lineRule="auto"/>
        <w:rPr>
          <w:rFonts w:eastAsia="Times New Roman" w:cs="Times New Roman"/>
        </w:rPr>
      </w:pPr>
    </w:p>
    <w:p w14:paraId="19D5B21F" w14:textId="77777777" w:rsidR="006E4F58" w:rsidRPr="00446FDE" w:rsidRDefault="006E4F58" w:rsidP="006E4F58">
      <w:pPr>
        <w:numPr>
          <w:ilvl w:val="0"/>
          <w:numId w:val="3"/>
        </w:numPr>
        <w:tabs>
          <w:tab w:val="left" w:pos="-1440"/>
        </w:tabs>
        <w:spacing w:after="0" w:line="240" w:lineRule="auto"/>
        <w:rPr>
          <w:rFonts w:eastAsia="Times New Roman" w:cs="Times New Roman"/>
        </w:rPr>
      </w:pPr>
      <w:r w:rsidRPr="00446FDE">
        <w:rPr>
          <w:rFonts w:eastAsia="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61F1A31" w14:textId="77777777" w:rsidR="006E4F58" w:rsidRPr="00446FDE" w:rsidRDefault="006E4F58" w:rsidP="006E4F58">
      <w:pPr>
        <w:spacing w:after="0" w:line="240" w:lineRule="auto"/>
        <w:rPr>
          <w:rFonts w:eastAsia="Times New Roman" w:cs="Times New Roman"/>
        </w:rPr>
      </w:pPr>
    </w:p>
    <w:p w14:paraId="623C95DA" w14:textId="77777777" w:rsidR="006E4F58" w:rsidRPr="00446FDE" w:rsidRDefault="006E4F58" w:rsidP="006E4F58">
      <w:pPr>
        <w:numPr>
          <w:ilvl w:val="0"/>
          <w:numId w:val="3"/>
        </w:numPr>
        <w:tabs>
          <w:tab w:val="left" w:pos="-1440"/>
        </w:tabs>
        <w:spacing w:after="0" w:line="240" w:lineRule="auto"/>
        <w:rPr>
          <w:rFonts w:eastAsia="Times New Roman" w:cs="Times New Roman"/>
        </w:rPr>
      </w:pPr>
      <w:r w:rsidRPr="00446FDE">
        <w:rPr>
          <w:rFonts w:eastAsia="Times New Roman" w:cs="Times New Roman"/>
        </w:rPr>
        <w:t>Establishing a drug-free awareness program to inform its employees of</w:t>
      </w:r>
      <w:r w:rsidR="00D574E0" w:rsidRPr="00446FDE">
        <w:rPr>
          <w:rFonts w:eastAsia="Times New Roman" w:cs="Times New Roman"/>
        </w:rPr>
        <w:t>:</w:t>
      </w:r>
      <w:r w:rsidRPr="00446FDE">
        <w:rPr>
          <w:rFonts w:eastAsia="Times New Roman"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94DB40C" w14:textId="77777777" w:rsidR="006E4F58" w:rsidRPr="00446FDE" w:rsidRDefault="006E4F58" w:rsidP="006E4F58">
      <w:pPr>
        <w:spacing w:after="0" w:line="240" w:lineRule="auto"/>
        <w:rPr>
          <w:rFonts w:eastAsia="Times New Roman" w:cs="Times New Roman"/>
        </w:rPr>
      </w:pPr>
    </w:p>
    <w:p w14:paraId="450100C2" w14:textId="77777777" w:rsidR="006E4F58" w:rsidRPr="00446FDE" w:rsidRDefault="006E4F58" w:rsidP="006E4F58">
      <w:pPr>
        <w:numPr>
          <w:ilvl w:val="0"/>
          <w:numId w:val="3"/>
        </w:numPr>
        <w:tabs>
          <w:tab w:val="left" w:pos="-1440"/>
        </w:tabs>
        <w:spacing w:after="0" w:line="240" w:lineRule="auto"/>
        <w:rPr>
          <w:rFonts w:eastAsia="Times New Roman" w:cs="Times New Roman"/>
        </w:rPr>
      </w:pPr>
      <w:r w:rsidRPr="00446FDE">
        <w:rPr>
          <w:rFonts w:eastAsia="Times New Roman" w:cs="Times New Roman"/>
        </w:rPr>
        <w:t>Notifying all employees in the statement required by subparagraph (A) above that as a condition of continued employment, the employee will</w:t>
      </w:r>
      <w:r w:rsidR="00D574E0" w:rsidRPr="00446FDE">
        <w:rPr>
          <w:rFonts w:eastAsia="Times New Roman" w:cs="Times New Roman"/>
        </w:rPr>
        <w:t>:</w:t>
      </w:r>
      <w:r w:rsidRPr="00446FDE">
        <w:rPr>
          <w:rFonts w:eastAsia="Times New Roman" w:cs="Times New Roman"/>
        </w:rPr>
        <w:t xml:space="preserve"> (1) abide by the terms of the statement; and (2) notify the Contractor of any criminal drug statute conviction for a violation occurring in the workplace no later than five (5) days after such conviction;</w:t>
      </w:r>
    </w:p>
    <w:p w14:paraId="5286E87E" w14:textId="77777777" w:rsidR="006E4F58" w:rsidRPr="00446FDE" w:rsidRDefault="006E4F58" w:rsidP="006E4F58">
      <w:pPr>
        <w:spacing w:after="0" w:line="240" w:lineRule="auto"/>
        <w:rPr>
          <w:rFonts w:eastAsia="Times New Roman" w:cs="Times New Roman"/>
        </w:rPr>
      </w:pPr>
    </w:p>
    <w:p w14:paraId="1C9217B2" w14:textId="77777777" w:rsidR="006E4F58" w:rsidRPr="00446FDE" w:rsidRDefault="006E4F58" w:rsidP="006E4F58">
      <w:pPr>
        <w:numPr>
          <w:ilvl w:val="0"/>
          <w:numId w:val="3"/>
        </w:numPr>
        <w:tabs>
          <w:tab w:val="left" w:pos="-1440"/>
        </w:tabs>
        <w:spacing w:after="0" w:line="240" w:lineRule="auto"/>
        <w:rPr>
          <w:rFonts w:eastAsia="Times New Roman" w:cs="Times New Roman"/>
        </w:rPr>
      </w:pPr>
      <w:r w:rsidRPr="00446FDE">
        <w:rPr>
          <w:rFonts w:eastAsia="Times New Roman" w:cs="Times New Roman"/>
        </w:rPr>
        <w:t>Notifying the State in writing within ten (10) days after receiving notice from an employee under subdivision (C)(2) above, or otherwise receiving actual notice of such conviction;</w:t>
      </w:r>
    </w:p>
    <w:p w14:paraId="2BA3CD0D" w14:textId="77777777" w:rsidR="006E4F58" w:rsidRPr="00446FDE" w:rsidRDefault="006E4F58" w:rsidP="006E4F58">
      <w:pPr>
        <w:spacing w:after="0" w:line="240" w:lineRule="auto"/>
        <w:rPr>
          <w:rFonts w:eastAsia="Times New Roman" w:cs="Times New Roman"/>
        </w:rPr>
      </w:pPr>
    </w:p>
    <w:p w14:paraId="45FE26D7" w14:textId="77777777" w:rsidR="006E4F58" w:rsidRPr="00446FDE" w:rsidRDefault="006E4F58" w:rsidP="006E4F58">
      <w:pPr>
        <w:numPr>
          <w:ilvl w:val="0"/>
          <w:numId w:val="3"/>
        </w:numPr>
        <w:tabs>
          <w:tab w:val="left" w:pos="-1440"/>
        </w:tabs>
        <w:spacing w:after="0" w:line="240" w:lineRule="auto"/>
        <w:rPr>
          <w:rFonts w:eastAsia="Times New Roman" w:cs="Times New Roman"/>
        </w:rPr>
      </w:pPr>
      <w:r w:rsidRPr="00446FDE">
        <w:rPr>
          <w:rFonts w:eastAsia="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224EC02" w14:textId="77777777" w:rsidR="006E4F58" w:rsidRPr="00446FDE" w:rsidRDefault="006E4F58" w:rsidP="006E4F58">
      <w:pPr>
        <w:spacing w:after="0" w:line="240" w:lineRule="auto"/>
        <w:rPr>
          <w:rFonts w:eastAsia="Times New Roman" w:cs="Times New Roman"/>
        </w:rPr>
      </w:pPr>
    </w:p>
    <w:p w14:paraId="1D7EE3C4" w14:textId="77777777" w:rsidR="006E4F58" w:rsidRPr="00446FDE" w:rsidRDefault="006E4F58" w:rsidP="006E4F58">
      <w:pPr>
        <w:numPr>
          <w:ilvl w:val="0"/>
          <w:numId w:val="3"/>
        </w:numPr>
        <w:tabs>
          <w:tab w:val="left" w:pos="-1440"/>
        </w:tabs>
        <w:spacing w:after="0" w:line="240" w:lineRule="auto"/>
        <w:rPr>
          <w:rFonts w:eastAsia="Times New Roman" w:cs="Times New Roman"/>
        </w:rPr>
      </w:pPr>
      <w:r w:rsidRPr="00446FDE">
        <w:rPr>
          <w:rFonts w:eastAsia="Times New Roman" w:cs="Times New Roman"/>
        </w:rPr>
        <w:t>Making a good faith effort to maintain a drug-free workplace through the implementation of subparagraphs (A) through (E) above.</w:t>
      </w:r>
    </w:p>
    <w:p w14:paraId="27F4A448" w14:textId="77777777" w:rsidR="006E4F58" w:rsidRPr="00446FDE" w:rsidRDefault="006E4F58" w:rsidP="006E4F58">
      <w:pPr>
        <w:tabs>
          <w:tab w:val="left" w:pos="-1440"/>
        </w:tabs>
        <w:spacing w:after="0" w:line="240" w:lineRule="auto"/>
        <w:rPr>
          <w:rFonts w:eastAsia="Times New Roman" w:cs="Times New Roman"/>
        </w:rPr>
      </w:pPr>
    </w:p>
    <w:p w14:paraId="6F4F1BF8" w14:textId="77777777" w:rsidR="006E4F58" w:rsidRPr="00446FDE" w:rsidRDefault="006E4F58" w:rsidP="006E4F58">
      <w:pPr>
        <w:spacing w:after="0" w:line="240" w:lineRule="auto"/>
        <w:rPr>
          <w:rFonts w:eastAsia="Times New Roman" w:cs="Times New Roman"/>
          <w:iCs/>
          <w:color w:val="000000"/>
        </w:rPr>
      </w:pPr>
      <w:r w:rsidRPr="00446FDE">
        <w:rPr>
          <w:rFonts w:eastAsia="Times New Roman" w:cs="Times New Roman"/>
          <w:b/>
        </w:rPr>
        <w:t xml:space="preserve">18.  Employment Eligibility Verification. </w:t>
      </w:r>
      <w:r w:rsidR="00D574E0" w:rsidRPr="00446FDE">
        <w:rPr>
          <w:rFonts w:eastAsia="Times New Roman" w:cs="Times New Roman"/>
          <w:iCs/>
          <w:color w:val="000000"/>
        </w:rPr>
        <w:t xml:space="preserve"> </w:t>
      </w:r>
      <w:r w:rsidRPr="00446FDE">
        <w:rPr>
          <w:rFonts w:eastAsia="Times New Roman" w:cs="Times New Roman"/>
          <w:iCs/>
          <w:color w:val="000000"/>
        </w:rPr>
        <w:t>As required by IC §</w:t>
      </w:r>
      <w:r w:rsidR="003E4E84" w:rsidRPr="00446FDE">
        <w:rPr>
          <w:rFonts w:eastAsia="Times New Roman" w:cs="Times New Roman"/>
          <w:iCs/>
          <w:color w:val="000000"/>
        </w:rPr>
        <w:t xml:space="preserve"> </w:t>
      </w:r>
      <w:r w:rsidRPr="00446FDE">
        <w:rPr>
          <w:rFonts w:eastAsia="Times New Roman" w:cs="Times New Roman"/>
          <w:iCs/>
          <w:color w:val="000000"/>
        </w:rPr>
        <w:t>22-5-1.7, the Contractor swears or affirms under the penalties of perjury that the Contractor does not knowingly employ an unauthorized alien.  The Contractor further agrees that:</w:t>
      </w:r>
    </w:p>
    <w:p w14:paraId="48F0F3AD" w14:textId="77777777" w:rsidR="006E4F58" w:rsidRPr="00446FDE" w:rsidRDefault="006E4F58" w:rsidP="006E4F58">
      <w:pPr>
        <w:spacing w:after="0" w:line="240" w:lineRule="auto"/>
        <w:rPr>
          <w:rFonts w:eastAsia="Times New Roman" w:cs="Times New Roman"/>
          <w:iCs/>
          <w:color w:val="000000"/>
        </w:rPr>
      </w:pPr>
    </w:p>
    <w:p w14:paraId="5EC113FB" w14:textId="77777777" w:rsidR="006E4F58" w:rsidRPr="00446FDE" w:rsidRDefault="006E4F58" w:rsidP="006E4F58">
      <w:pPr>
        <w:spacing w:after="0" w:line="240" w:lineRule="auto"/>
        <w:rPr>
          <w:rFonts w:eastAsia="Times New Roman" w:cs="Times New Roman"/>
          <w:iCs/>
          <w:color w:val="000000"/>
        </w:rPr>
      </w:pPr>
      <w:r w:rsidRPr="00446FDE">
        <w:rPr>
          <w:rFonts w:eastAsia="Times New Roman" w:cs="Times New Roman"/>
          <w:iCs/>
          <w:color w:val="000000"/>
        </w:rPr>
        <w:t>A.  The Contractor shall enroll in and verify the work eligibility status of all his/her/its newly hired employees through the E-Verify program as defined in IC §</w:t>
      </w:r>
      <w:r w:rsidR="003E4E84" w:rsidRPr="00446FDE">
        <w:rPr>
          <w:rFonts w:eastAsia="Times New Roman" w:cs="Times New Roman"/>
          <w:iCs/>
          <w:color w:val="000000"/>
        </w:rPr>
        <w:t xml:space="preserve"> </w:t>
      </w:r>
      <w:r w:rsidRPr="00446FDE">
        <w:rPr>
          <w:rFonts w:eastAsia="Times New Roman" w:cs="Times New Roman"/>
          <w:iCs/>
          <w:color w:val="000000"/>
        </w:rPr>
        <w:t>22-5-1.7-3. The Contractor is not required to participate should the E-Verify program cease to exist. Additionally, the Contractor is not required to participate if the Contractor is self-employed and does not employ any employees.</w:t>
      </w:r>
    </w:p>
    <w:p w14:paraId="30285FBF" w14:textId="77777777" w:rsidR="006E4F58" w:rsidRPr="00446FDE" w:rsidRDefault="006E4F58" w:rsidP="006E4F58">
      <w:pPr>
        <w:spacing w:after="0" w:line="240" w:lineRule="auto"/>
        <w:rPr>
          <w:rFonts w:eastAsia="Times New Roman" w:cs="Times New Roman"/>
          <w:iCs/>
          <w:color w:val="000000"/>
        </w:rPr>
      </w:pPr>
    </w:p>
    <w:p w14:paraId="17EDFAE1" w14:textId="77777777" w:rsidR="006E4F58" w:rsidRPr="00446FDE" w:rsidRDefault="006E4F58" w:rsidP="006E4F58">
      <w:pPr>
        <w:spacing w:after="0" w:line="240" w:lineRule="auto"/>
        <w:rPr>
          <w:rFonts w:eastAsia="Times New Roman" w:cs="Times New Roman"/>
          <w:iCs/>
          <w:color w:val="000000"/>
        </w:rPr>
      </w:pPr>
      <w:r w:rsidRPr="00446FDE">
        <w:rPr>
          <w:rFonts w:eastAsia="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14:paraId="1FBE5113" w14:textId="77777777" w:rsidR="006E4F58" w:rsidRPr="00446FDE" w:rsidRDefault="006E4F58" w:rsidP="006E4F58">
      <w:pPr>
        <w:spacing w:after="0" w:line="240" w:lineRule="auto"/>
        <w:rPr>
          <w:rFonts w:eastAsia="Times New Roman" w:cs="Times New Roman"/>
          <w:iCs/>
          <w:color w:val="000000"/>
        </w:rPr>
      </w:pPr>
    </w:p>
    <w:p w14:paraId="6338F661" w14:textId="77777777" w:rsidR="006E4F58" w:rsidRPr="00446FDE" w:rsidRDefault="006E4F58" w:rsidP="006E4F58">
      <w:pPr>
        <w:spacing w:after="0" w:line="240" w:lineRule="auto"/>
        <w:rPr>
          <w:rFonts w:eastAsia="Times New Roman" w:cs="Times New Roman"/>
          <w:iCs/>
          <w:color w:val="000000"/>
        </w:rPr>
      </w:pPr>
      <w:r w:rsidRPr="00446FDE">
        <w:rPr>
          <w:rFonts w:eastAsia="Times New Roman" w:cs="Times New Roman"/>
          <w:iCs/>
          <w:color w:val="00000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sidRPr="00446FDE">
        <w:rPr>
          <w:rFonts w:eastAsia="Times New Roman" w:cs="Times New Roman"/>
          <w:iCs/>
          <w:color w:val="000000"/>
        </w:rPr>
        <w:t xml:space="preserve"> </w:t>
      </w:r>
      <w:r w:rsidRPr="00446FDE">
        <w:rPr>
          <w:rFonts w:eastAsia="Times New Roman" w:cs="Times New Roman"/>
          <w:iCs/>
          <w:color w:val="000000"/>
        </w:rPr>
        <w:t>The Contractor agrees to maintain this certification throughout the duration of the term of a contract with a subcontractor.</w:t>
      </w:r>
    </w:p>
    <w:p w14:paraId="1B50D516" w14:textId="77777777" w:rsidR="006E4F58" w:rsidRPr="00446FDE" w:rsidRDefault="006E4F58" w:rsidP="006E4F58">
      <w:pPr>
        <w:spacing w:after="0" w:line="240" w:lineRule="auto"/>
        <w:rPr>
          <w:rFonts w:eastAsia="Times New Roman" w:cs="Times New Roman"/>
          <w:iCs/>
          <w:color w:val="000000"/>
        </w:rPr>
      </w:pPr>
    </w:p>
    <w:p w14:paraId="070B6B69" w14:textId="77777777" w:rsidR="006E4F58" w:rsidRPr="00446FDE" w:rsidRDefault="006E4F58" w:rsidP="006E4F58">
      <w:pPr>
        <w:spacing w:after="0" w:line="240" w:lineRule="auto"/>
        <w:rPr>
          <w:rFonts w:eastAsia="Times New Roman" w:cs="Times New Roman"/>
          <w:iCs/>
          <w:color w:val="000000"/>
        </w:rPr>
      </w:pPr>
      <w:r w:rsidRPr="00446FDE">
        <w:rPr>
          <w:rFonts w:eastAsia="Times New Roman" w:cs="Times New Roman"/>
          <w:iCs/>
          <w:color w:val="000000"/>
        </w:rPr>
        <w:t>The State may terminate for default if the Contractor fails to cure a breach of this provision no later than thirty (30) days after being notified by the State.</w:t>
      </w:r>
    </w:p>
    <w:p w14:paraId="5C245A62" w14:textId="77777777" w:rsidR="006E4F58" w:rsidRPr="00446FDE" w:rsidRDefault="006E4F58" w:rsidP="006E4F58">
      <w:pPr>
        <w:spacing w:after="0" w:line="240" w:lineRule="auto"/>
        <w:rPr>
          <w:rFonts w:eastAsia="Times New Roman" w:cs="Times New Roman"/>
        </w:rPr>
      </w:pPr>
    </w:p>
    <w:p w14:paraId="79AC4720" w14:textId="77777777" w:rsidR="006E4F58" w:rsidRPr="00446FDE" w:rsidRDefault="006E4F58" w:rsidP="006E4F58">
      <w:pPr>
        <w:spacing w:after="0" w:line="240" w:lineRule="auto"/>
        <w:rPr>
          <w:rFonts w:eastAsia="Times New Roman" w:cs="Times New Roman"/>
        </w:rPr>
      </w:pPr>
      <w:r w:rsidRPr="00446FDE">
        <w:rPr>
          <w:rFonts w:eastAsia="Times New Roman" w:cs="Times New Roman"/>
          <w:b/>
        </w:rPr>
        <w:t>19.  Employment Option</w:t>
      </w:r>
      <w:r w:rsidRPr="00446FDE">
        <w:rPr>
          <w:rFonts w:eastAsia="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61319B8C" w14:textId="77777777" w:rsidR="006E4F58" w:rsidRPr="00446FDE" w:rsidRDefault="006E4F58" w:rsidP="006E4F58">
      <w:pPr>
        <w:spacing w:after="0" w:line="240" w:lineRule="auto"/>
        <w:rPr>
          <w:rFonts w:eastAsia="Times New Roman" w:cs="Times New Roman"/>
        </w:rPr>
      </w:pPr>
    </w:p>
    <w:p w14:paraId="47292CB1" w14:textId="77777777" w:rsidR="006E4F58" w:rsidRPr="00446FDE" w:rsidRDefault="006E4F58" w:rsidP="006E4F58">
      <w:pPr>
        <w:spacing w:after="0" w:line="240" w:lineRule="auto"/>
        <w:rPr>
          <w:rFonts w:eastAsia="Times New Roman" w:cs="Times New Roman"/>
        </w:rPr>
      </w:pPr>
      <w:r w:rsidRPr="00446FDE">
        <w:rPr>
          <w:rFonts w:eastAsia="Times New Roman" w:cs="Times New Roman"/>
          <w:b/>
        </w:rPr>
        <w:t>20.  Force Majeure</w:t>
      </w:r>
      <w:r w:rsidRPr="00446FDE">
        <w:rPr>
          <w:rFonts w:eastAsia="Times New Roman" w:cs="Times New Roman"/>
        </w:rPr>
        <w:t>.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1A44C2F" w14:textId="77777777" w:rsidR="006E4F58" w:rsidRPr="00446FDE" w:rsidRDefault="006E4F58" w:rsidP="006E4F58">
      <w:pPr>
        <w:spacing w:after="0" w:line="240" w:lineRule="auto"/>
        <w:rPr>
          <w:rFonts w:eastAsia="Times New Roman" w:cs="Times New Roman"/>
        </w:rPr>
      </w:pPr>
    </w:p>
    <w:p w14:paraId="670B5E4B" w14:textId="0C6DE922" w:rsidR="006E4F58" w:rsidRPr="00446FDE" w:rsidRDefault="006E4F58" w:rsidP="006E4F58">
      <w:pPr>
        <w:spacing w:after="0" w:line="240" w:lineRule="auto"/>
        <w:rPr>
          <w:rFonts w:eastAsia="Times New Roman" w:cs="Times New Roman"/>
        </w:rPr>
      </w:pPr>
      <w:r w:rsidRPr="00446FDE">
        <w:rPr>
          <w:rFonts w:eastAsia="Times New Roman" w:cs="Times New Roman"/>
          <w:b/>
        </w:rPr>
        <w:t>21.  Funding Cancellation</w:t>
      </w:r>
      <w:r w:rsidR="003E024F" w:rsidRPr="00446FDE">
        <w:rPr>
          <w:rFonts w:eastAsia="Times New Roman" w:cs="Times New Roman"/>
        </w:rPr>
        <w:t>.  As required by Financial Management Circular 2007-1 and IC § 5-22-17-5, w</w:t>
      </w:r>
      <w:r w:rsidRPr="00446FDE">
        <w:rPr>
          <w:rFonts w:eastAsia="Times New Roman" w:cs="Times New Roman"/>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3A2D5E6E" w14:textId="77777777" w:rsidR="006E4F58" w:rsidRPr="00446FDE" w:rsidRDefault="006E4F58" w:rsidP="006E4F58">
      <w:pPr>
        <w:spacing w:after="0" w:line="240" w:lineRule="auto"/>
        <w:rPr>
          <w:rFonts w:eastAsia="Times New Roman" w:cs="Times New Roman"/>
        </w:rPr>
      </w:pPr>
    </w:p>
    <w:p w14:paraId="798C6D1C" w14:textId="77777777" w:rsidR="006E4F58" w:rsidRPr="00446FDE" w:rsidRDefault="006E4F58" w:rsidP="006E4F58">
      <w:pPr>
        <w:spacing w:after="0" w:line="240" w:lineRule="auto"/>
        <w:rPr>
          <w:rFonts w:eastAsia="Times New Roman" w:cs="Times New Roman"/>
        </w:rPr>
      </w:pPr>
      <w:r w:rsidRPr="00446FDE">
        <w:rPr>
          <w:rFonts w:eastAsia="Times New Roman" w:cs="Times New Roman"/>
          <w:b/>
        </w:rPr>
        <w:t>22.  Governing Law</w:t>
      </w:r>
      <w:r w:rsidRPr="00446FDE">
        <w:rPr>
          <w:rFonts w:eastAsia="Times New Roman" w:cs="Times New Roman"/>
        </w:rPr>
        <w:t>.  This Contract shall be governed, construed, and </w:t>
      </w:r>
      <w:r w:rsidRPr="00446FDE">
        <w:rPr>
          <w:rFonts w:eastAsia="Times New Roman" w:cs="Times New Roman"/>
          <w:color w:val="000000"/>
        </w:rPr>
        <w:t>enforced</w:t>
      </w:r>
      <w:r w:rsidRPr="00446FDE">
        <w:rPr>
          <w:rFonts w:eastAsia="Times New Roman" w:cs="Times New Roman"/>
        </w:rPr>
        <w:t> in accordance with the laws of the State of Indiana, without regard to its conflict of laws rules. Suit, if any, must be brought in the State of Indiana.</w:t>
      </w:r>
    </w:p>
    <w:p w14:paraId="1B42D27F" w14:textId="77777777" w:rsidR="006E4F58" w:rsidRPr="00446FDE" w:rsidRDefault="006E4F58" w:rsidP="006E4F58">
      <w:pPr>
        <w:spacing w:after="0" w:line="240" w:lineRule="auto"/>
        <w:rPr>
          <w:rFonts w:eastAsia="Times New Roman" w:cs="Times New Roman"/>
        </w:rPr>
      </w:pPr>
    </w:p>
    <w:p w14:paraId="6D920769" w14:textId="77777777" w:rsidR="006E4F58" w:rsidRPr="00446FDE" w:rsidRDefault="006E4F58" w:rsidP="006E4F58">
      <w:pPr>
        <w:keepNext/>
        <w:spacing w:after="0" w:line="240" w:lineRule="auto"/>
        <w:rPr>
          <w:rFonts w:eastAsia="Times New Roman" w:cs="Times New Roman"/>
        </w:rPr>
      </w:pPr>
      <w:r w:rsidRPr="00446FDE">
        <w:rPr>
          <w:rFonts w:eastAsia="Times New Roman" w:cs="Times New Roman"/>
          <w:b/>
        </w:rPr>
        <w:t xml:space="preserve">23.  HIPAA Compliance.  </w:t>
      </w:r>
      <w:r w:rsidRPr="00446FDE">
        <w:rPr>
          <w:rFonts w:eastAsia="Times New Roman"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1633269B" w14:textId="77777777" w:rsidR="006E4F58" w:rsidRPr="00446FDE" w:rsidRDefault="006E4F58" w:rsidP="006E4F58">
      <w:pPr>
        <w:spacing w:after="0" w:line="240" w:lineRule="auto"/>
        <w:rPr>
          <w:rFonts w:eastAsia="Times New Roman" w:cs="Times New Roman"/>
          <w:b/>
        </w:rPr>
      </w:pPr>
    </w:p>
    <w:p w14:paraId="435CCBAB" w14:textId="515E7A79" w:rsidR="006E4F58" w:rsidRPr="00446FDE" w:rsidRDefault="006E4F58" w:rsidP="006E4F58">
      <w:pPr>
        <w:spacing w:after="0" w:line="240" w:lineRule="auto"/>
        <w:rPr>
          <w:rFonts w:eastAsia="Times New Roman" w:cs="Times New Roman"/>
        </w:rPr>
      </w:pPr>
      <w:r w:rsidRPr="00446FDE">
        <w:rPr>
          <w:rFonts w:eastAsia="Times New Roman" w:cs="Times New Roman"/>
          <w:b/>
        </w:rPr>
        <w:t>24.  Indemnification</w:t>
      </w:r>
      <w:r w:rsidRPr="00446FDE">
        <w:rPr>
          <w:rFonts w:eastAsia="Times New Roman" w:cs="Times New Roman"/>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sidRPr="00446FDE">
        <w:rPr>
          <w:rFonts w:eastAsia="Times New Roman" w:cs="Times New Roman"/>
        </w:rPr>
        <w:t xml:space="preserve">he State will not provide </w:t>
      </w:r>
      <w:r w:rsidRPr="00446FDE">
        <w:rPr>
          <w:rFonts w:eastAsia="Times New Roman" w:cs="Times New Roman"/>
        </w:rPr>
        <w:t>indemnification to the Contractor.</w:t>
      </w:r>
    </w:p>
    <w:p w14:paraId="59FE4446" w14:textId="77777777" w:rsidR="006E4F58" w:rsidRPr="00446FDE" w:rsidRDefault="006E4F58" w:rsidP="006E4F58">
      <w:pPr>
        <w:spacing w:after="0" w:line="240" w:lineRule="auto"/>
        <w:rPr>
          <w:rFonts w:eastAsia="Times New Roman" w:cs="Times New Roman"/>
        </w:rPr>
      </w:pPr>
    </w:p>
    <w:p w14:paraId="0A8E1384" w14:textId="77777777" w:rsidR="006E4F58" w:rsidRPr="00446FDE" w:rsidRDefault="006E4F58" w:rsidP="003E024F">
      <w:pPr>
        <w:pStyle w:val="NoSpacing"/>
        <w:rPr>
          <w:rFonts w:cs="Times New Roman"/>
          <w:b/>
          <w:bCs/>
        </w:rPr>
      </w:pPr>
      <w:r w:rsidRPr="00446FDE">
        <w:rPr>
          <w:rFonts w:cs="Times New Roman"/>
          <w:b/>
        </w:rPr>
        <w:t>25.  Independent Contractor; Workers’ Compensation Insurance.</w:t>
      </w:r>
      <w:r w:rsidR="00D574E0" w:rsidRPr="00446FDE">
        <w:rPr>
          <w:rFonts w:cs="Times New Roman"/>
        </w:rPr>
        <w:t xml:space="preserve">  </w:t>
      </w:r>
      <w:r w:rsidRPr="00446FDE">
        <w:rPr>
          <w:rFonts w:cs="Times New Roman"/>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47FC8D3D" w14:textId="77777777" w:rsidR="00657CD7" w:rsidRPr="00446FDE" w:rsidRDefault="00657CD7" w:rsidP="00657CD7">
      <w:pPr>
        <w:spacing w:line="240" w:lineRule="auto"/>
        <w:rPr>
          <w:rFonts w:eastAsia="Times New Roman" w:cs="Times New Roman"/>
          <w:b/>
        </w:rPr>
      </w:pPr>
    </w:p>
    <w:p w14:paraId="516FB822" w14:textId="0E25A10F" w:rsidR="00657CD7" w:rsidRPr="00446FDE" w:rsidRDefault="00657CD7" w:rsidP="00657CD7">
      <w:pPr>
        <w:spacing w:line="240" w:lineRule="auto"/>
        <w:rPr>
          <w:rFonts w:cs="Times New Roman"/>
          <w:b/>
          <w:bCs/>
        </w:rPr>
      </w:pPr>
      <w:r w:rsidRPr="00446FDE">
        <w:rPr>
          <w:rFonts w:eastAsia="Times New Roman" w:cs="Times New Roman"/>
          <w:b/>
        </w:rPr>
        <w:t xml:space="preserve">26. </w:t>
      </w:r>
      <w:r w:rsidRPr="00446FDE">
        <w:rPr>
          <w:rFonts w:cs="Times New Roman"/>
          <w:b/>
          <w:bCs/>
        </w:rPr>
        <w:t>Indiana Veteran Owned Small Business Enterprise Compliance</w:t>
      </w:r>
      <w:r w:rsidRPr="00446FDE">
        <w:rPr>
          <w:rFonts w:cs="Times New Roman"/>
        </w:rPr>
        <w:t>.</w:t>
      </w:r>
      <w:r w:rsidRPr="00446FDE">
        <w:t xml:space="preserve">  </w:t>
      </w:r>
      <w:r w:rsidRPr="00446FDE">
        <w:rPr>
          <w:rFonts w:cs="Times New Roman"/>
        </w:rPr>
        <w:t>Award of this Contract was based, in part, on the Indiana Veteran Owned Small Business Enterprise (“IVOSB”) participation plan, as detailed in the IVOSB Subcontractor Commitment Form, commonly referred to as “Attachment A-1” in the procurement documentation and incorporated by reference herein. Therefore, any changes to this information during the Contract term must be approved by IDOA’s IVOSB Division (“IVOSB Division”) and may require an amendment. It is the State’s expectation that the Contractor will meet the subcontractor commitments during the Contract term. The following certified IVOSB subcontractor(s) will be participating in this Contract:</w:t>
      </w:r>
      <w:r w:rsidRPr="00446FDE">
        <w:rPr>
          <w:rFonts w:cs="Times New Roman"/>
          <w:b/>
        </w:rPr>
        <w:t xml:space="preserve"> [Add additional IVOSBs using the same format.]</w:t>
      </w:r>
      <w:r w:rsidRPr="00446FDE">
        <w:rPr>
          <w:rFonts w:cs="Times New Roman"/>
        </w:rPr>
        <w:t xml:space="preserve"> </w:t>
      </w:r>
      <w:r w:rsidRPr="00446FDE">
        <w:rPr>
          <w:rFonts w:eastAsia="Calibri" w:cs="Times New Roman"/>
          <w:color w:val="000000"/>
        </w:rPr>
        <w:t xml:space="preserve"> </w:t>
      </w:r>
    </w:p>
    <w:p w14:paraId="45F7BE80" w14:textId="77777777" w:rsidR="00657CD7" w:rsidRPr="00446FDE" w:rsidRDefault="00657CD7" w:rsidP="00657CD7">
      <w:pPr>
        <w:autoSpaceDE w:val="0"/>
        <w:autoSpaceDN w:val="0"/>
        <w:spacing w:after="0" w:line="240" w:lineRule="auto"/>
        <w:rPr>
          <w:rFonts w:eastAsia="Calibri" w:cs="Times New Roman"/>
          <w:color w:val="000000"/>
        </w:rPr>
      </w:pPr>
      <w:r w:rsidRPr="00446FDE">
        <w:rPr>
          <w:rFonts w:eastAsia="Calibri" w:cs="Times New Roman"/>
          <w:color w:val="000000"/>
        </w:rPr>
        <w:t xml:space="preserve">IVOSB       </w:t>
      </w:r>
      <w:r w:rsidRPr="00446FDE">
        <w:rPr>
          <w:rFonts w:eastAsia="Calibri" w:cs="Times New Roman"/>
          <w:color w:val="000000"/>
        </w:rPr>
        <w:tab/>
        <w:t xml:space="preserve">COMPANY NAME </w:t>
      </w:r>
      <w:r w:rsidRPr="00446FDE">
        <w:rPr>
          <w:rFonts w:eastAsia="Calibri" w:cs="Times New Roman"/>
          <w:color w:val="000000"/>
        </w:rPr>
        <w:tab/>
      </w:r>
      <w:r w:rsidRPr="00446FDE">
        <w:rPr>
          <w:rFonts w:eastAsia="Calibri" w:cs="Times New Roman"/>
          <w:color w:val="000000"/>
        </w:rPr>
        <w:tab/>
        <w:t xml:space="preserve">PHONE </w:t>
      </w:r>
      <w:r w:rsidRPr="00446FDE">
        <w:rPr>
          <w:rFonts w:eastAsia="Calibri" w:cs="Times New Roman"/>
          <w:color w:val="000000"/>
        </w:rPr>
        <w:tab/>
      </w:r>
      <w:r w:rsidRPr="00446FDE">
        <w:rPr>
          <w:rFonts w:eastAsia="Calibri" w:cs="Times New Roman"/>
          <w:color w:val="000000"/>
        </w:rPr>
        <w:tab/>
        <w:t>EMAIL OF CONTACT PERSON</w:t>
      </w:r>
      <w:r w:rsidRPr="00446FDE">
        <w:rPr>
          <w:rFonts w:eastAsia="Calibri" w:cs="Times New Roman"/>
          <w:color w:val="000000"/>
        </w:rPr>
        <w:tab/>
      </w:r>
      <w:r w:rsidRPr="00446FDE">
        <w:rPr>
          <w:rFonts w:eastAsia="Calibri" w:cs="Times New Roman"/>
          <w:color w:val="000000"/>
        </w:rPr>
        <w:tab/>
        <w:t>PERCENT</w:t>
      </w:r>
    </w:p>
    <w:p w14:paraId="4C541FA6" w14:textId="77777777" w:rsidR="00657CD7" w:rsidRPr="00446FDE" w:rsidRDefault="00657CD7" w:rsidP="00657CD7">
      <w:pPr>
        <w:autoSpaceDE w:val="0"/>
        <w:autoSpaceDN w:val="0"/>
        <w:spacing w:after="0" w:line="240" w:lineRule="auto"/>
        <w:rPr>
          <w:rFonts w:eastAsia="Calibri" w:cs="Times New Roman"/>
          <w:color w:val="000000"/>
        </w:rPr>
      </w:pPr>
      <w:r w:rsidRPr="00446FDE">
        <w:rPr>
          <w:rFonts w:eastAsia="Calibri" w:cs="Times New Roman"/>
          <w:color w:val="000000"/>
        </w:rPr>
        <w:t xml:space="preserve"> </w:t>
      </w:r>
    </w:p>
    <w:p w14:paraId="524EF367" w14:textId="77777777" w:rsidR="00657CD7" w:rsidRPr="00446FDE" w:rsidRDefault="00657CD7" w:rsidP="00657CD7">
      <w:pPr>
        <w:autoSpaceDE w:val="0"/>
        <w:autoSpaceDN w:val="0"/>
        <w:spacing w:after="0" w:line="240" w:lineRule="auto"/>
        <w:rPr>
          <w:rFonts w:eastAsia="Calibri" w:cs="Times New Roman"/>
          <w:i/>
          <w:color w:val="000000"/>
        </w:rPr>
      </w:pPr>
      <w:r w:rsidRPr="00446FDE">
        <w:rPr>
          <w:rFonts w:eastAsia="Calibri" w:cs="Times New Roman"/>
          <w:i/>
          <w:color w:val="000000"/>
        </w:rPr>
        <w:t>___________________________________________________________________________________</w:t>
      </w:r>
    </w:p>
    <w:p w14:paraId="39DC96ED" w14:textId="77777777" w:rsidR="00657CD7" w:rsidRPr="00446FDE" w:rsidRDefault="00657CD7" w:rsidP="00657CD7">
      <w:pPr>
        <w:autoSpaceDE w:val="0"/>
        <w:autoSpaceDN w:val="0"/>
        <w:spacing w:after="0" w:line="240" w:lineRule="auto"/>
        <w:rPr>
          <w:rFonts w:eastAsia="Calibri" w:cs="Times New Roman"/>
          <w:i/>
          <w:color w:val="000000"/>
        </w:rPr>
      </w:pPr>
    </w:p>
    <w:p w14:paraId="5E96DA23" w14:textId="77777777" w:rsidR="00657CD7" w:rsidRPr="00446FDE" w:rsidRDefault="00657CD7" w:rsidP="00657CD7">
      <w:pPr>
        <w:autoSpaceDE w:val="0"/>
        <w:autoSpaceDN w:val="0"/>
        <w:spacing w:after="0" w:line="240" w:lineRule="auto"/>
        <w:rPr>
          <w:rFonts w:eastAsia="Calibri" w:cs="Times New Roman"/>
          <w:i/>
          <w:color w:val="000000"/>
        </w:rPr>
      </w:pPr>
      <w:r w:rsidRPr="00446FDE">
        <w:rPr>
          <w:rFonts w:eastAsia="Calibri" w:cs="Times New Roman"/>
          <w:i/>
          <w:color w:val="000000"/>
        </w:rPr>
        <w:t xml:space="preserve">Briefly describe the IVOSB service(s)/product(s) to be provided under this Contract and include the estimated date(s) for utilization during the Contract term: </w:t>
      </w:r>
    </w:p>
    <w:p w14:paraId="5C3B5AF6" w14:textId="77777777" w:rsidR="00657CD7" w:rsidRPr="00446FDE" w:rsidRDefault="00657CD7" w:rsidP="00657CD7">
      <w:pPr>
        <w:autoSpaceDE w:val="0"/>
        <w:autoSpaceDN w:val="0"/>
        <w:spacing w:after="0" w:line="240" w:lineRule="auto"/>
        <w:rPr>
          <w:rFonts w:eastAsia="Calibri" w:cs="Times New Roman"/>
          <w:i/>
          <w:color w:val="000000"/>
        </w:rPr>
      </w:pPr>
    </w:p>
    <w:p w14:paraId="6C1D7EEF" w14:textId="77777777" w:rsidR="00657CD7" w:rsidRPr="00446FDE" w:rsidRDefault="00657CD7" w:rsidP="00657CD7">
      <w:pPr>
        <w:autoSpaceDE w:val="0"/>
        <w:autoSpaceDN w:val="0"/>
        <w:spacing w:after="0" w:line="240" w:lineRule="auto"/>
        <w:rPr>
          <w:rFonts w:eastAsia="Calibri" w:cs="Times New Roman"/>
          <w:i/>
          <w:color w:val="000000"/>
        </w:rPr>
      </w:pPr>
      <w:r w:rsidRPr="00446FDE">
        <w:rPr>
          <w:rFonts w:eastAsia="Calibri" w:cs="Times New Roman"/>
          <w:i/>
          <w:color w:val="000000"/>
        </w:rPr>
        <w:t>_____________________________________________________________________________________</w:t>
      </w:r>
    </w:p>
    <w:p w14:paraId="429B826C" w14:textId="77777777" w:rsidR="00657CD7" w:rsidRPr="00446FDE" w:rsidRDefault="00657CD7" w:rsidP="00657CD7">
      <w:pPr>
        <w:autoSpaceDE w:val="0"/>
        <w:autoSpaceDN w:val="0"/>
        <w:spacing w:after="0" w:line="240" w:lineRule="auto"/>
        <w:rPr>
          <w:rFonts w:eastAsia="Calibri" w:cs="Times New Roman"/>
          <w:i/>
          <w:color w:val="000000"/>
        </w:rPr>
      </w:pPr>
    </w:p>
    <w:p w14:paraId="62E73CC7" w14:textId="77777777" w:rsidR="00657CD7" w:rsidRPr="00446FDE" w:rsidRDefault="00657CD7" w:rsidP="00657CD7">
      <w:pPr>
        <w:autoSpaceDE w:val="0"/>
        <w:autoSpaceDN w:val="0"/>
        <w:spacing w:after="0" w:line="240" w:lineRule="auto"/>
        <w:rPr>
          <w:rFonts w:eastAsia="Calibri" w:cs="Times New Roman"/>
          <w:i/>
          <w:color w:val="000000"/>
        </w:rPr>
      </w:pPr>
      <w:r w:rsidRPr="00446FDE">
        <w:rPr>
          <w:rFonts w:eastAsia="Calibri" w:cs="Times New Roman"/>
          <w:i/>
          <w:color w:val="000000"/>
        </w:rPr>
        <w:t>_____________________________________________________________________________________</w:t>
      </w:r>
    </w:p>
    <w:p w14:paraId="5C138C70" w14:textId="77777777" w:rsidR="00657CD7" w:rsidRPr="00446FDE" w:rsidRDefault="00657CD7" w:rsidP="00657CD7">
      <w:pPr>
        <w:autoSpaceDE w:val="0"/>
        <w:autoSpaceDN w:val="0"/>
        <w:spacing w:after="0" w:line="240" w:lineRule="auto"/>
        <w:rPr>
          <w:rFonts w:eastAsia="Calibri" w:cs="Times New Roman"/>
          <w:i/>
          <w:color w:val="000000"/>
        </w:rPr>
      </w:pPr>
    </w:p>
    <w:p w14:paraId="74FF7EF9" w14:textId="77777777" w:rsidR="00657CD7" w:rsidRPr="00446FDE" w:rsidRDefault="00657CD7" w:rsidP="00657CD7">
      <w:pPr>
        <w:pStyle w:val="NoSpacing"/>
        <w:jc w:val="both"/>
        <w:rPr>
          <w:rFonts w:cs="Times New Roman"/>
        </w:rPr>
      </w:pPr>
      <w:r w:rsidRPr="00446FDE">
        <w:rPr>
          <w:rFonts w:cs="Times New Roman"/>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9" w:history="1">
        <w:r w:rsidRPr="00446FDE">
          <w:rPr>
            <w:rStyle w:val="Hyperlink"/>
            <w:rFonts w:cs="Times New Roman"/>
          </w:rPr>
          <w:t>IndianaVeteransPreference@idoa.IN.gov</w:t>
        </w:r>
      </w:hyperlink>
      <w:r w:rsidRPr="00446FDE">
        <w:rPr>
          <w:rFonts w:cs="Times New Roman"/>
        </w:rPr>
        <w:t xml:space="preserve">,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 </w:t>
      </w:r>
      <w:hyperlink r:id="rId10" w:history="1"/>
      <w:r w:rsidRPr="00446FDE">
        <w:rPr>
          <w:rStyle w:val="Hyperlink"/>
          <w:rFonts w:cs="Times New Roman"/>
        </w:rPr>
        <w:t xml:space="preserve"> </w:t>
      </w:r>
      <w:hyperlink r:id="rId11" w:history="1">
        <w:r w:rsidRPr="00446FDE">
          <w:rPr>
            <w:rStyle w:val="Hyperlink"/>
            <w:rFonts w:cs="Times New Roman"/>
          </w:rPr>
          <w:t>IndianaVeteransPreference@idoa.IN.gov</w:t>
        </w:r>
      </w:hyperlink>
      <w:r w:rsidRPr="00446FDE">
        <w:rPr>
          <w:rFonts w:cs="Times New Roman"/>
        </w:rPr>
        <w:t xml:space="preserve"> for review and approval before changing the participation plan submitted in connection with this Contract. </w:t>
      </w:r>
    </w:p>
    <w:p w14:paraId="08B711F1" w14:textId="77777777" w:rsidR="00657CD7" w:rsidRPr="00446FDE" w:rsidRDefault="00657CD7" w:rsidP="00657CD7">
      <w:pPr>
        <w:pStyle w:val="NoSpacing"/>
        <w:jc w:val="both"/>
      </w:pPr>
    </w:p>
    <w:p w14:paraId="72380B36" w14:textId="77777777" w:rsidR="00657CD7" w:rsidRPr="00446FDE" w:rsidRDefault="00657CD7" w:rsidP="00657CD7">
      <w:pPr>
        <w:spacing w:after="0" w:line="240" w:lineRule="auto"/>
        <w:rPr>
          <w:rFonts w:cs="Times New Roman"/>
        </w:rPr>
      </w:pPr>
      <w:r w:rsidRPr="00446FDE">
        <w:rPr>
          <w:rFonts w:cs="Times New Roman"/>
        </w:rPr>
        <w:t xml:space="preserve">The Contractor shall report payments made to certified IVOSB subcontractors under this Contract on a monthly basis using Pay Audit. The Contractor shall notify subcontractors that they must confirm payments received from the Contractor in Pay Audit. The Pay Audit system can be accessed on the IDOA webpage at: </w:t>
      </w:r>
      <w:hyperlink r:id="rId12" w:history="1">
        <w:r w:rsidRPr="00446FDE">
          <w:rPr>
            <w:rStyle w:val="Hyperlink"/>
            <w:rFonts w:cs="Times New Roman"/>
          </w:rPr>
          <w:t>www.in.gov/idoa/mwbe/payaudit.htm</w:t>
        </w:r>
      </w:hyperlink>
      <w:r w:rsidRPr="00446FDE">
        <w:rPr>
          <w:rFonts w:cs="Times New Roman"/>
          <w:color w:val="000000"/>
        </w:rPr>
        <w:t>.</w:t>
      </w:r>
      <w:r w:rsidRPr="00446FDE">
        <w:rPr>
          <w:color w:val="000000"/>
        </w:rPr>
        <w:t xml:space="preserve"> </w:t>
      </w:r>
      <w:r w:rsidRPr="00446FDE">
        <w:rPr>
          <w:rFonts w:cs="Times New Roman"/>
        </w:rPr>
        <w:t xml:space="preserve"> The Contractor may also be required to report IVOSB certified subcontractor payments directly to the IVOSB Division, as reasonably requested and in the format required by the IVOSB Division.</w:t>
      </w:r>
    </w:p>
    <w:p w14:paraId="6B130D73" w14:textId="77777777" w:rsidR="00657CD7" w:rsidRPr="00446FDE" w:rsidRDefault="00657CD7" w:rsidP="00657CD7">
      <w:pPr>
        <w:spacing w:after="0" w:line="240" w:lineRule="auto"/>
        <w:rPr>
          <w:rFonts w:cs="Times New Roman"/>
        </w:rPr>
      </w:pPr>
    </w:p>
    <w:p w14:paraId="54F7F847" w14:textId="77777777" w:rsidR="00657CD7" w:rsidRPr="00446FDE" w:rsidRDefault="00657CD7" w:rsidP="00657CD7">
      <w:pPr>
        <w:spacing w:line="240" w:lineRule="auto"/>
      </w:pPr>
      <w:r w:rsidRPr="00446FDE">
        <w:rPr>
          <w:rFonts w:cs="Times New Roman"/>
        </w:rPr>
        <w:t>The Contractor’s failure to comply with the provisions in this clause may be considered a material breach of the Contract.</w:t>
      </w:r>
    </w:p>
    <w:p w14:paraId="2169D706" w14:textId="0A0C6DB5" w:rsidR="003E024F" w:rsidRPr="00446FDE" w:rsidRDefault="006E4F58" w:rsidP="003E024F">
      <w:pPr>
        <w:pStyle w:val="NoSpacing"/>
        <w:rPr>
          <w:rFonts w:cs="Times New Roman"/>
        </w:rPr>
      </w:pPr>
      <w:r w:rsidRPr="00446FDE">
        <w:rPr>
          <w:rFonts w:eastAsia="Times New Roman" w:cs="Times New Roman"/>
          <w:b/>
          <w:bCs/>
        </w:rPr>
        <w:t>2</w:t>
      </w:r>
      <w:r w:rsidR="00657CD7" w:rsidRPr="00446FDE">
        <w:rPr>
          <w:rFonts w:eastAsia="Times New Roman" w:cs="Times New Roman"/>
          <w:b/>
          <w:bCs/>
        </w:rPr>
        <w:t>7</w:t>
      </w:r>
      <w:r w:rsidRPr="00446FDE">
        <w:rPr>
          <w:rFonts w:eastAsia="Times New Roman" w:cs="Times New Roman"/>
          <w:b/>
          <w:bCs/>
        </w:rPr>
        <w:t xml:space="preserve">.  Information Technology Enterprise Architecture Requirements. </w:t>
      </w:r>
      <w:r w:rsidR="00D574E0" w:rsidRPr="00446FDE">
        <w:rPr>
          <w:rFonts w:eastAsia="Times New Roman" w:cs="Times New Roman"/>
        </w:rPr>
        <w:t xml:space="preserve"> </w:t>
      </w:r>
      <w:r w:rsidR="003E024F" w:rsidRPr="00446FDE">
        <w:rPr>
          <w:rFonts w:cs="Times New Roman"/>
        </w:rPr>
        <w:t xml:space="preserve">If this Contract involves information technology-related products or services, the Contractor agrees that any such products or services are compatible with the technology standards, including the assistive technology standard, all found at </w:t>
      </w:r>
      <w:hyperlink r:id="rId13" w:history="1">
        <w:r w:rsidR="003E024F" w:rsidRPr="00446FDE">
          <w:rPr>
            <w:rStyle w:val="Hyperlink"/>
            <w:rFonts w:cs="Times New Roman"/>
          </w:rPr>
          <w:t>https://www.in.gov/iot/2394.htm</w:t>
        </w:r>
      </w:hyperlink>
      <w:r w:rsidR="003E024F" w:rsidRPr="00446FDE">
        <w:rPr>
          <w:rFonts w:cs="Times New Roman"/>
        </w:rPr>
        <w:t>.  The State may terminate this Contract for default if the terms of this paragraph are breached.</w:t>
      </w:r>
    </w:p>
    <w:p w14:paraId="32D7387F" w14:textId="77777777" w:rsidR="00DA3AAA" w:rsidRPr="00446FDE" w:rsidRDefault="00DA3AAA" w:rsidP="006E4F58">
      <w:pPr>
        <w:widowControl w:val="0"/>
        <w:spacing w:after="0" w:line="240" w:lineRule="auto"/>
        <w:rPr>
          <w:rFonts w:eastAsia="Times New Roman" w:cs="Times New Roman"/>
          <w:b/>
          <w:snapToGrid w:val="0"/>
        </w:rPr>
      </w:pPr>
    </w:p>
    <w:p w14:paraId="3CF9CFAB" w14:textId="19D975AC" w:rsidR="006E4F58" w:rsidRPr="00446FDE" w:rsidRDefault="006E4F58" w:rsidP="006E4F58">
      <w:pPr>
        <w:widowControl w:val="0"/>
        <w:spacing w:after="0" w:line="240" w:lineRule="auto"/>
        <w:rPr>
          <w:rFonts w:eastAsia="Times New Roman" w:cs="Times New Roman"/>
          <w:snapToGrid w:val="0"/>
        </w:rPr>
      </w:pPr>
      <w:r w:rsidRPr="00446FDE">
        <w:rPr>
          <w:rFonts w:eastAsia="Times New Roman" w:cs="Times New Roman"/>
          <w:b/>
          <w:snapToGrid w:val="0"/>
        </w:rPr>
        <w:t>2</w:t>
      </w:r>
      <w:r w:rsidR="00657CD7" w:rsidRPr="00446FDE">
        <w:rPr>
          <w:rFonts w:eastAsia="Times New Roman" w:cs="Times New Roman"/>
          <w:b/>
          <w:snapToGrid w:val="0"/>
        </w:rPr>
        <w:t>8</w:t>
      </w:r>
      <w:r w:rsidRPr="00446FDE">
        <w:rPr>
          <w:rFonts w:eastAsia="Times New Roman" w:cs="Times New Roman"/>
          <w:b/>
          <w:snapToGrid w:val="0"/>
        </w:rPr>
        <w:t>.  Insurance.</w:t>
      </w:r>
      <w:r w:rsidRPr="00446FDE">
        <w:rPr>
          <w:rFonts w:eastAsia="Times New Roman" w:cs="Times New Roman"/>
          <w:snapToGrid w:val="0"/>
        </w:rPr>
        <w:t xml:space="preserve">  </w:t>
      </w:r>
    </w:p>
    <w:p w14:paraId="56A0A2D8" w14:textId="78DE52C4" w:rsidR="00D515C5" w:rsidRPr="00446FDE" w:rsidRDefault="00D515C5" w:rsidP="00D515C5">
      <w:pPr>
        <w:pStyle w:val="NoSpacing"/>
        <w:rPr>
          <w:rFonts w:cs="Times New Roman"/>
        </w:rPr>
      </w:pPr>
      <w:r w:rsidRPr="00446FDE">
        <w:rPr>
          <w:rFonts w:cs="Times New Roman"/>
        </w:rPr>
        <w:t>A.  The Contractor and</w:t>
      </w:r>
      <w:r w:rsidRPr="00446FDE">
        <w:rPr>
          <w:rFonts w:cs="Times New Roman"/>
          <w:spacing w:val="-2"/>
        </w:rPr>
        <w:t xml:space="preserve"> </w:t>
      </w:r>
      <w:r w:rsidRPr="00446FDE">
        <w:rPr>
          <w:rFonts w:cs="Times New Roman"/>
        </w:rPr>
        <w:t>its</w:t>
      </w:r>
      <w:r w:rsidRPr="00446FDE">
        <w:rPr>
          <w:rFonts w:cs="Times New Roman"/>
          <w:spacing w:val="2"/>
        </w:rPr>
        <w:t xml:space="preserve"> </w:t>
      </w:r>
      <w:r w:rsidRPr="00446FDE">
        <w:rPr>
          <w:rFonts w:cs="Times New Roman"/>
        </w:rPr>
        <w:t>subcontractors</w:t>
      </w:r>
      <w:r w:rsidRPr="00446FDE">
        <w:rPr>
          <w:rFonts w:cs="Times New Roman"/>
          <w:spacing w:val="-2"/>
        </w:rPr>
        <w:t xml:space="preserve"> </w:t>
      </w:r>
      <w:r w:rsidRPr="00446FDE">
        <w:rPr>
          <w:rFonts w:cs="Times New Roman"/>
        </w:rPr>
        <w:t>(if any) shall</w:t>
      </w:r>
      <w:r w:rsidRPr="00446FDE">
        <w:rPr>
          <w:rFonts w:cs="Times New Roman"/>
          <w:spacing w:val="-2"/>
        </w:rPr>
        <w:t xml:space="preserve"> </w:t>
      </w:r>
      <w:r w:rsidRPr="00446FDE">
        <w:rPr>
          <w:rFonts w:cs="Times New Roman"/>
        </w:rPr>
        <w:t>secure</w:t>
      </w:r>
      <w:r w:rsidRPr="00446FDE">
        <w:rPr>
          <w:rFonts w:cs="Times New Roman"/>
          <w:spacing w:val="-2"/>
        </w:rPr>
        <w:t xml:space="preserve"> </w:t>
      </w:r>
      <w:r w:rsidRPr="00446FDE">
        <w:rPr>
          <w:rFonts w:cs="Times New Roman"/>
        </w:rPr>
        <w:t>and keep</w:t>
      </w:r>
      <w:r w:rsidRPr="00446FDE">
        <w:rPr>
          <w:rFonts w:cs="Times New Roman"/>
          <w:spacing w:val="-3"/>
        </w:rPr>
        <w:t xml:space="preserve"> </w:t>
      </w:r>
      <w:r w:rsidRPr="00446FDE">
        <w:rPr>
          <w:rFonts w:cs="Times New Roman"/>
        </w:rPr>
        <w:t>in force</w:t>
      </w:r>
      <w:r w:rsidRPr="00446FDE">
        <w:rPr>
          <w:rFonts w:cs="Times New Roman"/>
          <w:spacing w:val="-2"/>
        </w:rPr>
        <w:t xml:space="preserve"> </w:t>
      </w:r>
      <w:r w:rsidRPr="00446FDE">
        <w:rPr>
          <w:rFonts w:cs="Times New Roman"/>
        </w:rPr>
        <w:t>during</w:t>
      </w:r>
      <w:r w:rsidRPr="00446FDE">
        <w:rPr>
          <w:rFonts w:cs="Times New Roman"/>
          <w:spacing w:val="-3"/>
        </w:rPr>
        <w:t xml:space="preserve"> </w:t>
      </w:r>
      <w:r w:rsidRPr="00446FDE">
        <w:rPr>
          <w:rFonts w:cs="Times New Roman"/>
        </w:rPr>
        <w:t>the term</w:t>
      </w:r>
      <w:r w:rsidRPr="00446FDE">
        <w:rPr>
          <w:rFonts w:cs="Times New Roman"/>
          <w:spacing w:val="-4"/>
        </w:rPr>
        <w:t xml:space="preserve"> </w:t>
      </w:r>
      <w:r w:rsidRPr="00446FDE">
        <w:rPr>
          <w:rFonts w:cs="Times New Roman"/>
        </w:rPr>
        <w:t>of this Contract</w:t>
      </w:r>
      <w:r w:rsidRPr="00446FDE">
        <w:rPr>
          <w:rFonts w:cs="Times New Roman"/>
          <w:spacing w:val="-2"/>
        </w:rPr>
        <w:t xml:space="preserve"> </w:t>
      </w:r>
      <w:r w:rsidRPr="00446FDE">
        <w:rPr>
          <w:rFonts w:cs="Times New Roman"/>
        </w:rPr>
        <w:t>the</w:t>
      </w:r>
      <w:r w:rsidRPr="00446FDE">
        <w:rPr>
          <w:rFonts w:cs="Times New Roman"/>
          <w:spacing w:val="-2"/>
        </w:rPr>
        <w:t xml:space="preserve"> </w:t>
      </w:r>
      <w:r w:rsidRPr="00446FDE">
        <w:rPr>
          <w:rFonts w:cs="Times New Roman"/>
        </w:rPr>
        <w:t>following</w:t>
      </w:r>
      <w:r w:rsidRPr="00446FDE">
        <w:rPr>
          <w:rFonts w:cs="Times New Roman"/>
          <w:spacing w:val="-3"/>
        </w:rPr>
        <w:t xml:space="preserve"> </w:t>
      </w:r>
      <w:r w:rsidRPr="00446FDE">
        <w:rPr>
          <w:rFonts w:cs="Times New Roman"/>
        </w:rPr>
        <w:t>insurance coverages</w:t>
      </w:r>
      <w:r w:rsidRPr="00446FDE">
        <w:rPr>
          <w:rFonts w:cs="Times New Roman"/>
          <w:spacing w:val="-2"/>
        </w:rPr>
        <w:t xml:space="preserve"> </w:t>
      </w:r>
      <w:r w:rsidRPr="00446FDE">
        <w:rPr>
          <w:rFonts w:cs="Times New Roman"/>
        </w:rPr>
        <w:t>(if applicable) covering</w:t>
      </w:r>
      <w:r w:rsidRPr="00446FDE">
        <w:rPr>
          <w:rFonts w:cs="Times New Roman"/>
          <w:spacing w:val="-3"/>
        </w:rPr>
        <w:t xml:space="preserve"> </w:t>
      </w:r>
      <w:r w:rsidRPr="00446FDE">
        <w:rPr>
          <w:rFonts w:cs="Times New Roman"/>
        </w:rPr>
        <w:t>the Contractor for any</w:t>
      </w:r>
      <w:r w:rsidRPr="00446FDE">
        <w:rPr>
          <w:rFonts w:cs="Times New Roman"/>
          <w:spacing w:val="-2"/>
        </w:rPr>
        <w:t xml:space="preserve"> </w:t>
      </w:r>
      <w:r w:rsidRPr="00446FDE">
        <w:rPr>
          <w:rFonts w:cs="Times New Roman"/>
        </w:rPr>
        <w:t xml:space="preserve">and </w:t>
      </w:r>
      <w:r w:rsidRPr="00446FDE">
        <w:rPr>
          <w:rFonts w:cs="Times New Roman"/>
          <w:spacing w:val="-2"/>
        </w:rPr>
        <w:t>all</w:t>
      </w:r>
      <w:r w:rsidRPr="00446FDE">
        <w:rPr>
          <w:rFonts w:cs="Times New Roman"/>
          <w:spacing w:val="1"/>
        </w:rPr>
        <w:t xml:space="preserve"> </w:t>
      </w:r>
      <w:r w:rsidRPr="00446FDE">
        <w:rPr>
          <w:rFonts w:cs="Times New Roman"/>
        </w:rPr>
        <w:t>claims of any</w:t>
      </w:r>
      <w:r w:rsidRPr="00446FDE">
        <w:rPr>
          <w:rFonts w:cs="Times New Roman"/>
          <w:spacing w:val="-2"/>
        </w:rPr>
        <w:t xml:space="preserve"> </w:t>
      </w:r>
      <w:r w:rsidRPr="00446FDE">
        <w:rPr>
          <w:rFonts w:cs="Times New Roman"/>
        </w:rPr>
        <w:t>nature which</w:t>
      </w:r>
      <w:r w:rsidRPr="00446FDE">
        <w:rPr>
          <w:rFonts w:cs="Times New Roman"/>
          <w:spacing w:val="-2"/>
        </w:rPr>
        <w:t xml:space="preserve"> may </w:t>
      </w:r>
      <w:r w:rsidRPr="00446FDE">
        <w:rPr>
          <w:rFonts w:cs="Times New Roman"/>
        </w:rPr>
        <w:t>in</w:t>
      </w:r>
      <w:r w:rsidRPr="00446FDE">
        <w:rPr>
          <w:rFonts w:cs="Times New Roman"/>
          <w:spacing w:val="2"/>
        </w:rPr>
        <w:t xml:space="preserve"> </w:t>
      </w:r>
      <w:r w:rsidRPr="00446FDE">
        <w:rPr>
          <w:rFonts w:cs="Times New Roman"/>
        </w:rPr>
        <w:t>any manner arise out</w:t>
      </w:r>
      <w:r w:rsidRPr="00446FDE">
        <w:rPr>
          <w:rFonts w:cs="Times New Roman"/>
          <w:spacing w:val="1"/>
        </w:rPr>
        <w:t xml:space="preserve"> </w:t>
      </w:r>
      <w:r w:rsidRPr="00446FDE">
        <w:rPr>
          <w:rFonts w:cs="Times New Roman"/>
          <w:spacing w:val="-2"/>
        </w:rPr>
        <w:t>of</w:t>
      </w:r>
      <w:r w:rsidRPr="00446FDE">
        <w:rPr>
          <w:rFonts w:cs="Times New Roman"/>
        </w:rPr>
        <w:t xml:space="preserve"> or</w:t>
      </w:r>
      <w:r w:rsidRPr="00446FDE">
        <w:rPr>
          <w:rFonts w:cs="Times New Roman"/>
          <w:spacing w:val="-2"/>
        </w:rPr>
        <w:t xml:space="preserve"> </w:t>
      </w:r>
      <w:r w:rsidRPr="00446FDE">
        <w:rPr>
          <w:rFonts w:cs="Times New Roman"/>
        </w:rPr>
        <w:t>result</w:t>
      </w:r>
      <w:r w:rsidRPr="00446FDE">
        <w:rPr>
          <w:rFonts w:cs="Times New Roman"/>
          <w:spacing w:val="-2"/>
        </w:rPr>
        <w:t xml:space="preserve"> </w:t>
      </w:r>
      <w:r w:rsidRPr="00446FDE">
        <w:rPr>
          <w:rFonts w:cs="Times New Roman"/>
        </w:rPr>
        <w:t>from</w:t>
      </w:r>
      <w:r w:rsidRPr="00446FDE">
        <w:rPr>
          <w:rFonts w:cs="Times New Roman"/>
          <w:spacing w:val="-4"/>
        </w:rPr>
        <w:t xml:space="preserve"> </w:t>
      </w:r>
      <w:r w:rsidRPr="00446FDE">
        <w:rPr>
          <w:rFonts w:cs="Times New Roman"/>
        </w:rPr>
        <w:t>Contractor’s performance under this</w:t>
      </w:r>
      <w:r w:rsidRPr="00446FDE">
        <w:rPr>
          <w:rFonts w:cs="Times New Roman"/>
          <w:spacing w:val="41"/>
        </w:rPr>
        <w:t xml:space="preserve"> </w:t>
      </w:r>
      <w:r w:rsidRPr="00446FDE">
        <w:rPr>
          <w:rFonts w:cs="Times New Roman"/>
        </w:rPr>
        <w:t>Contract:</w:t>
      </w:r>
    </w:p>
    <w:p w14:paraId="6B941C7F" w14:textId="77777777" w:rsidR="00D515C5" w:rsidRPr="00446FDE" w:rsidRDefault="00D515C5" w:rsidP="00D515C5">
      <w:pPr>
        <w:widowControl w:val="0"/>
        <w:spacing w:before="10" w:after="0" w:line="240" w:lineRule="auto"/>
        <w:rPr>
          <w:rFonts w:eastAsia="Times New Roman" w:cs="Times New Roman"/>
        </w:rPr>
      </w:pPr>
    </w:p>
    <w:p w14:paraId="2C1620C9" w14:textId="041A32B3" w:rsidR="00D515C5" w:rsidRPr="00446FDE" w:rsidRDefault="00D515C5" w:rsidP="00D515C5">
      <w:pPr>
        <w:widowControl w:val="0"/>
        <w:tabs>
          <w:tab w:val="left" w:pos="822"/>
        </w:tabs>
        <w:spacing w:after="0" w:line="240" w:lineRule="auto"/>
        <w:ind w:left="360" w:right="360"/>
        <w:rPr>
          <w:rFonts w:cs="Times New Roman"/>
        </w:rPr>
      </w:pPr>
      <w:r w:rsidRPr="00446FDE">
        <w:rPr>
          <w:rFonts w:eastAsia="Times New Roman"/>
          <w:spacing w:val="-1"/>
        </w:rPr>
        <w:t>1.  Commercial</w:t>
      </w:r>
      <w:r w:rsidRPr="00446FDE">
        <w:rPr>
          <w:rFonts w:eastAsia="Times New Roman"/>
          <w:spacing w:val="1"/>
        </w:rPr>
        <w:t xml:space="preserve"> </w:t>
      </w:r>
      <w:r w:rsidRPr="00446FDE">
        <w:rPr>
          <w:rFonts w:eastAsia="Times New Roman"/>
          <w:spacing w:val="-1"/>
        </w:rPr>
        <w:t>general</w:t>
      </w:r>
      <w:r w:rsidRPr="00446FDE">
        <w:rPr>
          <w:rFonts w:eastAsia="Times New Roman"/>
          <w:spacing w:val="1"/>
        </w:rPr>
        <w:t xml:space="preserve"> </w:t>
      </w:r>
      <w:r w:rsidRPr="00446FDE">
        <w:rPr>
          <w:rFonts w:eastAsia="Times New Roman"/>
          <w:spacing w:val="-2"/>
        </w:rPr>
        <w:t>liability,</w:t>
      </w:r>
      <w:r w:rsidRPr="00446FDE">
        <w:rPr>
          <w:rFonts w:eastAsia="Times New Roman"/>
        </w:rPr>
        <w:t xml:space="preserve"> </w:t>
      </w:r>
      <w:r w:rsidRPr="00446FDE">
        <w:rPr>
          <w:rFonts w:eastAsia="Times New Roman"/>
          <w:spacing w:val="-1"/>
        </w:rPr>
        <w:t>including</w:t>
      </w:r>
      <w:r w:rsidRPr="00446FDE">
        <w:rPr>
          <w:rFonts w:eastAsia="Times New Roman"/>
          <w:spacing w:val="-3"/>
        </w:rPr>
        <w:t xml:space="preserve"> </w:t>
      </w:r>
      <w:r w:rsidRPr="00446FDE">
        <w:rPr>
          <w:rFonts w:eastAsia="Times New Roman"/>
          <w:spacing w:val="-1"/>
        </w:rPr>
        <w:t>contractual</w:t>
      </w:r>
      <w:r w:rsidRPr="00446FDE">
        <w:rPr>
          <w:rFonts w:eastAsia="Times New Roman"/>
          <w:spacing w:val="1"/>
        </w:rPr>
        <w:t xml:space="preserve"> </w:t>
      </w:r>
      <w:r w:rsidRPr="00446FDE">
        <w:rPr>
          <w:rFonts w:eastAsia="Times New Roman"/>
          <w:spacing w:val="-1"/>
        </w:rPr>
        <w:t>coverage,</w:t>
      </w:r>
      <w:r w:rsidRPr="00446FDE">
        <w:rPr>
          <w:rFonts w:eastAsia="Times New Roman"/>
        </w:rPr>
        <w:t xml:space="preserve"> and </w:t>
      </w:r>
      <w:r w:rsidRPr="00446FDE">
        <w:rPr>
          <w:rFonts w:eastAsia="Times New Roman"/>
          <w:spacing w:val="-1"/>
        </w:rPr>
        <w:t>products</w:t>
      </w:r>
      <w:r w:rsidRPr="00446FDE">
        <w:rPr>
          <w:rFonts w:eastAsia="Times New Roman"/>
        </w:rPr>
        <w:t xml:space="preserve"> </w:t>
      </w:r>
      <w:r w:rsidRPr="00446FDE">
        <w:rPr>
          <w:rFonts w:eastAsia="Times New Roman"/>
          <w:spacing w:val="-1"/>
        </w:rPr>
        <w:t xml:space="preserve">or </w:t>
      </w:r>
      <w:r w:rsidRPr="00446FDE">
        <w:rPr>
          <w:rFonts w:cs="Times New Roman"/>
        </w:rPr>
        <w:t>completed operations coverage (if</w:t>
      </w:r>
      <w:r w:rsidRPr="00446FDE">
        <w:rPr>
          <w:rFonts w:cs="Times New Roman"/>
          <w:spacing w:val="-2"/>
        </w:rPr>
        <w:t xml:space="preserve"> </w:t>
      </w:r>
      <w:r w:rsidRPr="00446FDE">
        <w:rPr>
          <w:rFonts w:cs="Times New Roman"/>
        </w:rPr>
        <w:t>applicable), with</w:t>
      </w:r>
      <w:r w:rsidRPr="00446FDE">
        <w:rPr>
          <w:rFonts w:cs="Times New Roman"/>
          <w:spacing w:val="-3"/>
        </w:rPr>
        <w:t xml:space="preserve"> </w:t>
      </w:r>
      <w:r w:rsidRPr="00446FDE">
        <w:rPr>
          <w:rFonts w:cs="Times New Roman"/>
        </w:rPr>
        <w:t>minimum</w:t>
      </w:r>
      <w:r w:rsidRPr="00446FDE">
        <w:rPr>
          <w:rFonts w:cs="Times New Roman"/>
          <w:spacing w:val="-4"/>
        </w:rPr>
        <w:t xml:space="preserve"> </w:t>
      </w:r>
      <w:r w:rsidRPr="00446FDE">
        <w:rPr>
          <w:rFonts w:cs="Times New Roman"/>
        </w:rPr>
        <w:t>liability</w:t>
      </w:r>
      <w:r w:rsidRPr="00446FDE">
        <w:rPr>
          <w:rFonts w:cs="Times New Roman"/>
          <w:spacing w:val="-3"/>
        </w:rPr>
        <w:t xml:space="preserve"> </w:t>
      </w:r>
      <w:r w:rsidRPr="00446FDE">
        <w:rPr>
          <w:rFonts w:cs="Times New Roman"/>
        </w:rPr>
        <w:t>limits not</w:t>
      </w:r>
      <w:r w:rsidRPr="00446FDE">
        <w:rPr>
          <w:rFonts w:cs="Times New Roman"/>
          <w:spacing w:val="1"/>
        </w:rPr>
        <w:t xml:space="preserve"> </w:t>
      </w:r>
      <w:r w:rsidRPr="00446FDE">
        <w:rPr>
          <w:rFonts w:cs="Times New Roman"/>
        </w:rPr>
        <w:t>less</w:t>
      </w:r>
      <w:r w:rsidRPr="00446FDE">
        <w:rPr>
          <w:rFonts w:cs="Times New Roman"/>
          <w:spacing w:val="-2"/>
        </w:rPr>
        <w:t xml:space="preserve"> </w:t>
      </w:r>
      <w:r w:rsidRPr="00446FDE">
        <w:rPr>
          <w:rFonts w:cs="Times New Roman"/>
        </w:rPr>
        <w:t>than $700,000 per</w:t>
      </w:r>
      <w:r w:rsidRPr="00446FDE">
        <w:rPr>
          <w:rFonts w:cs="Times New Roman"/>
          <w:spacing w:val="1"/>
        </w:rPr>
        <w:t xml:space="preserve"> </w:t>
      </w:r>
      <w:r w:rsidRPr="00446FDE">
        <w:rPr>
          <w:rFonts w:cs="Times New Roman"/>
        </w:rPr>
        <w:t>person and $5,000,000 per</w:t>
      </w:r>
      <w:r w:rsidRPr="00446FDE">
        <w:rPr>
          <w:rFonts w:cs="Times New Roman"/>
          <w:spacing w:val="1"/>
        </w:rPr>
        <w:t xml:space="preserve"> </w:t>
      </w:r>
      <w:r w:rsidRPr="00446FDE">
        <w:rPr>
          <w:rFonts w:cs="Times New Roman"/>
        </w:rPr>
        <w:t>occurrence unless</w:t>
      </w:r>
      <w:r w:rsidRPr="00446FDE">
        <w:rPr>
          <w:rFonts w:cs="Times New Roman"/>
          <w:spacing w:val="-2"/>
        </w:rPr>
        <w:t xml:space="preserve"> </w:t>
      </w:r>
      <w:r w:rsidRPr="00446FDE">
        <w:rPr>
          <w:rFonts w:cs="Times New Roman"/>
        </w:rPr>
        <w:t>additional</w:t>
      </w:r>
      <w:r w:rsidRPr="00446FDE">
        <w:rPr>
          <w:rFonts w:cs="Times New Roman"/>
          <w:spacing w:val="1"/>
        </w:rPr>
        <w:t xml:space="preserve"> </w:t>
      </w:r>
      <w:r w:rsidRPr="00446FDE">
        <w:rPr>
          <w:rFonts w:cs="Times New Roman"/>
        </w:rPr>
        <w:t>coverage is</w:t>
      </w:r>
      <w:r w:rsidRPr="00446FDE">
        <w:rPr>
          <w:rFonts w:cs="Times New Roman"/>
          <w:spacing w:val="-2"/>
        </w:rPr>
        <w:t xml:space="preserve"> </w:t>
      </w:r>
      <w:r w:rsidRPr="00446FDE">
        <w:rPr>
          <w:rFonts w:cs="Times New Roman"/>
        </w:rPr>
        <w:t>required by</w:t>
      </w:r>
      <w:r w:rsidRPr="00446FDE">
        <w:rPr>
          <w:rFonts w:cs="Times New Roman"/>
          <w:spacing w:val="-2"/>
        </w:rPr>
        <w:t xml:space="preserve"> </w:t>
      </w:r>
      <w:r w:rsidRPr="00446FDE">
        <w:rPr>
          <w:rFonts w:cs="Times New Roman"/>
        </w:rPr>
        <w:t>the</w:t>
      </w:r>
      <w:r w:rsidRPr="00446FDE">
        <w:rPr>
          <w:rFonts w:cs="Times New Roman"/>
          <w:spacing w:val="45"/>
        </w:rPr>
        <w:t xml:space="preserve"> </w:t>
      </w:r>
      <w:r w:rsidRPr="00446FDE">
        <w:rPr>
          <w:rFonts w:cs="Times New Roman"/>
        </w:rPr>
        <w:t>State.</w:t>
      </w:r>
      <w:r w:rsidRPr="00446FDE">
        <w:rPr>
          <w:rFonts w:cs="Times New Roman"/>
          <w:spacing w:val="-2"/>
        </w:rPr>
        <w:t xml:space="preserve"> </w:t>
      </w:r>
      <w:r w:rsidRPr="00446FDE">
        <w:rPr>
          <w:rFonts w:cs="Times New Roman"/>
        </w:rPr>
        <w:t>The State</w:t>
      </w:r>
      <w:r w:rsidRPr="00446FDE">
        <w:rPr>
          <w:rFonts w:cs="Times New Roman"/>
          <w:spacing w:val="-2"/>
        </w:rPr>
        <w:t xml:space="preserve"> </w:t>
      </w:r>
      <w:r w:rsidRPr="00446FDE">
        <w:rPr>
          <w:rFonts w:cs="Times New Roman"/>
        </w:rPr>
        <w:t>is</w:t>
      </w:r>
      <w:r w:rsidRPr="00446FDE">
        <w:rPr>
          <w:rFonts w:cs="Times New Roman"/>
          <w:spacing w:val="-2"/>
        </w:rPr>
        <w:t xml:space="preserve"> </w:t>
      </w:r>
      <w:r w:rsidRPr="00446FDE">
        <w:rPr>
          <w:rFonts w:cs="Times New Roman"/>
        </w:rPr>
        <w:t>to be</w:t>
      </w:r>
      <w:r w:rsidRPr="00446FDE">
        <w:rPr>
          <w:rFonts w:cs="Times New Roman"/>
          <w:spacing w:val="-2"/>
        </w:rPr>
        <w:t xml:space="preserve"> named</w:t>
      </w:r>
      <w:r w:rsidRPr="00446FDE">
        <w:rPr>
          <w:rFonts w:cs="Times New Roman"/>
        </w:rPr>
        <w:t xml:space="preserve"> as an additional</w:t>
      </w:r>
      <w:r w:rsidRPr="00446FDE">
        <w:rPr>
          <w:rFonts w:cs="Times New Roman"/>
          <w:spacing w:val="-2"/>
        </w:rPr>
        <w:t xml:space="preserve"> </w:t>
      </w:r>
      <w:r w:rsidRPr="00446FDE">
        <w:rPr>
          <w:rFonts w:cs="Times New Roman"/>
        </w:rPr>
        <w:t>insured on a primary, non-contributory</w:t>
      </w:r>
      <w:r w:rsidRPr="00446FDE">
        <w:rPr>
          <w:rFonts w:cs="Times New Roman"/>
          <w:spacing w:val="-3"/>
        </w:rPr>
        <w:t xml:space="preserve"> </w:t>
      </w:r>
      <w:r w:rsidRPr="00446FDE">
        <w:rPr>
          <w:rFonts w:cs="Times New Roman"/>
        </w:rPr>
        <w:t>basis</w:t>
      </w:r>
      <w:r w:rsidRPr="00446FDE">
        <w:rPr>
          <w:rFonts w:cs="Times New Roman"/>
          <w:spacing w:val="-2"/>
        </w:rPr>
        <w:t xml:space="preserve"> </w:t>
      </w:r>
      <w:r w:rsidRPr="00446FDE">
        <w:rPr>
          <w:rFonts w:cs="Times New Roman"/>
        </w:rPr>
        <w:t>for</w:t>
      </w:r>
      <w:r w:rsidRPr="00446FDE">
        <w:rPr>
          <w:rFonts w:cs="Times New Roman"/>
          <w:spacing w:val="65"/>
        </w:rPr>
        <w:t xml:space="preserve"> </w:t>
      </w:r>
      <w:r w:rsidRPr="00446FDE">
        <w:rPr>
          <w:rFonts w:cs="Times New Roman"/>
        </w:rPr>
        <w:t>any</w:t>
      </w:r>
      <w:r w:rsidRPr="00446FDE">
        <w:rPr>
          <w:rFonts w:cs="Times New Roman"/>
          <w:spacing w:val="-2"/>
        </w:rPr>
        <w:t xml:space="preserve"> </w:t>
      </w:r>
      <w:r w:rsidRPr="00446FDE">
        <w:rPr>
          <w:rFonts w:cs="Times New Roman"/>
        </w:rPr>
        <w:t>liability</w:t>
      </w:r>
      <w:r w:rsidRPr="00446FDE">
        <w:rPr>
          <w:rFonts w:cs="Times New Roman"/>
          <w:spacing w:val="-3"/>
        </w:rPr>
        <w:t xml:space="preserve"> </w:t>
      </w:r>
      <w:r w:rsidRPr="00446FDE">
        <w:rPr>
          <w:rFonts w:cs="Times New Roman"/>
        </w:rPr>
        <w:t>arising</w:t>
      </w:r>
      <w:r w:rsidRPr="00446FDE">
        <w:rPr>
          <w:rFonts w:cs="Times New Roman"/>
          <w:spacing w:val="-3"/>
        </w:rPr>
        <w:t xml:space="preserve"> </w:t>
      </w:r>
      <w:r w:rsidRPr="00446FDE">
        <w:rPr>
          <w:rFonts w:cs="Times New Roman"/>
        </w:rPr>
        <w:t>directly</w:t>
      </w:r>
      <w:r w:rsidRPr="00446FDE">
        <w:rPr>
          <w:rFonts w:cs="Times New Roman"/>
          <w:spacing w:val="-3"/>
        </w:rPr>
        <w:t xml:space="preserve"> </w:t>
      </w:r>
      <w:r w:rsidRPr="00446FDE">
        <w:rPr>
          <w:rFonts w:cs="Times New Roman"/>
        </w:rPr>
        <w:t>or indirectly</w:t>
      </w:r>
      <w:r w:rsidRPr="00446FDE">
        <w:rPr>
          <w:rFonts w:cs="Times New Roman"/>
          <w:spacing w:val="-3"/>
        </w:rPr>
        <w:t xml:space="preserve"> </w:t>
      </w:r>
      <w:r w:rsidRPr="00446FDE">
        <w:rPr>
          <w:rFonts w:cs="Times New Roman"/>
        </w:rPr>
        <w:t xml:space="preserve">under </w:t>
      </w:r>
      <w:r w:rsidRPr="00446FDE">
        <w:rPr>
          <w:rFonts w:cs="Times New Roman"/>
          <w:spacing w:val="-2"/>
        </w:rPr>
        <w:t>or</w:t>
      </w:r>
      <w:r w:rsidRPr="00446FDE">
        <w:rPr>
          <w:rFonts w:cs="Times New Roman"/>
        </w:rPr>
        <w:t xml:space="preserve"> in</w:t>
      </w:r>
      <w:r w:rsidRPr="00446FDE">
        <w:rPr>
          <w:rFonts w:cs="Times New Roman"/>
          <w:spacing w:val="-3"/>
        </w:rPr>
        <w:t xml:space="preserve"> </w:t>
      </w:r>
      <w:r w:rsidRPr="00446FDE">
        <w:rPr>
          <w:rFonts w:cs="Times New Roman"/>
        </w:rPr>
        <w:t>connection with</w:t>
      </w:r>
      <w:r w:rsidRPr="00446FDE">
        <w:rPr>
          <w:rFonts w:cs="Times New Roman"/>
          <w:spacing w:val="-3"/>
        </w:rPr>
        <w:t xml:space="preserve"> </w:t>
      </w:r>
      <w:r w:rsidRPr="00446FDE">
        <w:rPr>
          <w:rFonts w:cs="Times New Roman"/>
        </w:rPr>
        <w:t>this Contract.</w:t>
      </w:r>
    </w:p>
    <w:p w14:paraId="67F4812E" w14:textId="77777777" w:rsidR="00D515C5" w:rsidRPr="00446FDE" w:rsidRDefault="00D515C5" w:rsidP="00D515C5">
      <w:pPr>
        <w:pStyle w:val="NoSpacing"/>
        <w:ind w:left="720" w:right="360"/>
        <w:rPr>
          <w:rFonts w:cs="Times New Roman"/>
        </w:rPr>
      </w:pPr>
    </w:p>
    <w:p w14:paraId="2A0CAA76" w14:textId="35A701D8" w:rsidR="00D515C5" w:rsidRPr="00446FDE" w:rsidRDefault="00D515C5" w:rsidP="00D515C5">
      <w:pPr>
        <w:pStyle w:val="NoSpacing"/>
        <w:ind w:left="360" w:right="360"/>
        <w:rPr>
          <w:rFonts w:cs="Times New Roman"/>
        </w:rPr>
      </w:pPr>
      <w:r w:rsidRPr="00446FDE">
        <w:rPr>
          <w:rFonts w:cs="Times New Roman"/>
        </w:rPr>
        <w:t>2.  Automobile</w:t>
      </w:r>
      <w:r w:rsidRPr="00446FDE">
        <w:rPr>
          <w:rFonts w:cs="Times New Roman"/>
          <w:spacing w:val="-2"/>
        </w:rPr>
        <w:t xml:space="preserve"> </w:t>
      </w:r>
      <w:r w:rsidRPr="00446FDE">
        <w:rPr>
          <w:rFonts w:cs="Times New Roman"/>
        </w:rPr>
        <w:t>liability</w:t>
      </w:r>
      <w:r w:rsidRPr="00446FDE">
        <w:rPr>
          <w:rFonts w:cs="Times New Roman"/>
          <w:spacing w:val="-3"/>
        </w:rPr>
        <w:t xml:space="preserve"> </w:t>
      </w:r>
      <w:r w:rsidRPr="00446FDE">
        <w:rPr>
          <w:rFonts w:cs="Times New Roman"/>
        </w:rPr>
        <w:t>for</w:t>
      </w:r>
      <w:r w:rsidRPr="00446FDE">
        <w:rPr>
          <w:rFonts w:cs="Times New Roman"/>
          <w:spacing w:val="-4"/>
        </w:rPr>
        <w:t xml:space="preserve"> </w:t>
      </w:r>
      <w:r w:rsidRPr="00446FDE">
        <w:rPr>
          <w:rFonts w:cs="Times New Roman"/>
        </w:rPr>
        <w:t xml:space="preserve">owned, non-owned and </w:t>
      </w:r>
      <w:r w:rsidRPr="00446FDE">
        <w:rPr>
          <w:rFonts w:cs="Times New Roman"/>
          <w:spacing w:val="-2"/>
        </w:rPr>
        <w:t>hired</w:t>
      </w:r>
      <w:r w:rsidRPr="00446FDE">
        <w:rPr>
          <w:rFonts w:cs="Times New Roman"/>
        </w:rPr>
        <w:t xml:space="preserve"> autos with minimum</w:t>
      </w:r>
      <w:r w:rsidRPr="00446FDE">
        <w:rPr>
          <w:rFonts w:cs="Times New Roman"/>
          <w:spacing w:val="-4"/>
        </w:rPr>
        <w:t xml:space="preserve"> </w:t>
      </w:r>
      <w:r w:rsidRPr="00446FDE">
        <w:rPr>
          <w:rFonts w:cs="Times New Roman"/>
        </w:rPr>
        <w:t>liability</w:t>
      </w:r>
      <w:r w:rsidRPr="00446FDE">
        <w:rPr>
          <w:rFonts w:cs="Times New Roman"/>
          <w:spacing w:val="-3"/>
        </w:rPr>
        <w:t xml:space="preserve"> </w:t>
      </w:r>
      <w:r w:rsidRPr="00446FDE">
        <w:rPr>
          <w:rFonts w:cs="Times New Roman"/>
        </w:rPr>
        <w:t>limits not less than $700,000 per</w:t>
      </w:r>
      <w:r w:rsidRPr="00446FDE">
        <w:rPr>
          <w:rFonts w:cs="Times New Roman"/>
          <w:spacing w:val="1"/>
        </w:rPr>
        <w:t xml:space="preserve"> </w:t>
      </w:r>
      <w:r w:rsidRPr="00446FDE">
        <w:rPr>
          <w:rFonts w:cs="Times New Roman"/>
        </w:rPr>
        <w:t>person and $5,000,000 per</w:t>
      </w:r>
      <w:r w:rsidRPr="00446FDE">
        <w:rPr>
          <w:rFonts w:cs="Times New Roman"/>
          <w:spacing w:val="1"/>
        </w:rPr>
        <w:t xml:space="preserve"> </w:t>
      </w:r>
      <w:r w:rsidRPr="00446FDE">
        <w:rPr>
          <w:rFonts w:cs="Times New Roman"/>
        </w:rPr>
        <w:t>occurrence. The State</w:t>
      </w:r>
      <w:r w:rsidRPr="00446FDE">
        <w:rPr>
          <w:rFonts w:cs="Times New Roman"/>
          <w:spacing w:val="-2"/>
        </w:rPr>
        <w:t xml:space="preserve"> </w:t>
      </w:r>
      <w:r w:rsidRPr="00446FDE">
        <w:rPr>
          <w:rFonts w:cs="Times New Roman"/>
        </w:rPr>
        <w:t>is</w:t>
      </w:r>
      <w:r w:rsidRPr="00446FDE">
        <w:rPr>
          <w:rFonts w:cs="Times New Roman"/>
          <w:spacing w:val="-2"/>
        </w:rPr>
        <w:t xml:space="preserve"> </w:t>
      </w:r>
      <w:r w:rsidRPr="00446FDE">
        <w:rPr>
          <w:rFonts w:cs="Times New Roman"/>
        </w:rPr>
        <w:t xml:space="preserve">to </w:t>
      </w:r>
      <w:r w:rsidRPr="00446FDE">
        <w:rPr>
          <w:rFonts w:cs="Times New Roman"/>
          <w:spacing w:val="-2"/>
        </w:rPr>
        <w:t>be</w:t>
      </w:r>
      <w:r w:rsidRPr="00446FDE">
        <w:rPr>
          <w:rFonts w:cs="Times New Roman"/>
        </w:rPr>
        <w:t xml:space="preserve"> named as an additional</w:t>
      </w:r>
      <w:r w:rsidRPr="00446FDE">
        <w:rPr>
          <w:rFonts w:cs="Times New Roman"/>
          <w:spacing w:val="41"/>
        </w:rPr>
        <w:t xml:space="preserve"> </w:t>
      </w:r>
      <w:r w:rsidRPr="00446FDE">
        <w:rPr>
          <w:rFonts w:cs="Times New Roman"/>
        </w:rPr>
        <w:t>insured on a primary, non-contributory</w:t>
      </w:r>
      <w:r w:rsidRPr="00446FDE">
        <w:rPr>
          <w:rFonts w:cs="Times New Roman"/>
          <w:spacing w:val="-3"/>
        </w:rPr>
        <w:t xml:space="preserve"> </w:t>
      </w:r>
      <w:r w:rsidRPr="00446FDE">
        <w:rPr>
          <w:rFonts w:cs="Times New Roman"/>
        </w:rPr>
        <w:t>basis.</w:t>
      </w:r>
    </w:p>
    <w:p w14:paraId="42F44829" w14:textId="77777777" w:rsidR="00D515C5" w:rsidRPr="00446FDE" w:rsidRDefault="00D515C5" w:rsidP="00D515C5">
      <w:pPr>
        <w:pStyle w:val="NoSpacing"/>
        <w:ind w:left="360" w:right="360"/>
        <w:rPr>
          <w:rFonts w:cs="Times New Roman"/>
        </w:rPr>
      </w:pPr>
    </w:p>
    <w:p w14:paraId="308117D3" w14:textId="5A93564D" w:rsidR="00D515C5" w:rsidRPr="00446FDE" w:rsidRDefault="00D515C5" w:rsidP="00D515C5">
      <w:pPr>
        <w:pStyle w:val="NoSpacing"/>
        <w:ind w:left="360" w:right="360"/>
        <w:rPr>
          <w:rFonts w:cs="Times New Roman"/>
        </w:rPr>
      </w:pPr>
      <w:r w:rsidRPr="00446FDE">
        <w:rPr>
          <w:rFonts w:cs="Times New Roman"/>
        </w:rPr>
        <w:t>3.  Errors and Omissions liability</w:t>
      </w:r>
      <w:r w:rsidRPr="00446FDE">
        <w:rPr>
          <w:rFonts w:cs="Times New Roman"/>
          <w:spacing w:val="-6"/>
        </w:rPr>
        <w:t xml:space="preserve"> </w:t>
      </w:r>
      <w:r w:rsidRPr="00446FDE">
        <w:rPr>
          <w:rFonts w:cs="Times New Roman"/>
        </w:rPr>
        <w:t>with minimum liability</w:t>
      </w:r>
      <w:r w:rsidRPr="00446FDE">
        <w:rPr>
          <w:rFonts w:cs="Times New Roman"/>
          <w:spacing w:val="-5"/>
        </w:rPr>
        <w:t xml:space="preserve"> </w:t>
      </w:r>
      <w:r w:rsidRPr="00446FDE">
        <w:rPr>
          <w:rFonts w:cs="Times New Roman"/>
        </w:rPr>
        <w:t>limits of $1,000,000 per claim and</w:t>
      </w:r>
      <w:r w:rsidRPr="00446FDE">
        <w:rPr>
          <w:rFonts w:cs="Times New Roman"/>
          <w:spacing w:val="27"/>
        </w:rPr>
        <w:t xml:space="preserve"> </w:t>
      </w:r>
      <w:r w:rsidRPr="00446FDE">
        <w:rPr>
          <w:rFonts w:cs="Times New Roman"/>
        </w:rPr>
        <w:t>in the aggregate.  Coverage for</w:t>
      </w:r>
      <w:r w:rsidRPr="00446FDE">
        <w:rPr>
          <w:rFonts w:cs="Times New Roman"/>
          <w:spacing w:val="-2"/>
        </w:rPr>
        <w:t xml:space="preserve"> </w:t>
      </w:r>
      <w:r w:rsidRPr="00446FDE">
        <w:rPr>
          <w:rFonts w:cs="Times New Roman"/>
        </w:rPr>
        <w:t>the benefit</w:t>
      </w:r>
      <w:r w:rsidRPr="00446FDE">
        <w:rPr>
          <w:rFonts w:cs="Times New Roman"/>
          <w:spacing w:val="1"/>
        </w:rPr>
        <w:t xml:space="preserve"> </w:t>
      </w:r>
      <w:r w:rsidRPr="00446FDE">
        <w:rPr>
          <w:rFonts w:cs="Times New Roman"/>
          <w:spacing w:val="-2"/>
        </w:rPr>
        <w:t>of</w:t>
      </w:r>
      <w:r w:rsidRPr="00446FDE">
        <w:rPr>
          <w:rFonts w:cs="Times New Roman"/>
        </w:rPr>
        <w:t xml:space="preserve"> the State</w:t>
      </w:r>
      <w:r w:rsidRPr="00446FDE">
        <w:rPr>
          <w:rFonts w:cs="Times New Roman"/>
          <w:spacing w:val="-2"/>
        </w:rPr>
        <w:t xml:space="preserve"> </w:t>
      </w:r>
      <w:r w:rsidRPr="00446FDE">
        <w:rPr>
          <w:rFonts w:cs="Times New Roman"/>
        </w:rPr>
        <w:t>shall</w:t>
      </w:r>
      <w:r w:rsidRPr="00446FDE">
        <w:rPr>
          <w:rFonts w:cs="Times New Roman"/>
          <w:spacing w:val="1"/>
        </w:rPr>
        <w:t xml:space="preserve"> </w:t>
      </w:r>
      <w:r w:rsidRPr="00446FDE">
        <w:rPr>
          <w:rFonts w:cs="Times New Roman"/>
        </w:rPr>
        <w:t>continue</w:t>
      </w:r>
      <w:r w:rsidRPr="00446FDE">
        <w:rPr>
          <w:rFonts w:cs="Times New Roman"/>
          <w:spacing w:val="-2"/>
        </w:rPr>
        <w:t xml:space="preserve"> </w:t>
      </w:r>
      <w:r w:rsidRPr="00446FDE">
        <w:rPr>
          <w:rFonts w:cs="Times New Roman"/>
        </w:rPr>
        <w:t>for a period</w:t>
      </w:r>
      <w:r w:rsidRPr="00446FDE">
        <w:rPr>
          <w:rFonts w:cs="Times New Roman"/>
          <w:spacing w:val="-3"/>
        </w:rPr>
        <w:t xml:space="preserve"> </w:t>
      </w:r>
      <w:r w:rsidRPr="00446FDE">
        <w:rPr>
          <w:rFonts w:cs="Times New Roman"/>
        </w:rPr>
        <w:t>of two</w:t>
      </w:r>
      <w:r w:rsidRPr="00446FDE">
        <w:rPr>
          <w:rFonts w:cs="Times New Roman"/>
          <w:spacing w:val="-3"/>
        </w:rPr>
        <w:t xml:space="preserve"> </w:t>
      </w:r>
      <w:r w:rsidRPr="00446FDE">
        <w:rPr>
          <w:rFonts w:cs="Times New Roman"/>
        </w:rPr>
        <w:t>(2) years</w:t>
      </w:r>
      <w:r w:rsidRPr="00446FDE">
        <w:rPr>
          <w:rFonts w:cs="Times New Roman"/>
          <w:spacing w:val="51"/>
        </w:rPr>
        <w:t xml:space="preserve"> </w:t>
      </w:r>
      <w:r w:rsidRPr="00446FDE">
        <w:rPr>
          <w:rFonts w:cs="Times New Roman"/>
        </w:rPr>
        <w:t>after</w:t>
      </w:r>
      <w:r w:rsidRPr="00446FDE">
        <w:rPr>
          <w:rFonts w:cs="Times New Roman"/>
          <w:spacing w:val="-2"/>
        </w:rPr>
        <w:t xml:space="preserve"> </w:t>
      </w:r>
      <w:r w:rsidRPr="00446FDE">
        <w:rPr>
          <w:rFonts w:cs="Times New Roman"/>
        </w:rPr>
        <w:t>the date of</w:t>
      </w:r>
      <w:r w:rsidRPr="00446FDE">
        <w:rPr>
          <w:rFonts w:cs="Times New Roman"/>
          <w:spacing w:val="-2"/>
        </w:rPr>
        <w:t xml:space="preserve"> </w:t>
      </w:r>
      <w:r w:rsidRPr="00446FDE">
        <w:rPr>
          <w:rFonts w:cs="Times New Roman"/>
        </w:rPr>
        <w:t>service provided under this Contract.</w:t>
      </w:r>
    </w:p>
    <w:p w14:paraId="637BC5B4" w14:textId="77777777" w:rsidR="00D515C5" w:rsidRPr="00446FDE" w:rsidRDefault="00D515C5" w:rsidP="00D515C5">
      <w:pPr>
        <w:pStyle w:val="NoSpacing"/>
        <w:ind w:left="360" w:right="360"/>
        <w:rPr>
          <w:rFonts w:cs="Times New Roman"/>
        </w:rPr>
      </w:pPr>
    </w:p>
    <w:p w14:paraId="1E5C723E" w14:textId="02CADC4C" w:rsidR="00D515C5" w:rsidRPr="00446FDE" w:rsidRDefault="00D515C5" w:rsidP="00D515C5">
      <w:pPr>
        <w:pStyle w:val="NoSpacing"/>
        <w:ind w:left="360" w:right="360"/>
        <w:rPr>
          <w:rFonts w:cs="Times New Roman"/>
        </w:rPr>
      </w:pPr>
      <w:r w:rsidRPr="00446FDE">
        <w:rPr>
          <w:rFonts w:cs="Times New Roman"/>
        </w:rPr>
        <w:lastRenderedPageBreak/>
        <w:t>4.  Fiduciary</w:t>
      </w:r>
      <w:r w:rsidRPr="00446FDE">
        <w:rPr>
          <w:rFonts w:cs="Times New Roman"/>
          <w:spacing w:val="-3"/>
        </w:rPr>
        <w:t xml:space="preserve"> </w:t>
      </w:r>
      <w:r w:rsidRPr="00446FDE">
        <w:rPr>
          <w:rFonts w:cs="Times New Roman"/>
        </w:rPr>
        <w:t>liability</w:t>
      </w:r>
      <w:r w:rsidRPr="00446FDE">
        <w:rPr>
          <w:rFonts w:cs="Times New Roman"/>
          <w:spacing w:val="-3"/>
        </w:rPr>
        <w:t xml:space="preserve"> </w:t>
      </w:r>
      <w:r w:rsidRPr="00446FDE">
        <w:rPr>
          <w:rFonts w:cs="Times New Roman"/>
        </w:rPr>
        <w:t>if the Contractor is responsible for the management</w:t>
      </w:r>
      <w:r w:rsidRPr="00446FDE">
        <w:rPr>
          <w:rFonts w:cs="Times New Roman"/>
          <w:spacing w:val="1"/>
        </w:rPr>
        <w:t xml:space="preserve"> </w:t>
      </w:r>
      <w:r w:rsidRPr="00446FDE">
        <w:rPr>
          <w:rFonts w:cs="Times New Roman"/>
        </w:rPr>
        <w:t>and oversight</w:t>
      </w:r>
      <w:r w:rsidRPr="00446FDE">
        <w:rPr>
          <w:rFonts w:cs="Times New Roman"/>
          <w:spacing w:val="1"/>
        </w:rPr>
        <w:t xml:space="preserve"> </w:t>
      </w:r>
      <w:r w:rsidRPr="00446FDE">
        <w:rPr>
          <w:rFonts w:cs="Times New Roman"/>
        </w:rPr>
        <w:t>of</w:t>
      </w:r>
      <w:r w:rsidRPr="00446FDE">
        <w:rPr>
          <w:rFonts w:cs="Times New Roman"/>
          <w:spacing w:val="53"/>
        </w:rPr>
        <w:t xml:space="preserve"> </w:t>
      </w:r>
      <w:r w:rsidRPr="00446FDE">
        <w:rPr>
          <w:rFonts w:cs="Times New Roman"/>
        </w:rPr>
        <w:t>various</w:t>
      </w:r>
      <w:r w:rsidRPr="00446FDE">
        <w:rPr>
          <w:rFonts w:cs="Times New Roman"/>
          <w:spacing w:val="-2"/>
        </w:rPr>
        <w:t xml:space="preserve"> </w:t>
      </w:r>
      <w:r w:rsidRPr="00446FDE">
        <w:rPr>
          <w:rFonts w:cs="Times New Roman"/>
        </w:rPr>
        <w:t>employee benefit</w:t>
      </w:r>
      <w:r w:rsidRPr="00446FDE">
        <w:rPr>
          <w:rFonts w:cs="Times New Roman"/>
          <w:spacing w:val="-2"/>
        </w:rPr>
        <w:t xml:space="preserve"> </w:t>
      </w:r>
      <w:r w:rsidRPr="00446FDE">
        <w:rPr>
          <w:rFonts w:cs="Times New Roman"/>
        </w:rPr>
        <w:t>plans and programs such</w:t>
      </w:r>
      <w:r w:rsidRPr="00446FDE">
        <w:rPr>
          <w:rFonts w:cs="Times New Roman"/>
          <w:spacing w:val="-2"/>
        </w:rPr>
        <w:t xml:space="preserve"> </w:t>
      </w:r>
      <w:r w:rsidRPr="00446FDE">
        <w:rPr>
          <w:rFonts w:cs="Times New Roman"/>
        </w:rPr>
        <w:t>as pensions, profit-sharing</w:t>
      </w:r>
      <w:r w:rsidRPr="00446FDE">
        <w:rPr>
          <w:rFonts w:cs="Times New Roman"/>
          <w:spacing w:val="-3"/>
        </w:rPr>
        <w:t xml:space="preserve"> </w:t>
      </w:r>
      <w:r w:rsidRPr="00446FDE">
        <w:rPr>
          <w:rFonts w:cs="Times New Roman"/>
        </w:rPr>
        <w:t>and</w:t>
      </w:r>
      <w:r w:rsidRPr="00446FDE">
        <w:rPr>
          <w:rFonts w:cs="Times New Roman"/>
          <w:spacing w:val="-2"/>
        </w:rPr>
        <w:t xml:space="preserve"> </w:t>
      </w:r>
      <w:r w:rsidRPr="00446FDE">
        <w:rPr>
          <w:rFonts w:cs="Times New Roman"/>
        </w:rPr>
        <w:t>savings, among others with limits no less</w:t>
      </w:r>
      <w:r w:rsidRPr="00446FDE">
        <w:rPr>
          <w:rFonts w:cs="Times New Roman"/>
          <w:spacing w:val="-2"/>
        </w:rPr>
        <w:t xml:space="preserve"> </w:t>
      </w:r>
      <w:r w:rsidRPr="00446FDE">
        <w:rPr>
          <w:rFonts w:cs="Times New Roman"/>
        </w:rPr>
        <w:t>than $700,000</w:t>
      </w:r>
      <w:r w:rsidRPr="00446FDE">
        <w:rPr>
          <w:rFonts w:cs="Times New Roman"/>
          <w:spacing w:val="-3"/>
        </w:rPr>
        <w:t xml:space="preserve"> </w:t>
      </w:r>
      <w:r w:rsidRPr="00446FDE">
        <w:rPr>
          <w:rFonts w:cs="Times New Roman"/>
        </w:rPr>
        <w:t>per cause of action and $5,000,000 in the aggregate.</w:t>
      </w:r>
    </w:p>
    <w:p w14:paraId="5B9784EC" w14:textId="77777777" w:rsidR="00D515C5" w:rsidRPr="00446FDE" w:rsidRDefault="00D515C5" w:rsidP="00D515C5">
      <w:pPr>
        <w:pStyle w:val="NoSpacing"/>
        <w:ind w:left="360" w:right="360"/>
        <w:rPr>
          <w:rFonts w:cs="Times New Roman"/>
        </w:rPr>
      </w:pPr>
    </w:p>
    <w:p w14:paraId="5ED327C0" w14:textId="664E4124" w:rsidR="00D515C5" w:rsidRPr="00446FDE" w:rsidRDefault="00D515C5" w:rsidP="00D515C5">
      <w:pPr>
        <w:pStyle w:val="NoSpacing"/>
        <w:ind w:left="360" w:right="360"/>
        <w:rPr>
          <w:rFonts w:cs="Times New Roman"/>
        </w:rPr>
      </w:pPr>
      <w:r w:rsidRPr="00446FDE">
        <w:rPr>
          <w:rFonts w:cs="Times New Roman"/>
        </w:rPr>
        <w:t>5.  Valuable</w:t>
      </w:r>
      <w:r w:rsidRPr="00446FDE">
        <w:rPr>
          <w:rFonts w:cs="Times New Roman"/>
          <w:spacing w:val="-2"/>
        </w:rPr>
        <w:t xml:space="preserve"> </w:t>
      </w:r>
      <w:r w:rsidRPr="00446FDE">
        <w:rPr>
          <w:rFonts w:cs="Times New Roman"/>
        </w:rPr>
        <w:t>Papers</w:t>
      </w:r>
      <w:r w:rsidRPr="00446FDE">
        <w:rPr>
          <w:rFonts w:cs="Times New Roman"/>
          <w:spacing w:val="-2"/>
        </w:rPr>
        <w:t xml:space="preserve"> </w:t>
      </w:r>
      <w:r w:rsidRPr="00446FDE">
        <w:rPr>
          <w:rFonts w:cs="Times New Roman"/>
        </w:rPr>
        <w:t xml:space="preserve">coverage, </w:t>
      </w:r>
      <w:r w:rsidRPr="00446FDE">
        <w:rPr>
          <w:rFonts w:cs="Times New Roman"/>
          <w:spacing w:val="1"/>
        </w:rPr>
        <w:t xml:space="preserve">if applicable, with </w:t>
      </w:r>
      <w:r w:rsidRPr="00446FDE">
        <w:rPr>
          <w:rFonts w:cs="Times New Roman"/>
        </w:rPr>
        <w:t>an Inland Marine</w:t>
      </w:r>
      <w:r w:rsidRPr="00446FDE">
        <w:rPr>
          <w:rFonts w:cs="Times New Roman"/>
          <w:spacing w:val="-2"/>
        </w:rPr>
        <w:t xml:space="preserve"> </w:t>
      </w:r>
      <w:r w:rsidRPr="00446FDE">
        <w:rPr>
          <w:rFonts w:cs="Times New Roman"/>
        </w:rPr>
        <w:t>Policy</w:t>
      </w:r>
      <w:r w:rsidRPr="00446FDE">
        <w:rPr>
          <w:rFonts w:cs="Times New Roman"/>
          <w:spacing w:val="1"/>
        </w:rPr>
        <w:t xml:space="preserve"> </w:t>
      </w:r>
      <w:r w:rsidRPr="00446FDE">
        <w:rPr>
          <w:rFonts w:cs="Times New Roman"/>
        </w:rPr>
        <w:t>Insurance with limits sufficient</w:t>
      </w:r>
      <w:r w:rsidRPr="00446FDE">
        <w:rPr>
          <w:rFonts w:cs="Times New Roman"/>
          <w:spacing w:val="-2"/>
        </w:rPr>
        <w:t xml:space="preserve"> </w:t>
      </w:r>
      <w:r w:rsidRPr="00446FDE">
        <w:rPr>
          <w:rFonts w:cs="Times New Roman"/>
        </w:rPr>
        <w:t>to pay</w:t>
      </w:r>
      <w:r w:rsidRPr="00446FDE">
        <w:rPr>
          <w:rFonts w:cs="Times New Roman"/>
          <w:spacing w:val="-2"/>
        </w:rPr>
        <w:t xml:space="preserve"> </w:t>
      </w:r>
      <w:r w:rsidRPr="00446FDE">
        <w:rPr>
          <w:rFonts w:cs="Times New Roman"/>
        </w:rPr>
        <w:t>for the re-creation and reconstruction</w:t>
      </w:r>
      <w:r w:rsidRPr="00446FDE">
        <w:rPr>
          <w:rFonts w:cs="Times New Roman"/>
          <w:spacing w:val="63"/>
        </w:rPr>
        <w:t xml:space="preserve"> </w:t>
      </w:r>
      <w:r w:rsidRPr="00446FDE">
        <w:rPr>
          <w:rFonts w:cs="Times New Roman"/>
        </w:rPr>
        <w:t>of such records.</w:t>
      </w:r>
    </w:p>
    <w:p w14:paraId="65A8DEAB" w14:textId="77777777" w:rsidR="00D515C5" w:rsidRPr="00446FDE" w:rsidRDefault="00D515C5" w:rsidP="00D515C5">
      <w:pPr>
        <w:pStyle w:val="NoSpacing"/>
        <w:ind w:left="360" w:right="360"/>
        <w:rPr>
          <w:rFonts w:cs="Times New Roman"/>
        </w:rPr>
      </w:pPr>
    </w:p>
    <w:p w14:paraId="1A7331DF" w14:textId="5C2E1647" w:rsidR="00D515C5" w:rsidRPr="00446FDE" w:rsidRDefault="00D515C5" w:rsidP="00D515C5">
      <w:pPr>
        <w:pStyle w:val="NoSpacing"/>
        <w:ind w:left="360" w:right="360"/>
        <w:rPr>
          <w:rFonts w:cs="Times New Roman"/>
        </w:rPr>
      </w:pPr>
      <w:r w:rsidRPr="00446FDE">
        <w:rPr>
          <w:rFonts w:cs="Times New Roman"/>
        </w:rPr>
        <w:t>6.  Surety</w:t>
      </w:r>
      <w:r w:rsidRPr="00446FDE">
        <w:rPr>
          <w:rFonts w:cs="Times New Roman"/>
          <w:spacing w:val="-3"/>
        </w:rPr>
        <w:t xml:space="preserve"> </w:t>
      </w:r>
      <w:r w:rsidRPr="00446FDE">
        <w:rPr>
          <w:rFonts w:cs="Times New Roman"/>
          <w:spacing w:val="-2"/>
        </w:rPr>
        <w:t>or</w:t>
      </w:r>
      <w:r w:rsidRPr="00446FDE">
        <w:rPr>
          <w:rFonts w:cs="Times New Roman"/>
        </w:rPr>
        <w:t xml:space="preserve"> Fidelity</w:t>
      </w:r>
      <w:r w:rsidRPr="00446FDE">
        <w:rPr>
          <w:rFonts w:cs="Times New Roman"/>
          <w:spacing w:val="-3"/>
        </w:rPr>
        <w:t xml:space="preserve"> </w:t>
      </w:r>
      <w:r w:rsidRPr="00446FDE">
        <w:rPr>
          <w:rFonts w:cs="Times New Roman"/>
        </w:rPr>
        <w:t>Bond(s)</w:t>
      </w:r>
      <w:r w:rsidRPr="00446FDE">
        <w:rPr>
          <w:rFonts w:cs="Times New Roman"/>
          <w:spacing w:val="1"/>
        </w:rPr>
        <w:t xml:space="preserve"> </w:t>
      </w:r>
      <w:r w:rsidRPr="00446FDE">
        <w:rPr>
          <w:rFonts w:cs="Times New Roman"/>
        </w:rPr>
        <w:t>if required by statute or by the agency.</w:t>
      </w:r>
    </w:p>
    <w:p w14:paraId="504CF321" w14:textId="77777777" w:rsidR="00D515C5" w:rsidRPr="00446FDE" w:rsidRDefault="00D515C5" w:rsidP="00D515C5">
      <w:pPr>
        <w:pStyle w:val="NoSpacing"/>
        <w:ind w:left="360" w:right="360"/>
        <w:rPr>
          <w:rFonts w:cs="Times New Roman"/>
        </w:rPr>
      </w:pPr>
    </w:p>
    <w:p w14:paraId="33181EE4" w14:textId="6F1983CC" w:rsidR="00D515C5" w:rsidRPr="00446FDE" w:rsidRDefault="00D515C5" w:rsidP="00D515C5">
      <w:pPr>
        <w:pStyle w:val="NoSpacing"/>
        <w:ind w:left="360" w:right="360"/>
        <w:rPr>
          <w:rFonts w:cs="Times New Roman"/>
        </w:rPr>
      </w:pPr>
      <w:r w:rsidRPr="00446FDE">
        <w:rPr>
          <w:rFonts w:cs="Times New Roman"/>
        </w:rPr>
        <w:t xml:space="preserve">7.   Cyber Liability if requested by the State addressing risks associated with electronic transmissions, the internet, networks and informational assets, and having limits of no less than $700,000 per occurrence and $5,000,000 in the aggregate. </w:t>
      </w:r>
    </w:p>
    <w:p w14:paraId="3F65EBDE" w14:textId="77777777" w:rsidR="00D515C5" w:rsidRPr="00446FDE" w:rsidRDefault="00D515C5" w:rsidP="00D515C5">
      <w:pPr>
        <w:pStyle w:val="NoSpacing"/>
        <w:rPr>
          <w:rFonts w:cs="Times New Roman"/>
        </w:rPr>
      </w:pPr>
    </w:p>
    <w:p w14:paraId="441671B9" w14:textId="21568667" w:rsidR="00D515C5" w:rsidRPr="00446FDE" w:rsidRDefault="00D515C5" w:rsidP="00D515C5">
      <w:pPr>
        <w:pStyle w:val="NoSpacing"/>
        <w:rPr>
          <w:rFonts w:cs="Times New Roman"/>
        </w:rPr>
      </w:pPr>
      <w:r w:rsidRPr="00446FDE">
        <w:rPr>
          <w:rFonts w:cs="Times New Roman"/>
        </w:rPr>
        <w:t>The Contractor shall</w:t>
      </w:r>
      <w:r w:rsidRPr="00446FDE">
        <w:rPr>
          <w:rFonts w:cs="Times New Roman"/>
          <w:spacing w:val="1"/>
        </w:rPr>
        <w:t xml:space="preserve"> </w:t>
      </w:r>
      <w:r w:rsidRPr="00446FDE">
        <w:rPr>
          <w:rFonts w:cs="Times New Roman"/>
          <w:spacing w:val="-2"/>
        </w:rPr>
        <w:t>provide</w:t>
      </w:r>
      <w:r w:rsidRPr="00446FDE">
        <w:rPr>
          <w:rFonts w:cs="Times New Roman"/>
        </w:rPr>
        <w:t xml:space="preserve"> proof of</w:t>
      </w:r>
      <w:r w:rsidRPr="00446FDE">
        <w:rPr>
          <w:rFonts w:cs="Times New Roman"/>
          <w:spacing w:val="-2"/>
        </w:rPr>
        <w:t xml:space="preserve"> </w:t>
      </w:r>
      <w:r w:rsidRPr="00446FDE">
        <w:rPr>
          <w:rFonts w:cs="Times New Roman"/>
        </w:rPr>
        <w:t>such</w:t>
      </w:r>
      <w:r w:rsidRPr="00446FDE">
        <w:rPr>
          <w:rFonts w:cs="Times New Roman"/>
          <w:spacing w:val="-3"/>
        </w:rPr>
        <w:t xml:space="preserve"> </w:t>
      </w:r>
      <w:r w:rsidRPr="00446FDE">
        <w:rPr>
          <w:rFonts w:cs="Times New Roman"/>
        </w:rPr>
        <w:t>insurance coverage by</w:t>
      </w:r>
      <w:r w:rsidRPr="00446FDE">
        <w:rPr>
          <w:rFonts w:cs="Times New Roman"/>
          <w:spacing w:val="-2"/>
        </w:rPr>
        <w:t xml:space="preserve"> </w:t>
      </w:r>
      <w:r w:rsidRPr="00446FDE">
        <w:rPr>
          <w:rFonts w:cs="Times New Roman"/>
        </w:rPr>
        <w:t>tendering</w:t>
      </w:r>
      <w:r w:rsidRPr="00446FDE">
        <w:rPr>
          <w:rFonts w:cs="Times New Roman"/>
          <w:spacing w:val="-3"/>
        </w:rPr>
        <w:t xml:space="preserve"> </w:t>
      </w:r>
      <w:r w:rsidRPr="00446FDE">
        <w:rPr>
          <w:rFonts w:cs="Times New Roman"/>
        </w:rPr>
        <w:t>to the undersigned</w:t>
      </w:r>
      <w:r w:rsidRPr="00446FDE">
        <w:rPr>
          <w:rFonts w:cs="Times New Roman"/>
          <w:spacing w:val="61"/>
        </w:rPr>
        <w:t xml:space="preserve"> </w:t>
      </w:r>
      <w:r w:rsidRPr="00446FDE">
        <w:rPr>
          <w:rFonts w:cs="Times New Roman"/>
        </w:rPr>
        <w:t>State representative a certificate of insurance prior</w:t>
      </w:r>
      <w:r w:rsidRPr="00446FDE">
        <w:rPr>
          <w:rFonts w:cs="Times New Roman"/>
          <w:spacing w:val="-2"/>
        </w:rPr>
        <w:t xml:space="preserve"> </w:t>
      </w:r>
      <w:r w:rsidRPr="00446FDE">
        <w:rPr>
          <w:rFonts w:cs="Times New Roman"/>
        </w:rPr>
        <w:t>to</w:t>
      </w:r>
      <w:r w:rsidRPr="00446FDE">
        <w:rPr>
          <w:rFonts w:cs="Times New Roman"/>
          <w:spacing w:val="-3"/>
        </w:rPr>
        <w:t xml:space="preserve"> </w:t>
      </w:r>
      <w:r w:rsidRPr="00446FDE">
        <w:rPr>
          <w:rFonts w:cs="Times New Roman"/>
        </w:rPr>
        <w:t>the commencement</w:t>
      </w:r>
      <w:r w:rsidRPr="00446FDE">
        <w:rPr>
          <w:rFonts w:cs="Times New Roman"/>
          <w:spacing w:val="1"/>
        </w:rPr>
        <w:t xml:space="preserve"> </w:t>
      </w:r>
      <w:r w:rsidRPr="00446FDE">
        <w:rPr>
          <w:rFonts w:cs="Times New Roman"/>
        </w:rPr>
        <w:t>of</w:t>
      </w:r>
      <w:r w:rsidRPr="00446FDE">
        <w:rPr>
          <w:rFonts w:cs="Times New Roman"/>
          <w:spacing w:val="-2"/>
        </w:rPr>
        <w:t xml:space="preserve"> </w:t>
      </w:r>
      <w:r w:rsidRPr="00446FDE">
        <w:rPr>
          <w:rFonts w:cs="Times New Roman"/>
        </w:rPr>
        <w:t>this</w:t>
      </w:r>
      <w:r w:rsidRPr="00446FDE">
        <w:rPr>
          <w:rFonts w:cs="Times New Roman"/>
          <w:spacing w:val="-2"/>
        </w:rPr>
        <w:t xml:space="preserve"> </w:t>
      </w:r>
      <w:r w:rsidRPr="00446FDE">
        <w:rPr>
          <w:rFonts w:cs="Times New Roman"/>
        </w:rPr>
        <w:t>Contract</w:t>
      </w:r>
      <w:r w:rsidRPr="00446FDE">
        <w:rPr>
          <w:rFonts w:cs="Times New Roman"/>
          <w:spacing w:val="-2"/>
        </w:rPr>
        <w:t xml:space="preserve"> </w:t>
      </w:r>
      <w:r w:rsidRPr="00446FDE">
        <w:rPr>
          <w:rFonts w:cs="Times New Roman"/>
        </w:rPr>
        <w:t>and</w:t>
      </w:r>
      <w:r w:rsidRPr="00446FDE">
        <w:rPr>
          <w:rFonts w:cs="Times New Roman"/>
          <w:spacing w:val="45"/>
        </w:rPr>
        <w:t xml:space="preserve"> </w:t>
      </w:r>
      <w:r w:rsidRPr="00446FDE">
        <w:rPr>
          <w:rFonts w:cs="Times New Roman"/>
        </w:rPr>
        <w:t>proof</w:t>
      </w:r>
      <w:r w:rsidRPr="00446FDE">
        <w:rPr>
          <w:rFonts w:cs="Times New Roman"/>
          <w:spacing w:val="-2"/>
        </w:rPr>
        <w:t xml:space="preserve"> </w:t>
      </w:r>
      <w:r w:rsidRPr="00446FDE">
        <w:rPr>
          <w:rFonts w:cs="Times New Roman"/>
        </w:rPr>
        <w:t>of workers’</w:t>
      </w:r>
      <w:r w:rsidRPr="00446FDE">
        <w:rPr>
          <w:rFonts w:cs="Times New Roman"/>
          <w:spacing w:val="-2"/>
        </w:rPr>
        <w:t xml:space="preserve"> </w:t>
      </w:r>
      <w:r w:rsidRPr="00446FDE">
        <w:rPr>
          <w:rFonts w:cs="Times New Roman"/>
        </w:rPr>
        <w:t>compensation</w:t>
      </w:r>
      <w:r w:rsidRPr="00446FDE">
        <w:rPr>
          <w:rFonts w:cs="Times New Roman"/>
          <w:spacing w:val="2"/>
        </w:rPr>
        <w:t xml:space="preserve"> </w:t>
      </w:r>
      <w:r w:rsidRPr="00446FDE">
        <w:rPr>
          <w:rFonts w:cs="Times New Roman"/>
        </w:rPr>
        <w:t>coverage meeting</w:t>
      </w:r>
      <w:r w:rsidRPr="00446FDE">
        <w:rPr>
          <w:rFonts w:cs="Times New Roman"/>
          <w:spacing w:val="-3"/>
        </w:rPr>
        <w:t xml:space="preserve"> </w:t>
      </w:r>
      <w:r w:rsidRPr="00446FDE">
        <w:rPr>
          <w:rFonts w:cs="Times New Roman"/>
        </w:rPr>
        <w:t>all</w:t>
      </w:r>
      <w:r w:rsidRPr="00446FDE">
        <w:rPr>
          <w:rFonts w:cs="Times New Roman"/>
          <w:spacing w:val="-2"/>
        </w:rPr>
        <w:t xml:space="preserve"> </w:t>
      </w:r>
      <w:r w:rsidRPr="00446FDE">
        <w:rPr>
          <w:rFonts w:cs="Times New Roman"/>
        </w:rPr>
        <w:t>statutory</w:t>
      </w:r>
      <w:r w:rsidRPr="00446FDE">
        <w:rPr>
          <w:rFonts w:cs="Times New Roman"/>
          <w:spacing w:val="-3"/>
        </w:rPr>
        <w:t xml:space="preserve"> </w:t>
      </w:r>
      <w:r w:rsidRPr="00446FDE">
        <w:rPr>
          <w:rFonts w:cs="Times New Roman"/>
        </w:rPr>
        <w:t xml:space="preserve">requirements of IC § 22-3-2. </w:t>
      </w:r>
      <w:r w:rsidRPr="00446FDE">
        <w:rPr>
          <w:rFonts w:cs="Times New Roman"/>
          <w:spacing w:val="2"/>
        </w:rPr>
        <w:t xml:space="preserve"> </w:t>
      </w:r>
      <w:r w:rsidRPr="00446FDE">
        <w:rPr>
          <w:rFonts w:cs="Times New Roman"/>
          <w:spacing w:val="-2"/>
        </w:rPr>
        <w:t>In</w:t>
      </w:r>
      <w:r w:rsidRPr="00446FDE">
        <w:rPr>
          <w:rFonts w:cs="Times New Roman"/>
          <w:spacing w:val="55"/>
        </w:rPr>
        <w:t xml:space="preserve"> </w:t>
      </w:r>
      <w:r w:rsidRPr="00446FDE">
        <w:rPr>
          <w:rFonts w:cs="Times New Roman"/>
        </w:rPr>
        <w:t xml:space="preserve">addition, proof </w:t>
      </w:r>
      <w:r w:rsidRPr="00446FDE">
        <w:rPr>
          <w:rFonts w:cs="Times New Roman"/>
          <w:spacing w:val="-2"/>
        </w:rPr>
        <w:t>of</w:t>
      </w:r>
      <w:r w:rsidRPr="00446FDE">
        <w:rPr>
          <w:rFonts w:cs="Times New Roman"/>
        </w:rPr>
        <w:t xml:space="preserve"> an</w:t>
      </w:r>
      <w:r w:rsidRPr="00446FDE">
        <w:rPr>
          <w:rFonts w:cs="Times New Roman"/>
          <w:spacing w:val="-2"/>
        </w:rPr>
        <w:t xml:space="preserve"> </w:t>
      </w:r>
      <w:r w:rsidRPr="00446FDE">
        <w:rPr>
          <w:rFonts w:cs="Times New Roman"/>
        </w:rPr>
        <w:t>“all</w:t>
      </w:r>
      <w:r w:rsidRPr="00446FDE">
        <w:rPr>
          <w:rFonts w:cs="Times New Roman"/>
          <w:spacing w:val="-2"/>
        </w:rPr>
        <w:t xml:space="preserve"> </w:t>
      </w:r>
      <w:r w:rsidRPr="00446FDE">
        <w:rPr>
          <w:rFonts w:cs="Times New Roman"/>
        </w:rPr>
        <w:t>states</w:t>
      </w:r>
      <w:r w:rsidRPr="00446FDE">
        <w:rPr>
          <w:rFonts w:cs="Times New Roman"/>
          <w:spacing w:val="-2"/>
        </w:rPr>
        <w:t xml:space="preserve"> </w:t>
      </w:r>
      <w:r w:rsidRPr="00446FDE">
        <w:rPr>
          <w:rFonts w:cs="Times New Roman"/>
        </w:rPr>
        <w:t>endorsement”</w:t>
      </w:r>
      <w:r w:rsidRPr="00446FDE">
        <w:rPr>
          <w:rFonts w:cs="Times New Roman"/>
          <w:spacing w:val="-2"/>
        </w:rPr>
        <w:t xml:space="preserve"> </w:t>
      </w:r>
      <w:r w:rsidRPr="00446FDE">
        <w:rPr>
          <w:rFonts w:cs="Times New Roman"/>
        </w:rPr>
        <w:t>covering</w:t>
      </w:r>
      <w:r w:rsidRPr="00446FDE">
        <w:rPr>
          <w:rFonts w:cs="Times New Roman"/>
          <w:spacing w:val="-3"/>
        </w:rPr>
        <w:t xml:space="preserve"> </w:t>
      </w:r>
      <w:r w:rsidRPr="00446FDE">
        <w:rPr>
          <w:rFonts w:cs="Times New Roman"/>
        </w:rPr>
        <w:t>claims occurring</w:t>
      </w:r>
      <w:r w:rsidRPr="00446FDE">
        <w:rPr>
          <w:rFonts w:cs="Times New Roman"/>
          <w:spacing w:val="-3"/>
        </w:rPr>
        <w:t xml:space="preserve"> </w:t>
      </w:r>
      <w:r w:rsidRPr="00446FDE">
        <w:rPr>
          <w:rFonts w:cs="Times New Roman"/>
        </w:rPr>
        <w:t xml:space="preserve">outside </w:t>
      </w:r>
      <w:r w:rsidRPr="00446FDE">
        <w:rPr>
          <w:rFonts w:cs="Times New Roman"/>
          <w:spacing w:val="-2"/>
        </w:rPr>
        <w:t>the</w:t>
      </w:r>
      <w:r w:rsidRPr="00446FDE">
        <w:rPr>
          <w:rFonts w:cs="Times New Roman"/>
        </w:rPr>
        <w:t xml:space="preserve"> State</w:t>
      </w:r>
      <w:r w:rsidRPr="00446FDE">
        <w:rPr>
          <w:rFonts w:cs="Times New Roman"/>
          <w:spacing w:val="-2"/>
        </w:rPr>
        <w:t xml:space="preserve"> </w:t>
      </w:r>
      <w:r w:rsidRPr="00446FDE">
        <w:rPr>
          <w:rFonts w:cs="Times New Roman"/>
        </w:rPr>
        <w:t>is</w:t>
      </w:r>
      <w:r w:rsidRPr="00446FDE">
        <w:rPr>
          <w:rFonts w:cs="Times New Roman"/>
          <w:spacing w:val="73"/>
        </w:rPr>
        <w:t xml:space="preserve"> </w:t>
      </w:r>
      <w:r w:rsidRPr="00446FDE">
        <w:rPr>
          <w:rFonts w:cs="Times New Roman"/>
        </w:rPr>
        <w:t>required if any</w:t>
      </w:r>
      <w:r w:rsidRPr="00446FDE">
        <w:rPr>
          <w:rFonts w:cs="Times New Roman"/>
          <w:spacing w:val="-2"/>
        </w:rPr>
        <w:t xml:space="preserve"> </w:t>
      </w:r>
      <w:r w:rsidRPr="00446FDE">
        <w:rPr>
          <w:rFonts w:cs="Times New Roman"/>
        </w:rPr>
        <w:t>of</w:t>
      </w:r>
      <w:r w:rsidRPr="00446FDE">
        <w:rPr>
          <w:rFonts w:cs="Times New Roman"/>
          <w:spacing w:val="-2"/>
        </w:rPr>
        <w:t xml:space="preserve"> </w:t>
      </w:r>
      <w:r w:rsidRPr="00446FDE">
        <w:rPr>
          <w:rFonts w:cs="Times New Roman"/>
        </w:rPr>
        <w:t>the</w:t>
      </w:r>
      <w:r w:rsidRPr="00446FDE">
        <w:rPr>
          <w:rFonts w:cs="Times New Roman"/>
          <w:spacing w:val="-2"/>
        </w:rPr>
        <w:t xml:space="preserve"> </w:t>
      </w:r>
      <w:r w:rsidRPr="00446FDE">
        <w:rPr>
          <w:rFonts w:cs="Times New Roman"/>
        </w:rPr>
        <w:t>services provided under</w:t>
      </w:r>
      <w:r w:rsidRPr="00446FDE">
        <w:rPr>
          <w:rFonts w:cs="Times New Roman"/>
          <w:spacing w:val="-2"/>
        </w:rPr>
        <w:t xml:space="preserve"> </w:t>
      </w:r>
      <w:r w:rsidRPr="00446FDE">
        <w:rPr>
          <w:rFonts w:cs="Times New Roman"/>
        </w:rPr>
        <w:t>this Contract</w:t>
      </w:r>
      <w:r w:rsidRPr="00446FDE">
        <w:rPr>
          <w:rFonts w:cs="Times New Roman"/>
          <w:spacing w:val="1"/>
        </w:rPr>
        <w:t xml:space="preserve"> </w:t>
      </w:r>
      <w:r w:rsidRPr="00446FDE">
        <w:rPr>
          <w:rFonts w:cs="Times New Roman"/>
        </w:rPr>
        <w:t>involve work</w:t>
      </w:r>
      <w:r w:rsidRPr="00446FDE">
        <w:rPr>
          <w:rFonts w:cs="Times New Roman"/>
          <w:spacing w:val="-2"/>
        </w:rPr>
        <w:t xml:space="preserve"> </w:t>
      </w:r>
      <w:r w:rsidRPr="00446FDE">
        <w:rPr>
          <w:rFonts w:cs="Times New Roman"/>
        </w:rPr>
        <w:t>outside of Indiana.</w:t>
      </w:r>
    </w:p>
    <w:p w14:paraId="2C15AA63" w14:textId="77777777" w:rsidR="00D515C5" w:rsidRPr="00446FDE" w:rsidRDefault="00D515C5" w:rsidP="006E4F58">
      <w:pPr>
        <w:spacing w:after="0" w:line="240" w:lineRule="auto"/>
        <w:jc w:val="both"/>
        <w:rPr>
          <w:rFonts w:eastAsia="Times New Roman" w:cs="Times New Roman"/>
        </w:rPr>
      </w:pPr>
    </w:p>
    <w:p w14:paraId="56366C2F" w14:textId="77777777" w:rsidR="006E4F58" w:rsidRPr="00446FDE" w:rsidRDefault="006E4F58" w:rsidP="006E4F58">
      <w:pPr>
        <w:spacing w:after="0" w:line="240" w:lineRule="auto"/>
        <w:jc w:val="both"/>
        <w:rPr>
          <w:rFonts w:eastAsia="Times New Roman" w:cs="Times New Roman"/>
        </w:rPr>
      </w:pPr>
      <w:r w:rsidRPr="00446FDE">
        <w:rPr>
          <w:rFonts w:eastAsia="Times New Roman" w:cs="Times New Roman"/>
        </w:rPr>
        <w:t>B.  The Contractor’s insurance coverage must meet the following additional requirements:</w:t>
      </w:r>
    </w:p>
    <w:p w14:paraId="00E12736" w14:textId="77777777" w:rsidR="006E4F58" w:rsidRPr="00446FDE" w:rsidRDefault="006E4F58" w:rsidP="006E4F58">
      <w:pPr>
        <w:spacing w:after="0" w:line="240" w:lineRule="auto"/>
        <w:rPr>
          <w:rFonts w:eastAsia="Times New Roman" w:cs="Times New Roman"/>
        </w:rPr>
      </w:pPr>
    </w:p>
    <w:p w14:paraId="58A9F7D1" w14:textId="77777777" w:rsidR="006E4F58" w:rsidRPr="00446FDE" w:rsidRDefault="006E4F58" w:rsidP="006E4F58">
      <w:pPr>
        <w:spacing w:after="0" w:line="240" w:lineRule="auto"/>
        <w:ind w:left="720" w:hanging="360"/>
        <w:rPr>
          <w:rFonts w:eastAsia="Times New Roman" w:cs="Times New Roman"/>
        </w:rPr>
      </w:pPr>
      <w:r w:rsidRPr="00446FDE">
        <w:rPr>
          <w:rFonts w:eastAsia="Times New Roman" w:cs="Times New Roman"/>
        </w:rPr>
        <w:t>1.  The insurer must have a certificate of authority or other appropriate authorization to operate in the state in which the policy was issued.</w:t>
      </w:r>
    </w:p>
    <w:p w14:paraId="0B94E56C" w14:textId="77777777" w:rsidR="006E4F58" w:rsidRPr="00446FDE" w:rsidRDefault="006E4F58" w:rsidP="006E4F58">
      <w:pPr>
        <w:spacing w:after="0" w:line="240" w:lineRule="auto"/>
        <w:rPr>
          <w:rFonts w:eastAsia="Times New Roman" w:cs="Times New Roman"/>
        </w:rPr>
      </w:pPr>
    </w:p>
    <w:p w14:paraId="6A320CAA" w14:textId="77777777" w:rsidR="006E4F58" w:rsidRPr="00446FDE" w:rsidRDefault="006E4F58" w:rsidP="006E4F58">
      <w:pPr>
        <w:spacing w:after="0" w:line="240" w:lineRule="auto"/>
        <w:ind w:left="720" w:hanging="360"/>
        <w:rPr>
          <w:rFonts w:eastAsia="Times New Roman" w:cs="Times New Roman"/>
        </w:rPr>
      </w:pPr>
      <w:r w:rsidRPr="00446FDE">
        <w:rPr>
          <w:rFonts w:eastAsia="Times New Roman" w:cs="Times New Roman"/>
        </w:rPr>
        <w:t xml:space="preserve">2.   Any deductible or self-insured retention amount or other similar obligation under the insurance policies shall be the sole obligation of the Contractor. </w:t>
      </w:r>
    </w:p>
    <w:p w14:paraId="1D1CCAF3" w14:textId="77777777" w:rsidR="006E4F58" w:rsidRPr="00446FDE" w:rsidRDefault="006E4F58" w:rsidP="006E4F58">
      <w:pPr>
        <w:spacing w:after="0" w:line="240" w:lineRule="auto"/>
        <w:rPr>
          <w:rFonts w:eastAsia="Times New Roman" w:cs="Times New Roman"/>
        </w:rPr>
      </w:pPr>
    </w:p>
    <w:p w14:paraId="74A2830C" w14:textId="77777777" w:rsidR="006E4F58" w:rsidRPr="00446FDE" w:rsidRDefault="006E4F58" w:rsidP="006E4F58">
      <w:pPr>
        <w:spacing w:after="0" w:line="240" w:lineRule="auto"/>
        <w:ind w:left="720" w:hanging="360"/>
        <w:rPr>
          <w:rFonts w:eastAsia="Times New Roman" w:cs="Times New Roman"/>
        </w:rPr>
      </w:pPr>
      <w:r w:rsidRPr="00446FDE">
        <w:rPr>
          <w:rFonts w:eastAsia="Times New Roman" w:cs="Times New Roman"/>
        </w:rPr>
        <w:t>3.   The State will be defended, indemnified and held harmless to the full extent of any coverage actually secured by the Contractor in excess of the minimum requirements set forth above.</w:t>
      </w:r>
      <w:r w:rsidR="007412B2" w:rsidRPr="00446FDE">
        <w:rPr>
          <w:rFonts w:eastAsia="Times New Roman" w:cs="Times New Roman"/>
        </w:rPr>
        <w:t xml:space="preserve"> </w:t>
      </w:r>
      <w:r w:rsidRPr="00446FDE">
        <w:rPr>
          <w:rFonts w:eastAsia="Times New Roman" w:cs="Times New Roman"/>
        </w:rPr>
        <w:t>The duty to indemnify the State under this Contract shall not be limited by the insurance required in this Contract.</w:t>
      </w:r>
    </w:p>
    <w:p w14:paraId="198A5B19" w14:textId="77777777" w:rsidR="006E4F58" w:rsidRPr="00446FDE" w:rsidRDefault="006E4F58" w:rsidP="006E4F58">
      <w:pPr>
        <w:spacing w:after="0" w:line="240" w:lineRule="auto"/>
        <w:rPr>
          <w:rFonts w:eastAsia="Times New Roman" w:cs="Times New Roman"/>
        </w:rPr>
      </w:pPr>
    </w:p>
    <w:p w14:paraId="6BD58BBF" w14:textId="77777777" w:rsidR="006E4F58" w:rsidRPr="00446FDE" w:rsidRDefault="006E4F58" w:rsidP="006E4F58">
      <w:pPr>
        <w:spacing w:after="0" w:line="240" w:lineRule="auto"/>
        <w:ind w:left="720" w:hanging="360"/>
        <w:rPr>
          <w:rFonts w:eastAsia="Times New Roman" w:cs="Times New Roman"/>
        </w:rPr>
      </w:pPr>
      <w:r w:rsidRPr="00446FDE">
        <w:rPr>
          <w:rFonts w:eastAsia="Times New Roman" w:cs="Times New Roman"/>
        </w:rPr>
        <w:t>4.   The insurance required in this Contract, through a policy or endorsement(s), shall include a provision that the policy and endorsements may not be canceled or modified without thirty (30) days’ prior written notice to the undersigned State agency.</w:t>
      </w:r>
    </w:p>
    <w:p w14:paraId="7A5F0B08" w14:textId="77777777" w:rsidR="006E4F58" w:rsidRPr="00446FDE" w:rsidRDefault="006E4F58" w:rsidP="006E4F58">
      <w:pPr>
        <w:spacing w:after="0" w:line="240" w:lineRule="auto"/>
        <w:ind w:left="720" w:hanging="360"/>
        <w:rPr>
          <w:rFonts w:eastAsia="Times New Roman" w:cs="Times New Roman"/>
        </w:rPr>
      </w:pPr>
    </w:p>
    <w:p w14:paraId="2B371A6F" w14:textId="77777777" w:rsidR="006E4F58" w:rsidRPr="00446FDE" w:rsidRDefault="006E4F58" w:rsidP="006E4F58">
      <w:pPr>
        <w:spacing w:after="0" w:line="240" w:lineRule="auto"/>
        <w:ind w:left="720" w:hanging="360"/>
        <w:rPr>
          <w:rFonts w:eastAsia="Times New Roman" w:cs="Times New Roman"/>
        </w:rPr>
      </w:pPr>
      <w:r w:rsidRPr="00446FDE">
        <w:rPr>
          <w:rFonts w:eastAsia="Times New Roman" w:cs="Times New Roman"/>
        </w:rPr>
        <w:t>5.    The Contractor waives and agrees to require their insurer to waive their rights of subrogation against the State of Indiana.</w:t>
      </w:r>
    </w:p>
    <w:p w14:paraId="7BFDD6C8" w14:textId="77777777" w:rsidR="006E4F58" w:rsidRPr="00446FDE" w:rsidRDefault="006E4F58" w:rsidP="006E4F58">
      <w:pPr>
        <w:spacing w:after="0" w:line="240" w:lineRule="auto"/>
        <w:rPr>
          <w:rFonts w:eastAsia="Times New Roman" w:cs="Times New Roman"/>
        </w:rPr>
      </w:pPr>
    </w:p>
    <w:p w14:paraId="5425BB47" w14:textId="77777777" w:rsidR="006E4F58" w:rsidRPr="00446FDE" w:rsidRDefault="006E4F58" w:rsidP="006E4F58">
      <w:pPr>
        <w:spacing w:after="0" w:line="240" w:lineRule="auto"/>
        <w:ind w:left="360" w:hanging="360"/>
        <w:rPr>
          <w:rFonts w:eastAsia="Times New Roman" w:cs="Times New Roman"/>
        </w:rPr>
      </w:pPr>
      <w:r w:rsidRPr="00446FDE">
        <w:rPr>
          <w:rFonts w:eastAsia="Times New Roman"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68E801D" w14:textId="77777777" w:rsidR="006E4F58" w:rsidRPr="00446FDE" w:rsidRDefault="006E4F58" w:rsidP="006E4F58">
      <w:pPr>
        <w:spacing w:after="0" w:line="240" w:lineRule="auto"/>
        <w:rPr>
          <w:rFonts w:eastAsia="Times New Roman" w:cs="Times New Roman"/>
          <w:b/>
        </w:rPr>
      </w:pPr>
    </w:p>
    <w:p w14:paraId="11AC02FE" w14:textId="77777777" w:rsidR="00202E37" w:rsidRPr="00446FDE" w:rsidRDefault="006E4F58" w:rsidP="006E4F58">
      <w:pPr>
        <w:spacing w:after="0" w:line="240" w:lineRule="auto"/>
        <w:rPr>
          <w:rFonts w:eastAsia="Times New Roman" w:cs="Times New Roman"/>
        </w:rPr>
      </w:pPr>
      <w:r w:rsidRPr="00446FDE">
        <w:rPr>
          <w:rFonts w:eastAsia="Times New Roman" w:cs="Times New Roman"/>
          <w:b/>
        </w:rPr>
        <w:t>2</w:t>
      </w:r>
      <w:r w:rsidR="00657CD7" w:rsidRPr="00446FDE">
        <w:rPr>
          <w:rFonts w:eastAsia="Times New Roman" w:cs="Times New Roman"/>
          <w:b/>
        </w:rPr>
        <w:t>9</w:t>
      </w:r>
      <w:r w:rsidRPr="00446FDE">
        <w:rPr>
          <w:rFonts w:eastAsia="Times New Roman" w:cs="Times New Roman"/>
          <w:b/>
        </w:rPr>
        <w:t>.  Key Person(s)</w:t>
      </w:r>
      <w:r w:rsidRPr="00446FDE">
        <w:rPr>
          <w:rFonts w:eastAsia="Times New Roman" w:cs="Times New Roman"/>
        </w:rPr>
        <w:t xml:space="preserve">. </w:t>
      </w:r>
    </w:p>
    <w:p w14:paraId="63D5B2E6" w14:textId="0EFB7FDA" w:rsidR="006E4F58" w:rsidRPr="00446FDE" w:rsidRDefault="006E4F58" w:rsidP="006E4F58">
      <w:pPr>
        <w:spacing w:after="0" w:line="240" w:lineRule="auto"/>
        <w:rPr>
          <w:rFonts w:eastAsia="Times New Roman" w:cs="Times New Roman"/>
        </w:rPr>
      </w:pPr>
      <w:r w:rsidRPr="00446FDE">
        <w:rPr>
          <w:rFonts w:eastAsia="Times New Roman" w:cs="Times New Roman"/>
        </w:rPr>
        <w:t xml:space="preserve"> </w:t>
      </w:r>
    </w:p>
    <w:p w14:paraId="183CFDA5"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76DB5F7B" w14:textId="77777777" w:rsidR="006E4F58" w:rsidRPr="00446FDE" w:rsidRDefault="006E4F58" w:rsidP="006E4F58">
      <w:pPr>
        <w:spacing w:after="0" w:line="240" w:lineRule="auto"/>
        <w:rPr>
          <w:rFonts w:eastAsia="Times New Roman" w:cs="Times New Roman"/>
        </w:rPr>
      </w:pPr>
    </w:p>
    <w:p w14:paraId="58EAE8E5"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14:paraId="46F572BB" w14:textId="77777777" w:rsidR="006E4F58" w:rsidRPr="00446FDE" w:rsidRDefault="006E4F58" w:rsidP="006E4F58">
      <w:pPr>
        <w:spacing w:after="0" w:line="240" w:lineRule="auto"/>
        <w:rPr>
          <w:rFonts w:eastAsia="Times New Roman" w:cs="Times New Roman"/>
        </w:rPr>
      </w:pPr>
    </w:p>
    <w:p w14:paraId="513F4C18"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04571E99" w14:textId="77777777" w:rsidR="006E4F58" w:rsidRPr="00446FDE" w:rsidRDefault="006E4F58" w:rsidP="006E4F58">
      <w:pPr>
        <w:spacing w:after="0" w:line="240" w:lineRule="auto"/>
        <w:rPr>
          <w:rFonts w:eastAsia="Times New Roman" w:cs="Times New Roman"/>
        </w:rPr>
      </w:pPr>
    </w:p>
    <w:p w14:paraId="1D3D79F3" w14:textId="77777777" w:rsidR="006E4F58" w:rsidRPr="00446FDE" w:rsidRDefault="006E4F58" w:rsidP="006E4F58">
      <w:pPr>
        <w:spacing w:after="0" w:line="240" w:lineRule="auto"/>
        <w:rPr>
          <w:rFonts w:eastAsia="Times New Roman" w:cs="Times New Roman"/>
        </w:rPr>
      </w:pPr>
      <w:bookmarkStart w:id="4" w:name="_Toc236554570"/>
      <w:r w:rsidRPr="00446FDE">
        <w:rPr>
          <w:rFonts w:eastAsia="Times New Roman" w:cs="Times New Roman"/>
        </w:rPr>
        <w:t>Key person(s) to this Contract is/are _________________________________________</w:t>
      </w:r>
      <w:bookmarkEnd w:id="4"/>
    </w:p>
    <w:p w14:paraId="5A7C12C0" w14:textId="77777777" w:rsidR="006E4F58" w:rsidRPr="00446FDE" w:rsidRDefault="006E4F58" w:rsidP="006E4F58">
      <w:pPr>
        <w:spacing w:after="0" w:line="240" w:lineRule="auto"/>
        <w:rPr>
          <w:rFonts w:eastAsia="Times New Roman" w:cs="Times New Roman"/>
        </w:rPr>
      </w:pPr>
    </w:p>
    <w:p w14:paraId="64E847C8" w14:textId="4C2AEA4D" w:rsidR="006E4F58" w:rsidRPr="00446FDE" w:rsidRDefault="00657CD7" w:rsidP="006E4F58">
      <w:pPr>
        <w:spacing w:after="0" w:line="240" w:lineRule="auto"/>
        <w:rPr>
          <w:rFonts w:eastAsia="Times New Roman" w:cs="Times New Roman"/>
        </w:rPr>
      </w:pPr>
      <w:r w:rsidRPr="00446FDE">
        <w:rPr>
          <w:rFonts w:eastAsia="Times New Roman" w:cs="Times New Roman"/>
          <w:b/>
        </w:rPr>
        <w:t>30</w:t>
      </w:r>
      <w:r w:rsidR="006E4F58" w:rsidRPr="00446FDE">
        <w:rPr>
          <w:rFonts w:eastAsia="Times New Roman" w:cs="Times New Roman"/>
          <w:b/>
        </w:rPr>
        <w:t>.  Licensing Standards</w:t>
      </w:r>
      <w:r w:rsidR="006E4F58" w:rsidRPr="00446FDE">
        <w:rPr>
          <w:rFonts w:eastAsia="Times New Roman" w:cs="Times New Roman"/>
        </w:rPr>
        <w:t>.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3E16C369" w14:textId="77777777" w:rsidR="006E4F58" w:rsidRPr="00446FDE" w:rsidRDefault="006E4F58" w:rsidP="006E4F58">
      <w:pPr>
        <w:spacing w:after="0" w:line="240" w:lineRule="auto"/>
        <w:rPr>
          <w:rFonts w:eastAsia="Times New Roman" w:cs="Times New Roman"/>
        </w:rPr>
      </w:pPr>
    </w:p>
    <w:p w14:paraId="0A536160" w14:textId="256B685C" w:rsidR="006E4F58" w:rsidRPr="00446FDE" w:rsidRDefault="006E4F58" w:rsidP="006E4F58">
      <w:pPr>
        <w:spacing w:after="0" w:line="240" w:lineRule="auto"/>
        <w:rPr>
          <w:rFonts w:eastAsia="Times New Roman" w:cs="Times New Roman"/>
        </w:rPr>
      </w:pPr>
      <w:r w:rsidRPr="00446FDE">
        <w:rPr>
          <w:rFonts w:eastAsia="Times New Roman" w:cs="Times New Roman"/>
          <w:b/>
        </w:rPr>
        <w:t>3</w:t>
      </w:r>
      <w:r w:rsidR="00657CD7" w:rsidRPr="00446FDE">
        <w:rPr>
          <w:rFonts w:eastAsia="Times New Roman" w:cs="Times New Roman"/>
          <w:b/>
        </w:rPr>
        <w:t>1</w:t>
      </w:r>
      <w:r w:rsidRPr="00446FDE">
        <w:rPr>
          <w:rFonts w:eastAsia="Times New Roman" w:cs="Times New Roman"/>
          <w:b/>
        </w:rPr>
        <w:t>.  Merger &amp; Modification</w:t>
      </w:r>
      <w:r w:rsidRPr="00446FDE">
        <w:rPr>
          <w:rFonts w:eastAsia="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BCB4544" w14:textId="77777777" w:rsidR="006E4F58" w:rsidRPr="00446FDE" w:rsidRDefault="006E4F58" w:rsidP="006E4F58">
      <w:pPr>
        <w:spacing w:after="0" w:line="240" w:lineRule="auto"/>
        <w:rPr>
          <w:rFonts w:eastAsia="Times New Roman" w:cs="Times New Roman"/>
        </w:rPr>
      </w:pPr>
    </w:p>
    <w:p w14:paraId="1253DDD7" w14:textId="248F69D7" w:rsidR="004B543A" w:rsidRPr="00446FDE" w:rsidRDefault="006E4F58" w:rsidP="004B543A">
      <w:pPr>
        <w:autoSpaceDE w:val="0"/>
        <w:autoSpaceDN w:val="0"/>
        <w:spacing w:after="0" w:line="240" w:lineRule="auto"/>
        <w:rPr>
          <w:rFonts w:cs="Times New Roman"/>
          <w:bCs/>
        </w:rPr>
      </w:pPr>
      <w:r w:rsidRPr="00446FDE">
        <w:rPr>
          <w:rFonts w:eastAsia="Calibri" w:cs="Times New Roman"/>
          <w:b/>
          <w:bCs/>
          <w:color w:val="000000"/>
        </w:rPr>
        <w:t>3</w:t>
      </w:r>
      <w:r w:rsidR="00657CD7" w:rsidRPr="00446FDE">
        <w:rPr>
          <w:rFonts w:eastAsia="Calibri" w:cs="Times New Roman"/>
          <w:b/>
          <w:bCs/>
          <w:color w:val="000000"/>
        </w:rPr>
        <w:t>2</w:t>
      </w:r>
      <w:r w:rsidRPr="00446FDE">
        <w:rPr>
          <w:rFonts w:eastAsia="Calibri" w:cs="Times New Roman"/>
          <w:b/>
          <w:bCs/>
          <w:color w:val="000000"/>
        </w:rPr>
        <w:t xml:space="preserve">.  Minority and Women’s Business Enterprises Compliance. </w:t>
      </w:r>
      <w:r w:rsidR="00094DA4" w:rsidRPr="00446FDE">
        <w:rPr>
          <w:rFonts w:eastAsia="Calibri" w:cs="Times New Roman"/>
          <w:b/>
          <w:bCs/>
          <w:color w:val="000000"/>
        </w:rPr>
        <w:t xml:space="preserve">  </w:t>
      </w:r>
    </w:p>
    <w:p w14:paraId="3FE0046F" w14:textId="40D0ACB6" w:rsidR="004B543A" w:rsidRPr="00446FDE" w:rsidRDefault="004B543A" w:rsidP="004B543A">
      <w:pPr>
        <w:autoSpaceDE w:val="0"/>
        <w:autoSpaceDN w:val="0"/>
        <w:spacing w:after="0" w:line="240" w:lineRule="auto"/>
        <w:rPr>
          <w:rFonts w:cs="Times New Roman"/>
          <w:b/>
          <w:bCs/>
        </w:rPr>
      </w:pPr>
      <w:r w:rsidRPr="00446FDE">
        <w:rPr>
          <w:rFonts w:cs="Times New Roman"/>
          <w:bCs/>
        </w:rPr>
        <w:t xml:space="preserve">Award of this Contract was based, in part, on the Minority and/or Women’s Business Enterprise (“MBE” and/or “WBE”) participation plan as detailed in the Minority and Women’s Business Enterprises Subcontractor Commitment Form, </w:t>
      </w:r>
      <w:r w:rsidR="00D0184B" w:rsidRPr="00446FDE">
        <w:rPr>
          <w:rFonts w:cs="Times New Roman"/>
          <w:bCs/>
        </w:rPr>
        <w:t xml:space="preserve">commonly referred to as “Attachment A” in the procurement documentation and </w:t>
      </w:r>
      <w:r w:rsidRPr="00446FDE">
        <w:rPr>
          <w:rFonts w:cs="Times New Roman"/>
          <w:bCs/>
        </w:rPr>
        <w:t>incorporated by reference herein</w:t>
      </w:r>
      <w:r w:rsidRPr="00446FDE">
        <w:rPr>
          <w:rFonts w:cs="Times New Roman"/>
          <w:b/>
          <w:bCs/>
        </w:rPr>
        <w:t xml:space="preserve">. </w:t>
      </w:r>
      <w:r w:rsidRPr="00446FDE">
        <w:rPr>
          <w:rFonts w:cs="Times New Roman"/>
          <w:bCs/>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446FDE">
        <w:rPr>
          <w:rFonts w:cs="Times New Roman"/>
          <w:b/>
          <w:bCs/>
        </w:rPr>
        <w:t xml:space="preserve">  </w:t>
      </w:r>
    </w:p>
    <w:p w14:paraId="1016E6E0" w14:textId="77777777" w:rsidR="004B543A" w:rsidRPr="00446FDE" w:rsidRDefault="004B543A" w:rsidP="004B543A">
      <w:pPr>
        <w:autoSpaceDE w:val="0"/>
        <w:autoSpaceDN w:val="0"/>
        <w:spacing w:after="0" w:line="240" w:lineRule="auto"/>
        <w:rPr>
          <w:rFonts w:cs="Times New Roman"/>
          <w:b/>
          <w:bCs/>
        </w:rPr>
      </w:pPr>
    </w:p>
    <w:p w14:paraId="59A3DCF7" w14:textId="77777777" w:rsidR="004B543A" w:rsidRPr="00446FDE" w:rsidRDefault="004B543A" w:rsidP="004B543A">
      <w:pPr>
        <w:autoSpaceDE w:val="0"/>
        <w:autoSpaceDN w:val="0"/>
        <w:spacing w:after="0" w:line="240" w:lineRule="auto"/>
        <w:rPr>
          <w:rFonts w:eastAsia="Calibri" w:cs="Times New Roman"/>
          <w:color w:val="000000"/>
        </w:rPr>
      </w:pPr>
      <w:r w:rsidRPr="00446FDE">
        <w:rPr>
          <w:rFonts w:cs="Times New Roman"/>
        </w:rPr>
        <w:t xml:space="preserve">The following MBE/WBE Division (“Division”) certified MBE and/or WBE subcontractors will be participating in this Contract: </w:t>
      </w:r>
      <w:r w:rsidRPr="00446FDE">
        <w:rPr>
          <w:rFonts w:cs="Times New Roman"/>
          <w:b/>
        </w:rPr>
        <w:t>[Add additional MBEs and WBEs using the same format.]</w:t>
      </w:r>
      <w:r w:rsidRPr="00446FDE">
        <w:rPr>
          <w:rFonts w:cs="Times New Roman"/>
        </w:rPr>
        <w:t xml:space="preserve"> </w:t>
      </w:r>
      <w:r w:rsidRPr="00446FDE">
        <w:rPr>
          <w:rFonts w:eastAsia="Calibri" w:cs="Times New Roman"/>
          <w:color w:val="000000"/>
        </w:rPr>
        <w:t xml:space="preserve"> </w:t>
      </w:r>
    </w:p>
    <w:p w14:paraId="7E60D568" w14:textId="77777777" w:rsidR="004B543A" w:rsidRPr="00446FDE" w:rsidRDefault="004B543A" w:rsidP="004B543A">
      <w:pPr>
        <w:autoSpaceDE w:val="0"/>
        <w:autoSpaceDN w:val="0"/>
        <w:spacing w:after="0" w:line="240" w:lineRule="auto"/>
        <w:rPr>
          <w:rFonts w:eastAsia="Calibri" w:cs="Times New Roman"/>
          <w:color w:val="000000"/>
        </w:rPr>
      </w:pPr>
    </w:p>
    <w:p w14:paraId="63E7E347" w14:textId="77777777" w:rsidR="004B543A" w:rsidRPr="00446FDE" w:rsidRDefault="004B543A" w:rsidP="004B543A">
      <w:pPr>
        <w:autoSpaceDE w:val="0"/>
        <w:autoSpaceDN w:val="0"/>
        <w:spacing w:after="0" w:line="240" w:lineRule="auto"/>
        <w:rPr>
          <w:rFonts w:eastAsia="Calibri" w:cs="Times New Roman"/>
          <w:color w:val="000000"/>
        </w:rPr>
      </w:pPr>
      <w:r w:rsidRPr="00446FDE">
        <w:rPr>
          <w:rFonts w:eastAsia="Calibri" w:cs="Times New Roman"/>
          <w:color w:val="000000"/>
        </w:rPr>
        <w:t xml:space="preserve">MBE or WBE       </w:t>
      </w:r>
      <w:r w:rsidRPr="00446FDE">
        <w:rPr>
          <w:rFonts w:eastAsia="Calibri" w:cs="Times New Roman"/>
          <w:color w:val="000000"/>
        </w:rPr>
        <w:tab/>
        <w:t xml:space="preserve">COMPANY NAME </w:t>
      </w:r>
      <w:r w:rsidRPr="00446FDE">
        <w:rPr>
          <w:rFonts w:eastAsia="Calibri" w:cs="Times New Roman"/>
          <w:color w:val="000000"/>
        </w:rPr>
        <w:tab/>
      </w:r>
      <w:r w:rsidRPr="00446FDE">
        <w:rPr>
          <w:rFonts w:eastAsia="Calibri" w:cs="Times New Roman"/>
          <w:color w:val="000000"/>
        </w:rPr>
        <w:tab/>
        <w:t xml:space="preserve">PHONE </w:t>
      </w:r>
      <w:r w:rsidRPr="00446FDE">
        <w:rPr>
          <w:rFonts w:eastAsia="Calibri" w:cs="Times New Roman"/>
          <w:color w:val="000000"/>
        </w:rPr>
        <w:tab/>
      </w:r>
      <w:r w:rsidRPr="00446FDE">
        <w:rPr>
          <w:rFonts w:eastAsia="Calibri" w:cs="Times New Roman"/>
          <w:color w:val="000000"/>
        </w:rPr>
        <w:tab/>
        <w:t>EMAIL OF CONTACT PERSON</w:t>
      </w:r>
      <w:r w:rsidRPr="00446FDE">
        <w:rPr>
          <w:rFonts w:eastAsia="Calibri" w:cs="Times New Roman"/>
          <w:color w:val="000000"/>
        </w:rPr>
        <w:tab/>
      </w:r>
      <w:r w:rsidRPr="00446FDE">
        <w:rPr>
          <w:rFonts w:eastAsia="Calibri" w:cs="Times New Roman"/>
          <w:color w:val="000000"/>
        </w:rPr>
        <w:tab/>
        <w:t>PERCENT</w:t>
      </w:r>
    </w:p>
    <w:p w14:paraId="5206F53B" w14:textId="77777777" w:rsidR="004B543A" w:rsidRPr="00446FDE" w:rsidRDefault="004B543A" w:rsidP="004B543A">
      <w:pPr>
        <w:autoSpaceDE w:val="0"/>
        <w:autoSpaceDN w:val="0"/>
        <w:spacing w:after="0" w:line="240" w:lineRule="auto"/>
        <w:rPr>
          <w:rFonts w:eastAsia="Calibri" w:cs="Times New Roman"/>
          <w:color w:val="000000"/>
        </w:rPr>
      </w:pPr>
      <w:r w:rsidRPr="00446FDE">
        <w:rPr>
          <w:rFonts w:eastAsia="Calibri" w:cs="Times New Roman"/>
          <w:color w:val="000000"/>
        </w:rPr>
        <w:t xml:space="preserve"> </w:t>
      </w:r>
    </w:p>
    <w:p w14:paraId="6FFABB7C" w14:textId="1961AB1A" w:rsidR="004B543A" w:rsidRPr="00446FDE" w:rsidRDefault="004B543A" w:rsidP="004B543A">
      <w:pPr>
        <w:autoSpaceDE w:val="0"/>
        <w:autoSpaceDN w:val="0"/>
        <w:spacing w:after="0" w:line="240" w:lineRule="auto"/>
        <w:rPr>
          <w:rFonts w:eastAsia="Calibri" w:cs="Times New Roman"/>
          <w:i/>
          <w:color w:val="000000"/>
        </w:rPr>
      </w:pPr>
      <w:r w:rsidRPr="00446FDE">
        <w:rPr>
          <w:rFonts w:eastAsia="Calibri" w:cs="Times New Roman"/>
          <w:i/>
          <w:color w:val="000000"/>
        </w:rPr>
        <w:t>___________________________________________________________________________________</w:t>
      </w:r>
    </w:p>
    <w:p w14:paraId="00F78933" w14:textId="77777777" w:rsidR="004B543A" w:rsidRPr="00446FDE" w:rsidRDefault="004B543A" w:rsidP="004B543A">
      <w:pPr>
        <w:autoSpaceDE w:val="0"/>
        <w:autoSpaceDN w:val="0"/>
        <w:spacing w:after="0" w:line="240" w:lineRule="auto"/>
        <w:rPr>
          <w:rFonts w:eastAsia="Calibri" w:cs="Times New Roman"/>
          <w:i/>
          <w:color w:val="000000"/>
        </w:rPr>
      </w:pPr>
    </w:p>
    <w:p w14:paraId="33571476" w14:textId="77777777" w:rsidR="004B543A" w:rsidRPr="00446FDE" w:rsidRDefault="004B543A" w:rsidP="004B543A">
      <w:pPr>
        <w:autoSpaceDE w:val="0"/>
        <w:autoSpaceDN w:val="0"/>
        <w:spacing w:after="0" w:line="240" w:lineRule="auto"/>
        <w:rPr>
          <w:rFonts w:eastAsia="Calibri" w:cs="Times New Roman"/>
          <w:i/>
          <w:color w:val="000000"/>
        </w:rPr>
      </w:pPr>
      <w:r w:rsidRPr="00446FDE">
        <w:rPr>
          <w:rFonts w:eastAsia="Calibri" w:cs="Times New Roman"/>
          <w:i/>
          <w:color w:val="000000"/>
        </w:rPr>
        <w:t xml:space="preserve">Briefly describe the MBE and/or WBE service(s)/product(s) to be provided under this Contract and include the estimated date(s) for utilization during the Contract term: </w:t>
      </w:r>
    </w:p>
    <w:p w14:paraId="2EB8CFC8" w14:textId="77777777" w:rsidR="004B543A" w:rsidRPr="00446FDE" w:rsidRDefault="004B543A" w:rsidP="004B543A">
      <w:pPr>
        <w:autoSpaceDE w:val="0"/>
        <w:autoSpaceDN w:val="0"/>
        <w:spacing w:after="0" w:line="240" w:lineRule="auto"/>
        <w:rPr>
          <w:rFonts w:eastAsia="Calibri" w:cs="Times New Roman"/>
          <w:i/>
          <w:color w:val="000000"/>
        </w:rPr>
      </w:pPr>
    </w:p>
    <w:p w14:paraId="0307F3A1" w14:textId="77777777" w:rsidR="004B543A" w:rsidRPr="00446FDE" w:rsidRDefault="004B543A" w:rsidP="004B543A">
      <w:pPr>
        <w:autoSpaceDE w:val="0"/>
        <w:autoSpaceDN w:val="0"/>
        <w:spacing w:after="0" w:line="240" w:lineRule="auto"/>
        <w:rPr>
          <w:rFonts w:eastAsia="Calibri" w:cs="Times New Roman"/>
          <w:i/>
          <w:color w:val="000000"/>
        </w:rPr>
      </w:pPr>
      <w:r w:rsidRPr="00446FDE">
        <w:rPr>
          <w:rFonts w:eastAsia="Calibri" w:cs="Times New Roman"/>
          <w:i/>
          <w:color w:val="000000"/>
        </w:rPr>
        <w:t>_____________________________________________________________________________________</w:t>
      </w:r>
    </w:p>
    <w:p w14:paraId="631A19A7" w14:textId="77777777" w:rsidR="004B543A" w:rsidRPr="00446FDE" w:rsidRDefault="004B543A" w:rsidP="004B543A">
      <w:pPr>
        <w:autoSpaceDE w:val="0"/>
        <w:autoSpaceDN w:val="0"/>
        <w:spacing w:after="0" w:line="240" w:lineRule="auto"/>
        <w:rPr>
          <w:rFonts w:eastAsia="Calibri" w:cs="Times New Roman"/>
          <w:i/>
          <w:color w:val="000000"/>
        </w:rPr>
      </w:pPr>
    </w:p>
    <w:p w14:paraId="7B56F9AA" w14:textId="77777777" w:rsidR="004B543A" w:rsidRPr="00446FDE" w:rsidRDefault="004B543A" w:rsidP="004B543A">
      <w:pPr>
        <w:autoSpaceDE w:val="0"/>
        <w:autoSpaceDN w:val="0"/>
        <w:spacing w:after="0" w:line="240" w:lineRule="auto"/>
        <w:rPr>
          <w:rFonts w:eastAsia="Calibri" w:cs="Times New Roman"/>
          <w:i/>
          <w:color w:val="000000"/>
        </w:rPr>
      </w:pPr>
      <w:r w:rsidRPr="00446FDE">
        <w:rPr>
          <w:rFonts w:eastAsia="Calibri" w:cs="Times New Roman"/>
          <w:i/>
          <w:color w:val="000000"/>
        </w:rPr>
        <w:t>_____________________________________________________________________________________</w:t>
      </w:r>
    </w:p>
    <w:p w14:paraId="52B4EDAF" w14:textId="77777777" w:rsidR="004B543A" w:rsidRPr="00446FDE" w:rsidRDefault="004B543A" w:rsidP="004B543A">
      <w:pPr>
        <w:autoSpaceDE w:val="0"/>
        <w:autoSpaceDN w:val="0"/>
        <w:spacing w:after="0" w:line="240" w:lineRule="auto"/>
        <w:rPr>
          <w:rFonts w:eastAsia="Calibri" w:cs="Times New Roman"/>
          <w:i/>
          <w:color w:val="000000"/>
        </w:rPr>
      </w:pPr>
    </w:p>
    <w:p w14:paraId="020F4764" w14:textId="77777777" w:rsidR="004B543A" w:rsidRPr="00446FDE" w:rsidRDefault="004B543A" w:rsidP="004B543A">
      <w:pPr>
        <w:pStyle w:val="NoSpacing"/>
        <w:jc w:val="both"/>
        <w:rPr>
          <w:rFonts w:cs="Times New Roman"/>
        </w:rPr>
      </w:pPr>
      <w:r w:rsidRPr="00446FDE">
        <w:rPr>
          <w:rFonts w:cs="Times New Roman"/>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4" w:history="1">
        <w:r w:rsidRPr="00446FDE">
          <w:rPr>
            <w:rStyle w:val="Hyperlink"/>
            <w:rFonts w:cs="Times New Roman"/>
          </w:rPr>
          <w:t>MWBECompliance@idoa.IN.gov</w:t>
        </w:r>
      </w:hyperlink>
      <w:r w:rsidRPr="00446FDE">
        <w:rPr>
          <w:rFonts w:cs="Times New Roman"/>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5" w:history="1">
        <w:r w:rsidRPr="00446FDE">
          <w:rPr>
            <w:rStyle w:val="Hyperlink"/>
            <w:rFonts w:cs="Times New Roman"/>
          </w:rPr>
          <w:t>MWBECompliance@idoa.IN.gov</w:t>
        </w:r>
      </w:hyperlink>
      <w:r w:rsidRPr="00446FDE">
        <w:rPr>
          <w:rFonts w:cs="Times New Roman"/>
        </w:rPr>
        <w:t xml:space="preserve"> for review and approval before changing the participation plan submitted in connection with this Contract. </w:t>
      </w:r>
    </w:p>
    <w:p w14:paraId="1F3281A0" w14:textId="77777777" w:rsidR="004B543A" w:rsidRPr="00446FDE" w:rsidRDefault="004B543A" w:rsidP="004B543A">
      <w:pPr>
        <w:pStyle w:val="NoSpacing"/>
        <w:jc w:val="both"/>
      </w:pPr>
    </w:p>
    <w:p w14:paraId="6FA396BD" w14:textId="29AD3DA1" w:rsidR="004B543A" w:rsidRPr="00446FDE" w:rsidRDefault="004B543A" w:rsidP="004B543A">
      <w:pPr>
        <w:spacing w:after="0" w:line="240" w:lineRule="auto"/>
        <w:rPr>
          <w:rFonts w:cs="Times New Roman"/>
        </w:rPr>
      </w:pPr>
      <w:r w:rsidRPr="00446FDE">
        <w:rPr>
          <w:rFonts w:cs="Times New Roman"/>
        </w:rPr>
        <w:t xml:space="preserve">The Contractor shall report payments made to Division certified subcontractors under this Contract on a monthly basis using Pay Audit. The Contractor shall notify subcontractors that they must confirm payments received from </w:t>
      </w:r>
      <w:r w:rsidR="00094DA4" w:rsidRPr="00446FDE">
        <w:rPr>
          <w:rFonts w:cs="Times New Roman"/>
        </w:rPr>
        <w:t xml:space="preserve">the </w:t>
      </w:r>
      <w:r w:rsidRPr="00446FDE">
        <w:rPr>
          <w:rFonts w:cs="Times New Roman"/>
        </w:rPr>
        <w:t xml:space="preserve">Contractor in Pay Audit. The Pay Audit system can be accessed on the IDOA webpage at: </w:t>
      </w:r>
      <w:hyperlink r:id="rId16" w:history="1">
        <w:r w:rsidRPr="00446FDE">
          <w:rPr>
            <w:rStyle w:val="Hyperlink"/>
            <w:rFonts w:cs="Times New Roman"/>
          </w:rPr>
          <w:t>www.in.gov/idoa/mwbe/payaudit.htm</w:t>
        </w:r>
      </w:hyperlink>
      <w:r w:rsidRPr="00446FDE">
        <w:rPr>
          <w:rFonts w:cs="Times New Roman"/>
          <w:color w:val="000000"/>
        </w:rPr>
        <w:t xml:space="preserve">. </w:t>
      </w:r>
      <w:r w:rsidRPr="00446FDE">
        <w:rPr>
          <w:rFonts w:cs="Times New Roman"/>
        </w:rPr>
        <w:t xml:space="preserve"> </w:t>
      </w:r>
      <w:r w:rsidR="00094DA4" w:rsidRPr="00446FDE">
        <w:rPr>
          <w:rFonts w:cs="Times New Roman"/>
        </w:rPr>
        <w:t xml:space="preserve">The </w:t>
      </w:r>
      <w:r w:rsidRPr="00446FDE">
        <w:rPr>
          <w:rFonts w:cs="Times New Roman"/>
        </w:rPr>
        <w:t>Contractor may also be required to report Division certified subcontractor payments directly to the Division, as reasonably requested and in the format required by the Division.</w:t>
      </w:r>
    </w:p>
    <w:p w14:paraId="71DAC9AB" w14:textId="77777777" w:rsidR="004B543A" w:rsidRPr="00446FDE" w:rsidRDefault="004B543A" w:rsidP="004B543A">
      <w:pPr>
        <w:spacing w:after="0" w:line="240" w:lineRule="auto"/>
        <w:rPr>
          <w:rFonts w:cs="Times New Roman"/>
        </w:rPr>
      </w:pPr>
    </w:p>
    <w:p w14:paraId="71778C72" w14:textId="3493CE63" w:rsidR="004B543A" w:rsidRPr="00446FDE" w:rsidRDefault="00094DA4" w:rsidP="004B543A">
      <w:pPr>
        <w:spacing w:line="240" w:lineRule="auto"/>
      </w:pPr>
      <w:r w:rsidRPr="00446FDE">
        <w:rPr>
          <w:rFonts w:cs="Times New Roman"/>
        </w:rPr>
        <w:t xml:space="preserve">The </w:t>
      </w:r>
      <w:r w:rsidR="004B543A" w:rsidRPr="00446FDE">
        <w:rPr>
          <w:rFonts w:cs="Times New Roman"/>
        </w:rPr>
        <w:t>Contractor’s failure to comply with the provisions in this clause may be considered a material breach of the Contract.</w:t>
      </w:r>
    </w:p>
    <w:p w14:paraId="3C74891F" w14:textId="01CCE080" w:rsidR="006E4F58" w:rsidRPr="00446FDE" w:rsidRDefault="006E4F58" w:rsidP="006E4F58">
      <w:pPr>
        <w:spacing w:after="0" w:line="240" w:lineRule="auto"/>
        <w:rPr>
          <w:rFonts w:eastAsia="Times New Roman" w:cs="Times New Roman"/>
        </w:rPr>
      </w:pPr>
      <w:r w:rsidRPr="00446FDE">
        <w:rPr>
          <w:rFonts w:eastAsia="Times New Roman" w:cs="Times New Roman"/>
          <w:b/>
        </w:rPr>
        <w:t>3</w:t>
      </w:r>
      <w:r w:rsidR="00657CD7" w:rsidRPr="00446FDE">
        <w:rPr>
          <w:rFonts w:eastAsia="Times New Roman" w:cs="Times New Roman"/>
          <w:b/>
        </w:rPr>
        <w:t>3</w:t>
      </w:r>
      <w:r w:rsidRPr="00446FDE">
        <w:rPr>
          <w:rFonts w:eastAsia="Times New Roman" w:cs="Times New Roman"/>
          <w:b/>
        </w:rPr>
        <w:t>.  Nondiscrimination</w:t>
      </w:r>
      <w:r w:rsidRPr="00446FDE">
        <w:rPr>
          <w:rFonts w:eastAsia="Times New Roman" w:cs="Times New Roman"/>
        </w:rPr>
        <w:t>.</w:t>
      </w:r>
      <w:r w:rsidR="00D574E0" w:rsidRPr="00446FDE">
        <w:rPr>
          <w:rFonts w:eastAsia="Times New Roman" w:cs="Times New Roman"/>
        </w:rPr>
        <w:t xml:space="preserve">  </w:t>
      </w:r>
      <w:r w:rsidRPr="00446FDE">
        <w:rPr>
          <w:rFonts w:eastAsia="Times New Roman" w:cs="Times New Roman"/>
        </w:rPr>
        <w:t>Pursuant to the Indiana</w:t>
      </w:r>
      <w:r w:rsidR="003E4E84" w:rsidRPr="00446FDE">
        <w:rPr>
          <w:rFonts w:eastAsia="Times New Roman" w:cs="Times New Roman"/>
        </w:rPr>
        <w:t xml:space="preserve"> Civil Rights Law, </w:t>
      </w:r>
      <w:r w:rsidR="00021D54" w:rsidRPr="00446FDE">
        <w:rPr>
          <w:rFonts w:eastAsia="Times New Roman" w:cs="Times New Roman"/>
        </w:rPr>
        <w:t>specifically</w:t>
      </w:r>
      <w:r w:rsidRPr="00446FDE">
        <w:rPr>
          <w:rFonts w:eastAsia="Times New Roman" w:cs="Times New Roman"/>
        </w:rPr>
        <w:t xml:space="preserve"> IC §</w:t>
      </w:r>
      <w:r w:rsidR="003E4E84" w:rsidRPr="00446FDE">
        <w:rPr>
          <w:rFonts w:eastAsia="Times New Roman" w:cs="Times New Roman"/>
        </w:rPr>
        <w:t xml:space="preserve"> </w:t>
      </w:r>
      <w:r w:rsidRPr="00446FDE">
        <w:rPr>
          <w:rFonts w:eastAsia="Times New Roman" w:cs="Times New Roman"/>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sidRPr="00446FDE">
        <w:rPr>
          <w:rFonts w:eastAsia="Times New Roman" w:cs="Times New Roman"/>
        </w:rPr>
        <w:t xml:space="preserve">The </w:t>
      </w:r>
      <w:r w:rsidRPr="00446FDE">
        <w:rPr>
          <w:rFonts w:eastAsia="Times New Roman" w:cs="Times New Roman"/>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5DBD50D6" w14:textId="77777777" w:rsidR="006E4F58" w:rsidRPr="00446FDE" w:rsidRDefault="006E4F58" w:rsidP="006E4F58">
      <w:pPr>
        <w:spacing w:after="0" w:line="240" w:lineRule="auto"/>
        <w:rPr>
          <w:rFonts w:eastAsia="Times New Roman" w:cs="Times New Roman"/>
        </w:rPr>
      </w:pPr>
    </w:p>
    <w:p w14:paraId="42D31522" w14:textId="2BCD4187" w:rsidR="006E4F58" w:rsidRPr="00446FDE" w:rsidRDefault="006E4F58" w:rsidP="006E4F58">
      <w:pPr>
        <w:widowControl w:val="0"/>
        <w:spacing w:after="0" w:line="240" w:lineRule="auto"/>
        <w:rPr>
          <w:rFonts w:eastAsia="Times New Roman" w:cs="Times New Roman"/>
          <w:snapToGrid w:val="0"/>
        </w:rPr>
      </w:pPr>
      <w:r w:rsidRPr="00446FDE">
        <w:rPr>
          <w:rFonts w:eastAsia="Times New Roman" w:cs="Times New Roman"/>
          <w:snapToGrid w:val="0"/>
        </w:rPr>
        <w:t>The State is a recipient of federal funds, and therefore, where applicable,</w:t>
      </w:r>
      <w:r w:rsidRPr="00446FDE">
        <w:rPr>
          <w:rFonts w:eastAsia="Times New Roman" w:cs="Times New Roman"/>
          <w:b/>
          <w:snapToGrid w:val="0"/>
        </w:rPr>
        <w:t xml:space="preserve"> </w:t>
      </w:r>
      <w:r w:rsidR="00674611" w:rsidRPr="00446FDE">
        <w:rPr>
          <w:rFonts w:eastAsia="Times New Roman" w:cs="Times New Roman"/>
          <w:snapToGrid w:val="0"/>
        </w:rPr>
        <w:t>the</w:t>
      </w:r>
      <w:r w:rsidR="00674611" w:rsidRPr="00446FDE">
        <w:rPr>
          <w:rFonts w:eastAsia="Times New Roman" w:cs="Times New Roman"/>
          <w:b/>
          <w:snapToGrid w:val="0"/>
        </w:rPr>
        <w:t xml:space="preserve"> </w:t>
      </w:r>
      <w:r w:rsidRPr="00446FDE">
        <w:rPr>
          <w:rFonts w:eastAsia="Times New Roman" w:cs="Times New Roman"/>
          <w:snapToGrid w:val="0"/>
        </w:rPr>
        <w:t>Contractor and any subcontractors shall comply with requisite affirmative action requirements, including reporting, pursuant to 41 CFR Chapter 60, as amended, and Section 202 of Executive Order 11246</w:t>
      </w:r>
      <w:r w:rsidRPr="00446FDE">
        <w:rPr>
          <w:rFonts w:eastAsia="Times New Roman" w:cs="Times New Roman"/>
        </w:rPr>
        <w:t xml:space="preserve"> as amended by Executive Order 13672</w:t>
      </w:r>
      <w:r w:rsidRPr="00446FDE">
        <w:rPr>
          <w:rFonts w:eastAsia="Times New Roman" w:cs="Times New Roman"/>
          <w:snapToGrid w:val="0"/>
        </w:rPr>
        <w:t xml:space="preserve">. </w:t>
      </w:r>
    </w:p>
    <w:p w14:paraId="36DE88B4" w14:textId="77777777" w:rsidR="006E4F58" w:rsidRPr="00446FDE" w:rsidRDefault="006E4F58" w:rsidP="006E4F58">
      <w:pPr>
        <w:spacing w:after="0" w:line="240" w:lineRule="auto"/>
        <w:rPr>
          <w:rFonts w:eastAsia="Times New Roman" w:cs="Times New Roman"/>
        </w:rPr>
      </w:pPr>
    </w:p>
    <w:p w14:paraId="122F2295" w14:textId="13635F8F" w:rsidR="006E4F58" w:rsidRPr="00446FDE" w:rsidRDefault="006E4F58" w:rsidP="006E4F58">
      <w:pPr>
        <w:spacing w:after="0" w:line="240" w:lineRule="auto"/>
        <w:rPr>
          <w:rFonts w:eastAsia="Times New Roman" w:cs="Times New Roman"/>
        </w:rPr>
      </w:pPr>
      <w:r w:rsidRPr="00446FDE">
        <w:rPr>
          <w:rFonts w:eastAsia="Times New Roman" w:cs="Times New Roman"/>
          <w:b/>
        </w:rPr>
        <w:t>3</w:t>
      </w:r>
      <w:r w:rsidR="00657CD7" w:rsidRPr="00446FDE">
        <w:rPr>
          <w:rFonts w:eastAsia="Times New Roman" w:cs="Times New Roman"/>
          <w:b/>
        </w:rPr>
        <w:t>4</w:t>
      </w:r>
      <w:r w:rsidRPr="00446FDE">
        <w:rPr>
          <w:rFonts w:eastAsia="Times New Roman" w:cs="Times New Roman"/>
          <w:b/>
        </w:rPr>
        <w:t>.  Notice to Parties</w:t>
      </w:r>
      <w:r w:rsidRPr="00446FDE">
        <w:rPr>
          <w:rFonts w:eastAsia="Times New Roman" w:cs="Times New Roman"/>
        </w:rPr>
        <w:t xml:space="preserve">.  Whenever any notice, statement or other communication is required under this Contract, it </w:t>
      </w:r>
      <w:r w:rsidR="007F284D" w:rsidRPr="00446FDE">
        <w:rPr>
          <w:rFonts w:eastAsia="Times New Roman" w:cs="Times New Roman"/>
        </w:rPr>
        <w:t>will</w:t>
      </w:r>
      <w:r w:rsidRPr="00446FDE">
        <w:rPr>
          <w:rFonts w:eastAsia="Times New Roman" w:cs="Times New Roman"/>
        </w:rPr>
        <w:t xml:space="preserve"> be sent by </w:t>
      </w:r>
      <w:r w:rsidR="00922B2E" w:rsidRPr="00446FDE">
        <w:rPr>
          <w:rFonts w:eastAsia="Times New Roman" w:cs="Times New Roman"/>
        </w:rPr>
        <w:t xml:space="preserve">E-mail or </w:t>
      </w:r>
      <w:r w:rsidRPr="00446FDE">
        <w:rPr>
          <w:rFonts w:eastAsia="Times New Roman" w:cs="Times New Roman"/>
        </w:rPr>
        <w:t>first class</w:t>
      </w:r>
      <w:r w:rsidR="00922B2E" w:rsidRPr="00446FDE">
        <w:rPr>
          <w:rFonts w:eastAsia="Times New Roman" w:cs="Times New Roman"/>
        </w:rPr>
        <w:t xml:space="preserve"> U.S.</w:t>
      </w:r>
      <w:r w:rsidRPr="00446FDE">
        <w:rPr>
          <w:rFonts w:eastAsia="Times New Roman" w:cs="Times New Roman"/>
        </w:rPr>
        <w:t xml:space="preserve"> mail service to the following addresses, unless otherwise specifically advised.</w:t>
      </w:r>
    </w:p>
    <w:p w14:paraId="354E62A8" w14:textId="77777777" w:rsidR="006E4F58" w:rsidRPr="00446FDE" w:rsidRDefault="006E4F58" w:rsidP="006E4F58">
      <w:pPr>
        <w:spacing w:after="0" w:line="240" w:lineRule="auto"/>
        <w:rPr>
          <w:rFonts w:eastAsia="Times New Roman" w:cs="Times New Roman"/>
        </w:rPr>
      </w:pPr>
    </w:p>
    <w:p w14:paraId="1B2B872C" w14:textId="7D1A56C9" w:rsidR="006E4F58" w:rsidRPr="00446FDE" w:rsidRDefault="006E4F58" w:rsidP="006E4F58">
      <w:pPr>
        <w:spacing w:after="0" w:line="240" w:lineRule="auto"/>
        <w:rPr>
          <w:rFonts w:eastAsia="Times New Roman" w:cs="Times New Roman"/>
        </w:rPr>
      </w:pPr>
      <w:r w:rsidRPr="00446FDE">
        <w:rPr>
          <w:rFonts w:eastAsia="Times New Roman" w:cs="Times New Roman"/>
        </w:rPr>
        <w:t>A. Notices to the State shall be sent to:</w:t>
      </w:r>
      <w:r w:rsidR="00D515C5" w:rsidRPr="00446FDE">
        <w:rPr>
          <w:rFonts w:eastAsia="Times New Roman" w:cs="Times New Roman"/>
          <w:b/>
        </w:rPr>
        <w:t xml:space="preserve"> </w:t>
      </w:r>
    </w:p>
    <w:p w14:paraId="6FED690A"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ab/>
        <w:t>_________________________________________</w:t>
      </w:r>
    </w:p>
    <w:p w14:paraId="01E39E78"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ab/>
        <w:t>_________________________________________</w:t>
      </w:r>
    </w:p>
    <w:p w14:paraId="1443228F"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ab/>
        <w:t>_________________________________________</w:t>
      </w:r>
    </w:p>
    <w:p w14:paraId="6E918DEF"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ab/>
        <w:t>_________________________________________</w:t>
      </w:r>
    </w:p>
    <w:p w14:paraId="6F060E45" w14:textId="77777777" w:rsidR="00922B2E" w:rsidRPr="00446FDE" w:rsidRDefault="006E4F58" w:rsidP="006E4F58">
      <w:pPr>
        <w:spacing w:after="0" w:line="240" w:lineRule="auto"/>
        <w:rPr>
          <w:rFonts w:eastAsia="Times New Roman" w:cs="Times New Roman"/>
        </w:rPr>
      </w:pPr>
      <w:r w:rsidRPr="00446FDE">
        <w:rPr>
          <w:rFonts w:eastAsia="Times New Roman" w:cs="Times New Roman"/>
        </w:rPr>
        <w:tab/>
      </w:r>
      <w:r w:rsidR="00922B2E" w:rsidRPr="00446FDE">
        <w:rPr>
          <w:rFonts w:eastAsia="Times New Roman" w:cs="Times New Roman"/>
        </w:rPr>
        <w:t>E-mail:  __________________________________</w:t>
      </w:r>
    </w:p>
    <w:p w14:paraId="60FEED54" w14:textId="565E573D" w:rsidR="006E4F58" w:rsidRPr="00446FDE" w:rsidRDefault="006E4F58" w:rsidP="006E4F58">
      <w:pPr>
        <w:spacing w:after="0" w:line="240" w:lineRule="auto"/>
        <w:rPr>
          <w:rFonts w:eastAsia="Times New Roman" w:cs="Times New Roman"/>
        </w:rPr>
      </w:pPr>
      <w:r w:rsidRPr="00446FDE">
        <w:rPr>
          <w:rFonts w:eastAsia="Times New Roman" w:cs="Times New Roman"/>
        </w:rPr>
        <w:tab/>
      </w:r>
    </w:p>
    <w:p w14:paraId="2EE391BF" w14:textId="64BD663D" w:rsidR="006E4F58" w:rsidRPr="00446FDE" w:rsidRDefault="006E4F58" w:rsidP="006E4F58">
      <w:pPr>
        <w:spacing w:after="0" w:line="240" w:lineRule="auto"/>
        <w:rPr>
          <w:rFonts w:eastAsia="Times New Roman" w:cs="Times New Roman"/>
        </w:rPr>
      </w:pPr>
      <w:r w:rsidRPr="00446FDE">
        <w:rPr>
          <w:rFonts w:eastAsia="Times New Roman" w:cs="Times New Roman"/>
        </w:rPr>
        <w:t>B. Notices to the Contractor shall be sent to:</w:t>
      </w:r>
      <w:r w:rsidRPr="00446FDE">
        <w:rPr>
          <w:rFonts w:eastAsia="Times New Roman" w:cs="Times New Roman"/>
          <w:b/>
        </w:rPr>
        <w:t xml:space="preserve"> </w:t>
      </w:r>
      <w:r w:rsidRPr="00446FDE">
        <w:rPr>
          <w:rFonts w:eastAsia="Times New Roman" w:cs="Times New Roman"/>
        </w:rPr>
        <w:t xml:space="preserve">  </w:t>
      </w:r>
    </w:p>
    <w:p w14:paraId="6B5B2B3E"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ab/>
        <w:t>__________________________________________</w:t>
      </w:r>
    </w:p>
    <w:p w14:paraId="2396E814"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ab/>
        <w:t>__________________________________________</w:t>
      </w:r>
    </w:p>
    <w:p w14:paraId="6F521929"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ab/>
        <w:t>__________________________________________</w:t>
      </w:r>
    </w:p>
    <w:p w14:paraId="3B9C2831"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ab/>
        <w:t>__________________________________________</w:t>
      </w:r>
    </w:p>
    <w:p w14:paraId="70BEA1A9" w14:textId="17448D11" w:rsidR="006E4F58" w:rsidRPr="00446FDE" w:rsidRDefault="006E4F58" w:rsidP="006E4F58">
      <w:pPr>
        <w:spacing w:after="0" w:line="240" w:lineRule="auto"/>
        <w:rPr>
          <w:rFonts w:eastAsia="Times New Roman" w:cs="Times New Roman"/>
        </w:rPr>
      </w:pPr>
      <w:r w:rsidRPr="00446FDE">
        <w:rPr>
          <w:rFonts w:eastAsia="Times New Roman" w:cs="Times New Roman"/>
        </w:rPr>
        <w:tab/>
      </w:r>
      <w:r w:rsidR="00922B2E" w:rsidRPr="00446FDE">
        <w:rPr>
          <w:rFonts w:eastAsia="Times New Roman" w:cs="Times New Roman"/>
        </w:rPr>
        <w:t>E-mail:  ___________________________________</w:t>
      </w:r>
    </w:p>
    <w:p w14:paraId="7C45A7D5" w14:textId="77777777" w:rsidR="00922B2E" w:rsidRPr="00446FDE" w:rsidRDefault="00922B2E" w:rsidP="006E4F58">
      <w:pPr>
        <w:spacing w:after="0" w:line="240" w:lineRule="auto"/>
        <w:rPr>
          <w:rFonts w:eastAsia="Times New Roman" w:cs="Times New Roman"/>
        </w:rPr>
      </w:pPr>
    </w:p>
    <w:p w14:paraId="5C4CC3A2"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As required by IC §</w:t>
      </w:r>
      <w:r w:rsidR="003E4E84" w:rsidRPr="00446FDE">
        <w:rPr>
          <w:rFonts w:eastAsia="Times New Roman" w:cs="Times New Roman"/>
        </w:rPr>
        <w:t xml:space="preserve"> </w:t>
      </w:r>
      <w:r w:rsidRPr="00446FDE">
        <w:rPr>
          <w:rFonts w:eastAsia="Times New Roman" w:cs="Times New Roman"/>
        </w:rPr>
        <w:t>4-13-2-14.8, payments to the Contractor shall be made via electronic funds transfer in accordance with instructions filed by the Contractor with the Indiana Auditor of State.</w:t>
      </w:r>
    </w:p>
    <w:p w14:paraId="07FA05C8" w14:textId="77777777" w:rsidR="006E4F58" w:rsidRPr="00446FDE" w:rsidRDefault="006E4F58" w:rsidP="006E4F58">
      <w:pPr>
        <w:spacing w:after="0" w:line="240" w:lineRule="auto"/>
        <w:rPr>
          <w:rFonts w:eastAsia="Times New Roman" w:cs="Times New Roman"/>
        </w:rPr>
      </w:pPr>
    </w:p>
    <w:p w14:paraId="1DBC7AA9" w14:textId="6655B80E" w:rsidR="006E4F58" w:rsidRPr="00446FDE" w:rsidRDefault="006E4F58" w:rsidP="006E4F58">
      <w:pPr>
        <w:spacing w:after="0" w:line="240" w:lineRule="auto"/>
        <w:rPr>
          <w:rFonts w:eastAsia="Times New Roman" w:cs="Times New Roman"/>
        </w:rPr>
      </w:pPr>
      <w:r w:rsidRPr="00446FDE">
        <w:rPr>
          <w:rFonts w:eastAsia="Times New Roman" w:cs="Times New Roman"/>
          <w:b/>
        </w:rPr>
        <w:t>3</w:t>
      </w:r>
      <w:r w:rsidR="00657CD7" w:rsidRPr="00446FDE">
        <w:rPr>
          <w:rFonts w:eastAsia="Times New Roman" w:cs="Times New Roman"/>
          <w:b/>
        </w:rPr>
        <w:t>5</w:t>
      </w:r>
      <w:r w:rsidRPr="00446FDE">
        <w:rPr>
          <w:rFonts w:eastAsia="Times New Roman" w:cs="Times New Roman"/>
          <w:b/>
        </w:rPr>
        <w:t>.  Order of Precedence; Incorporation by Reference.</w:t>
      </w:r>
      <w:r w:rsidRPr="00446FDE">
        <w:rPr>
          <w:rFonts w:eastAsia="Times New Roman" w:cs="Times New Roman"/>
        </w:rPr>
        <w:t xml:space="preserve">  Any inconsistency or ambiguity in this Contract shall be resolved by giving precedence in the following order: (1) this Contract, (2) attachments prepared by the State, (3) RFP</w:t>
      </w:r>
      <w:r w:rsidR="003E4E84" w:rsidRPr="00446FDE">
        <w:rPr>
          <w:rFonts w:eastAsia="Times New Roman" w:cs="Times New Roman"/>
        </w:rPr>
        <w:t xml:space="preserve"> </w:t>
      </w:r>
      <w:r w:rsidRPr="00446FDE">
        <w:rPr>
          <w:rFonts w:eastAsia="Times New Roman" w:cs="Times New Roman"/>
        </w:rPr>
        <w:t>#_____, (4) Contractor’s response to RFP</w:t>
      </w:r>
      <w:r w:rsidR="003E4E84" w:rsidRPr="00446FDE">
        <w:rPr>
          <w:rFonts w:eastAsia="Times New Roman" w:cs="Times New Roman"/>
        </w:rPr>
        <w:t xml:space="preserve"> </w:t>
      </w:r>
      <w:r w:rsidRPr="00446FDE">
        <w:rPr>
          <w:rFonts w:eastAsia="Times New Roman" w:cs="Times New Roman"/>
        </w:rPr>
        <w:t>#_____, and (5) attachments prepared by the Contractor. All attachments, and all documents referred to in this paragraph, are hereby incorporated fully by reference.</w:t>
      </w:r>
    </w:p>
    <w:p w14:paraId="62BA774A" w14:textId="77777777" w:rsidR="006E4F58" w:rsidRPr="00446FDE" w:rsidRDefault="006E4F58" w:rsidP="006E4F58">
      <w:pPr>
        <w:spacing w:after="0" w:line="240" w:lineRule="auto"/>
        <w:rPr>
          <w:rFonts w:eastAsia="Times New Roman" w:cs="Times New Roman"/>
        </w:rPr>
      </w:pPr>
    </w:p>
    <w:p w14:paraId="267F402E" w14:textId="0182D964" w:rsidR="006E4F58" w:rsidRPr="00446FDE" w:rsidRDefault="006E4F58" w:rsidP="006E4F58">
      <w:pPr>
        <w:spacing w:after="0" w:line="240" w:lineRule="auto"/>
        <w:rPr>
          <w:rFonts w:cs="Times New Roman"/>
        </w:rPr>
      </w:pPr>
      <w:r w:rsidRPr="00446FDE">
        <w:rPr>
          <w:rFonts w:cs="Times New Roman"/>
          <w:b/>
        </w:rPr>
        <w:lastRenderedPageBreak/>
        <w:t>3</w:t>
      </w:r>
      <w:r w:rsidR="00657CD7" w:rsidRPr="00446FDE">
        <w:rPr>
          <w:rFonts w:cs="Times New Roman"/>
          <w:b/>
        </w:rPr>
        <w:t>6</w:t>
      </w:r>
      <w:r w:rsidRPr="00446FDE">
        <w:rPr>
          <w:rFonts w:cs="Times New Roman"/>
          <w:b/>
        </w:rPr>
        <w:t>.  Ownership of Documents and Materials.</w:t>
      </w:r>
      <w:r w:rsidRPr="00446FDE">
        <w:rPr>
          <w:rFonts w:cs="Times New Roman"/>
        </w:rPr>
        <w:t xml:space="preserve">  </w:t>
      </w:r>
    </w:p>
    <w:p w14:paraId="7ACDE692" w14:textId="0811A6B3" w:rsidR="006E4F58" w:rsidRPr="00446FDE" w:rsidRDefault="006E4F58" w:rsidP="006E4F58">
      <w:pPr>
        <w:spacing w:after="0" w:line="240" w:lineRule="auto"/>
        <w:rPr>
          <w:rFonts w:cs="Times New Roman"/>
        </w:rPr>
      </w:pPr>
      <w:r w:rsidRPr="00446FDE">
        <w:rPr>
          <w:rFonts w:cs="Times New Roman"/>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48136247" w14:textId="77777777" w:rsidR="006E4F58" w:rsidRPr="00446FDE" w:rsidRDefault="006E4F58" w:rsidP="006E4F58">
      <w:pPr>
        <w:spacing w:after="0" w:line="240" w:lineRule="auto"/>
        <w:rPr>
          <w:rFonts w:eastAsia="Times New Roman" w:cs="Times New Roman"/>
        </w:rPr>
      </w:pPr>
    </w:p>
    <w:p w14:paraId="2AAE25B8"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75E9DB35" w14:textId="77777777" w:rsidR="006E4F58" w:rsidRPr="00446FDE" w:rsidRDefault="006E4F58" w:rsidP="006E4F58">
      <w:pPr>
        <w:spacing w:after="0" w:line="240" w:lineRule="auto"/>
        <w:rPr>
          <w:rFonts w:eastAsia="Times New Roman" w:cs="Times New Roman"/>
        </w:rPr>
      </w:pPr>
    </w:p>
    <w:p w14:paraId="278B7884" w14:textId="13DA7ED0" w:rsidR="006E4F58" w:rsidRPr="00446FDE" w:rsidRDefault="006E4F58" w:rsidP="006E4F58">
      <w:pPr>
        <w:spacing w:after="0" w:line="240" w:lineRule="auto"/>
        <w:rPr>
          <w:rFonts w:eastAsia="Times New Roman" w:cs="Times New Roman"/>
        </w:rPr>
      </w:pPr>
      <w:r w:rsidRPr="00446FDE">
        <w:rPr>
          <w:rFonts w:eastAsia="Times New Roman" w:cs="Times New Roman"/>
          <w:b/>
        </w:rPr>
        <w:t>3</w:t>
      </w:r>
      <w:r w:rsidR="00657CD7" w:rsidRPr="00446FDE">
        <w:rPr>
          <w:rFonts w:eastAsia="Times New Roman" w:cs="Times New Roman"/>
          <w:b/>
        </w:rPr>
        <w:t>7</w:t>
      </w:r>
      <w:r w:rsidRPr="00446FDE">
        <w:rPr>
          <w:rFonts w:eastAsia="Times New Roman" w:cs="Times New Roman"/>
          <w:b/>
        </w:rPr>
        <w:t>.  Payments</w:t>
      </w:r>
      <w:r w:rsidRPr="00446FDE">
        <w:rPr>
          <w:rFonts w:eastAsia="Times New Roman" w:cs="Times New Roman"/>
        </w:rPr>
        <w:t xml:space="preserve">. </w:t>
      </w:r>
    </w:p>
    <w:p w14:paraId="2C9B27F6" w14:textId="29AD1985" w:rsidR="006E4F58" w:rsidRPr="00446FDE" w:rsidRDefault="006E4F58" w:rsidP="006E4F58">
      <w:pPr>
        <w:spacing w:after="0" w:line="240" w:lineRule="auto"/>
        <w:rPr>
          <w:rFonts w:eastAsia="Times New Roman" w:cs="Times New Roman"/>
          <w:color w:val="1F497D"/>
        </w:rPr>
      </w:pPr>
      <w:r w:rsidRPr="00446FDE">
        <w:rPr>
          <w:rFonts w:eastAsia="Times New Roman" w:cs="Times New Roman"/>
        </w:rPr>
        <w:t>A.  All payments shall be made</w:t>
      </w:r>
      <w:r w:rsidR="00D574E0" w:rsidRPr="00446FDE">
        <w:rPr>
          <w:rFonts w:eastAsia="Times New Roman" w:cs="Times New Roman"/>
        </w:rPr>
        <w:t xml:space="preserve"> thirty five</w:t>
      </w:r>
      <w:r w:rsidRPr="00446FDE">
        <w:rPr>
          <w:rFonts w:eastAsia="Times New Roman" w:cs="Times New Roman"/>
        </w:rPr>
        <w:t xml:space="preserve"> </w:t>
      </w:r>
      <w:r w:rsidR="00D574E0" w:rsidRPr="00446FDE">
        <w:rPr>
          <w:rFonts w:eastAsia="Times New Roman" w:cs="Times New Roman"/>
        </w:rPr>
        <w:t>(</w:t>
      </w:r>
      <w:r w:rsidRPr="00446FDE">
        <w:rPr>
          <w:rFonts w:eastAsia="Times New Roman" w:cs="Times New Roman"/>
        </w:rPr>
        <w:t>35</w:t>
      </w:r>
      <w:r w:rsidR="00D574E0" w:rsidRPr="00446FDE">
        <w:rPr>
          <w:rFonts w:eastAsia="Times New Roman" w:cs="Times New Roman"/>
        </w:rPr>
        <w:t>)</w:t>
      </w:r>
      <w:r w:rsidRPr="00446FDE">
        <w:rPr>
          <w:rFonts w:eastAsia="Times New Roman" w:cs="Times New Roman"/>
        </w:rPr>
        <w:t xml:space="preserve">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w:t>
      </w:r>
      <w:r w:rsidR="003E4E84" w:rsidRPr="00446FDE">
        <w:rPr>
          <w:rFonts w:eastAsia="Times New Roman" w:cs="Times New Roman"/>
        </w:rPr>
        <w:t xml:space="preserve"> </w:t>
      </w:r>
      <w:r w:rsidRPr="00446FDE">
        <w:rPr>
          <w:rFonts w:eastAsia="Times New Roman" w:cs="Times New Roman"/>
        </w:rPr>
        <w:t xml:space="preserve">4-13-2-20.  </w:t>
      </w:r>
    </w:p>
    <w:p w14:paraId="5758D132" w14:textId="77777777" w:rsidR="006E4F58" w:rsidRPr="00446FDE" w:rsidRDefault="006E4F58" w:rsidP="006E4F58">
      <w:pPr>
        <w:spacing w:after="0" w:line="240" w:lineRule="auto"/>
        <w:rPr>
          <w:rFonts w:eastAsia="Times New Roman" w:cs="Times New Roman"/>
        </w:rPr>
      </w:pPr>
    </w:p>
    <w:p w14:paraId="055E5A49" w14:textId="5E44E182" w:rsidR="006E4F58" w:rsidRPr="00446FDE" w:rsidRDefault="006E4F58" w:rsidP="00D515C5">
      <w:pPr>
        <w:pStyle w:val="NoSpacing"/>
        <w:rPr>
          <w:rFonts w:eastAsia="Times New Roman" w:cs="Times New Roman"/>
        </w:rPr>
      </w:pPr>
      <w:r w:rsidRPr="00446FDE">
        <w:rPr>
          <w:rFonts w:eastAsia="Times New Roman" w:cs="Times New Roman"/>
        </w:rPr>
        <w:t xml:space="preserve">B.  </w:t>
      </w:r>
      <w:r w:rsidR="00D515C5" w:rsidRPr="00446FDE">
        <w:rPr>
          <w:rFonts w:cs="Times New Roman"/>
        </w:rPr>
        <w:t>If the Contractor</w:t>
      </w:r>
      <w:r w:rsidR="00D515C5" w:rsidRPr="00446FDE">
        <w:rPr>
          <w:rFonts w:cs="Times New Roman"/>
          <w:spacing w:val="-2"/>
        </w:rPr>
        <w:t xml:space="preserve"> </w:t>
      </w:r>
      <w:r w:rsidR="00D515C5" w:rsidRPr="00446FDE">
        <w:rPr>
          <w:rFonts w:cs="Times New Roman"/>
        </w:rPr>
        <w:t>is</w:t>
      </w:r>
      <w:r w:rsidR="00D515C5" w:rsidRPr="00446FDE">
        <w:rPr>
          <w:rFonts w:cs="Times New Roman"/>
          <w:spacing w:val="-2"/>
        </w:rPr>
        <w:t xml:space="preserve"> </w:t>
      </w:r>
      <w:r w:rsidR="00D515C5" w:rsidRPr="00446FDE">
        <w:rPr>
          <w:rFonts w:cs="Times New Roman"/>
        </w:rPr>
        <w:t>being</w:t>
      </w:r>
      <w:r w:rsidR="00D515C5" w:rsidRPr="00446FDE">
        <w:rPr>
          <w:rFonts w:cs="Times New Roman"/>
          <w:spacing w:val="-3"/>
        </w:rPr>
        <w:t xml:space="preserve"> </w:t>
      </w:r>
      <w:r w:rsidR="00D515C5" w:rsidRPr="00446FDE">
        <w:rPr>
          <w:rFonts w:cs="Times New Roman"/>
        </w:rPr>
        <w:t>paid in</w:t>
      </w:r>
      <w:r w:rsidR="00D515C5" w:rsidRPr="00446FDE">
        <w:rPr>
          <w:rFonts w:cs="Times New Roman"/>
          <w:spacing w:val="-3"/>
        </w:rPr>
        <w:t xml:space="preserve"> </w:t>
      </w:r>
      <w:r w:rsidR="00D515C5" w:rsidRPr="00446FDE">
        <w:rPr>
          <w:rFonts w:cs="Times New Roman"/>
        </w:rPr>
        <w:t>advance</w:t>
      </w:r>
      <w:r w:rsidR="00D515C5" w:rsidRPr="00446FDE">
        <w:rPr>
          <w:rFonts w:cs="Times New Roman"/>
          <w:spacing w:val="-2"/>
        </w:rPr>
        <w:t xml:space="preserve"> </w:t>
      </w:r>
      <w:r w:rsidR="00D515C5" w:rsidRPr="00446FDE">
        <w:rPr>
          <w:rFonts w:cs="Times New Roman"/>
        </w:rPr>
        <w:t>for</w:t>
      </w:r>
      <w:r w:rsidR="00D515C5" w:rsidRPr="00446FDE">
        <w:rPr>
          <w:rFonts w:cs="Times New Roman"/>
          <w:spacing w:val="53"/>
        </w:rPr>
        <w:t xml:space="preserve"> </w:t>
      </w:r>
      <w:r w:rsidR="00D515C5" w:rsidRPr="00446FDE">
        <w:rPr>
          <w:rFonts w:cs="Times New Roman"/>
        </w:rPr>
        <w:t xml:space="preserve">the maintenance </w:t>
      </w:r>
      <w:r w:rsidR="00D515C5" w:rsidRPr="00446FDE">
        <w:rPr>
          <w:rFonts w:cs="Times New Roman"/>
          <w:spacing w:val="-2"/>
        </w:rPr>
        <w:t>of</w:t>
      </w:r>
      <w:r w:rsidR="00D515C5" w:rsidRPr="00446FDE">
        <w:rPr>
          <w:rFonts w:cs="Times New Roman"/>
        </w:rPr>
        <w:t xml:space="preserve"> equipment, software or a service as a subscription, then p</w:t>
      </w:r>
      <w:r w:rsidRPr="00446FDE">
        <w:rPr>
          <w:rFonts w:eastAsia="Times New Roman" w:cs="Times New Roman"/>
        </w:rPr>
        <w:t>ursuant to IC §</w:t>
      </w:r>
      <w:r w:rsidR="003E4E84" w:rsidRPr="00446FDE">
        <w:rPr>
          <w:rFonts w:eastAsia="Times New Roman" w:cs="Times New Roman"/>
        </w:rPr>
        <w:t xml:space="preserve"> </w:t>
      </w:r>
      <w:r w:rsidRPr="00446FDE">
        <w:rPr>
          <w:rFonts w:eastAsia="Times New Roman" w:cs="Times New Roman"/>
        </w:rPr>
        <w:t xml:space="preserve">4-13-2-20(b)(14), </w:t>
      </w:r>
      <w:r w:rsidR="00D515C5" w:rsidRPr="00446FDE">
        <w:rPr>
          <w:rFonts w:eastAsia="Times New Roman" w:cs="Times New Roman"/>
        </w:rPr>
        <w:t xml:space="preserve">the </w:t>
      </w:r>
      <w:r w:rsidRPr="00446FDE">
        <w:rPr>
          <w:rFonts w:eastAsia="Times New Roman" w:cs="Times New Roman"/>
        </w:rPr>
        <w:t xml:space="preserve">Contractor agrees that if it fails to </w:t>
      </w:r>
      <w:r w:rsidR="00D515C5" w:rsidRPr="00446FDE">
        <w:rPr>
          <w:rFonts w:eastAsia="Times New Roman" w:cs="Times New Roman"/>
        </w:rPr>
        <w:t xml:space="preserve">fully provide or perform under this </w:t>
      </w:r>
      <w:r w:rsidRPr="00446FDE">
        <w:rPr>
          <w:rFonts w:eastAsia="Times New Roman" w:cs="Times New Roman"/>
        </w:rPr>
        <w:t xml:space="preserve">Contract, upon receipt of written notice from the State, it shall promptly refund the consideration paid, pro-rated through the date of non-performance.  </w:t>
      </w:r>
    </w:p>
    <w:p w14:paraId="0FBA644F" w14:textId="77777777" w:rsidR="006E4F58" w:rsidRPr="00446FDE" w:rsidRDefault="006E4F58" w:rsidP="006E4F58">
      <w:pPr>
        <w:spacing w:after="0" w:line="240" w:lineRule="auto"/>
        <w:rPr>
          <w:rFonts w:eastAsia="Times New Roman" w:cs="Times New Roman"/>
        </w:rPr>
      </w:pPr>
    </w:p>
    <w:p w14:paraId="7CA6F09B" w14:textId="403FAEDB" w:rsidR="006E4F58" w:rsidRPr="00446FDE" w:rsidRDefault="006E4F58" w:rsidP="006E4F58">
      <w:pPr>
        <w:spacing w:after="0" w:line="240" w:lineRule="auto"/>
        <w:rPr>
          <w:rFonts w:eastAsia="Times New Roman" w:cs="Times New Roman"/>
        </w:rPr>
      </w:pPr>
      <w:r w:rsidRPr="00446FDE">
        <w:rPr>
          <w:rFonts w:eastAsia="Times New Roman" w:cs="Times New Roman"/>
          <w:b/>
        </w:rPr>
        <w:t>3</w:t>
      </w:r>
      <w:r w:rsidR="00657CD7" w:rsidRPr="00446FDE">
        <w:rPr>
          <w:rFonts w:eastAsia="Times New Roman" w:cs="Times New Roman"/>
          <w:b/>
        </w:rPr>
        <w:t>8</w:t>
      </w:r>
      <w:r w:rsidRPr="00446FDE">
        <w:rPr>
          <w:rFonts w:eastAsia="Times New Roman" w:cs="Times New Roman"/>
          <w:b/>
        </w:rPr>
        <w:t>.  Penalties/Interest/Attorney’s Fees</w:t>
      </w:r>
      <w:r w:rsidRPr="00446FDE">
        <w:rPr>
          <w:rFonts w:eastAsia="Times New Roman" w:cs="Times New Roman"/>
        </w:rPr>
        <w:t>.  The State will in good faith perform its required obligations hereunder and does not agree to pay any penalties, liquidated damages, interest or attorney’s fees, except as permitted by Indiana law, in part, IC §</w:t>
      </w:r>
      <w:r w:rsidR="003E4E84" w:rsidRPr="00446FDE">
        <w:rPr>
          <w:rFonts w:eastAsia="Times New Roman" w:cs="Times New Roman"/>
        </w:rPr>
        <w:t xml:space="preserve"> </w:t>
      </w:r>
      <w:r w:rsidRPr="00446FDE">
        <w:rPr>
          <w:rFonts w:eastAsia="Times New Roman" w:cs="Times New Roman"/>
        </w:rPr>
        <w:t>5-17-5, IC §</w:t>
      </w:r>
      <w:r w:rsidR="003E4E84" w:rsidRPr="00446FDE">
        <w:rPr>
          <w:rFonts w:eastAsia="Times New Roman" w:cs="Times New Roman"/>
        </w:rPr>
        <w:t xml:space="preserve"> </w:t>
      </w:r>
      <w:r w:rsidRPr="00446FDE">
        <w:rPr>
          <w:rFonts w:eastAsia="Times New Roman" w:cs="Times New Roman"/>
        </w:rPr>
        <w:t>34-54-8</w:t>
      </w:r>
      <w:r w:rsidR="003E4E84" w:rsidRPr="00446FDE">
        <w:rPr>
          <w:rFonts w:eastAsia="Times New Roman" w:cs="Times New Roman"/>
        </w:rPr>
        <w:t>, IC § 34-13-1 and IC § 34-52-2</w:t>
      </w:r>
      <w:r w:rsidRPr="00446FDE">
        <w:rPr>
          <w:rFonts w:eastAsia="Times New Roman" w:cs="Times New Roman"/>
        </w:rPr>
        <w:t>.</w:t>
      </w:r>
    </w:p>
    <w:p w14:paraId="2B695635" w14:textId="77777777" w:rsidR="006E4F58" w:rsidRPr="00446FDE" w:rsidRDefault="006E4F58" w:rsidP="006E4F58">
      <w:pPr>
        <w:spacing w:after="0" w:line="240" w:lineRule="auto"/>
        <w:rPr>
          <w:rFonts w:eastAsia="Times New Roman" w:cs="Times New Roman"/>
        </w:rPr>
      </w:pPr>
    </w:p>
    <w:p w14:paraId="031CF850"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Notwithstanding the provisions contained in IC §</w:t>
      </w:r>
      <w:r w:rsidR="003E4E84" w:rsidRPr="00446FDE">
        <w:rPr>
          <w:rFonts w:eastAsia="Times New Roman" w:cs="Times New Roman"/>
        </w:rPr>
        <w:t xml:space="preserve"> </w:t>
      </w:r>
      <w:r w:rsidRPr="00446FDE">
        <w:rPr>
          <w:rFonts w:eastAsia="Times New Roman" w:cs="Times New Roman"/>
        </w:rPr>
        <w:t>5-17-5, any liability resulting from the State’s failure to make prompt payment shall be based solely on the amount of funding originating from the State and shall not be based on funding from federal or other sources.</w:t>
      </w:r>
    </w:p>
    <w:p w14:paraId="096ECC5D" w14:textId="77777777" w:rsidR="006E4F58" w:rsidRPr="00446FDE" w:rsidRDefault="006E4F58" w:rsidP="006E4F58">
      <w:pPr>
        <w:spacing w:after="0" w:line="240" w:lineRule="auto"/>
        <w:rPr>
          <w:rFonts w:eastAsia="Times New Roman" w:cs="Times New Roman"/>
        </w:rPr>
      </w:pPr>
    </w:p>
    <w:p w14:paraId="7AA2C135" w14:textId="6623DCDD" w:rsidR="006E4F58" w:rsidRPr="00446FDE" w:rsidRDefault="006E4F58" w:rsidP="006E4F58">
      <w:pPr>
        <w:spacing w:after="0" w:line="240" w:lineRule="auto"/>
        <w:rPr>
          <w:rFonts w:eastAsia="Times New Roman" w:cs="Times New Roman"/>
        </w:rPr>
      </w:pPr>
      <w:r w:rsidRPr="00446FDE">
        <w:rPr>
          <w:rFonts w:eastAsia="Times New Roman" w:cs="Times New Roman"/>
          <w:b/>
        </w:rPr>
        <w:t>3</w:t>
      </w:r>
      <w:r w:rsidR="00657CD7" w:rsidRPr="00446FDE">
        <w:rPr>
          <w:rFonts w:eastAsia="Times New Roman" w:cs="Times New Roman"/>
          <w:b/>
        </w:rPr>
        <w:t>9</w:t>
      </w:r>
      <w:r w:rsidRPr="00446FDE">
        <w:rPr>
          <w:rFonts w:eastAsia="Times New Roman" w:cs="Times New Roman"/>
          <w:b/>
        </w:rPr>
        <w:t>.  Progress Reports</w:t>
      </w:r>
      <w:r w:rsidRPr="00446FDE">
        <w:rPr>
          <w:rFonts w:eastAsia="Times New Roman"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DB12A4" w14:textId="77777777" w:rsidR="006E4F58" w:rsidRPr="00446FDE" w:rsidRDefault="006E4F58" w:rsidP="006E4F58">
      <w:pPr>
        <w:spacing w:after="0" w:line="240" w:lineRule="auto"/>
        <w:rPr>
          <w:rFonts w:eastAsia="Times New Roman" w:cs="Times New Roman"/>
        </w:rPr>
      </w:pPr>
    </w:p>
    <w:p w14:paraId="7F670CFE" w14:textId="08DCEF98" w:rsidR="00D515C5" w:rsidRPr="00446FDE" w:rsidRDefault="00657CD7" w:rsidP="00D515C5">
      <w:pPr>
        <w:pStyle w:val="NoSpacing"/>
        <w:rPr>
          <w:rFonts w:cs="Times New Roman"/>
        </w:rPr>
      </w:pPr>
      <w:r w:rsidRPr="00446FDE">
        <w:rPr>
          <w:rFonts w:eastAsia="Times New Roman" w:cs="Times New Roman"/>
          <w:b/>
        </w:rPr>
        <w:t>40</w:t>
      </w:r>
      <w:r w:rsidR="006E4F58" w:rsidRPr="00446FDE">
        <w:rPr>
          <w:rFonts w:eastAsia="Times New Roman" w:cs="Times New Roman"/>
          <w:b/>
        </w:rPr>
        <w:t>.  Public Record.</w:t>
      </w:r>
      <w:r w:rsidR="006E4F58" w:rsidRPr="00446FDE">
        <w:rPr>
          <w:rFonts w:eastAsia="Times New Roman" w:cs="Times New Roman"/>
        </w:rPr>
        <w:t xml:space="preserve">  </w:t>
      </w:r>
      <w:r w:rsidR="00D515C5" w:rsidRPr="00446FDE">
        <w:rPr>
          <w:rFonts w:cs="Times New Roman"/>
        </w:rPr>
        <w:t>The</w:t>
      </w:r>
      <w:r w:rsidR="00D515C5" w:rsidRPr="00446FDE">
        <w:rPr>
          <w:rFonts w:cs="Times New Roman"/>
          <w:spacing w:val="-2"/>
        </w:rPr>
        <w:t xml:space="preserve"> </w:t>
      </w:r>
      <w:r w:rsidR="00D515C5" w:rsidRPr="00446FDE">
        <w:rPr>
          <w:rFonts w:cs="Times New Roman"/>
        </w:rPr>
        <w:t>Contractor acknowledges that</w:t>
      </w:r>
      <w:r w:rsidR="00D515C5" w:rsidRPr="00446FDE">
        <w:rPr>
          <w:rFonts w:cs="Times New Roman"/>
          <w:spacing w:val="-2"/>
        </w:rPr>
        <w:t xml:space="preserve"> </w:t>
      </w:r>
      <w:r w:rsidR="00D515C5" w:rsidRPr="00446FDE">
        <w:rPr>
          <w:rFonts w:cs="Times New Roman"/>
        </w:rPr>
        <w:t xml:space="preserve">the State </w:t>
      </w:r>
      <w:r w:rsidR="00D515C5" w:rsidRPr="00446FDE">
        <w:rPr>
          <w:rFonts w:cs="Times New Roman"/>
          <w:spacing w:val="-2"/>
        </w:rPr>
        <w:t>will</w:t>
      </w:r>
      <w:r w:rsidR="00D515C5" w:rsidRPr="00446FDE">
        <w:rPr>
          <w:rFonts w:cs="Times New Roman"/>
          <w:spacing w:val="1"/>
        </w:rPr>
        <w:t xml:space="preserve"> </w:t>
      </w:r>
      <w:r w:rsidR="00D515C5" w:rsidRPr="00446FDE">
        <w:rPr>
          <w:rFonts w:cs="Times New Roman"/>
        </w:rPr>
        <w:t>not</w:t>
      </w:r>
      <w:r w:rsidR="00D515C5" w:rsidRPr="00446FDE">
        <w:rPr>
          <w:rFonts w:cs="Times New Roman"/>
          <w:spacing w:val="1"/>
        </w:rPr>
        <w:t xml:space="preserve"> </w:t>
      </w:r>
      <w:r w:rsidR="00D515C5" w:rsidRPr="00446FDE">
        <w:rPr>
          <w:rFonts w:cs="Times New Roman"/>
        </w:rPr>
        <w:t>treat</w:t>
      </w:r>
      <w:r w:rsidR="00D515C5" w:rsidRPr="00446FDE">
        <w:rPr>
          <w:rFonts w:cs="Times New Roman"/>
          <w:spacing w:val="1"/>
        </w:rPr>
        <w:t xml:space="preserve"> </w:t>
      </w:r>
      <w:r w:rsidR="00D515C5" w:rsidRPr="00446FDE">
        <w:rPr>
          <w:rFonts w:cs="Times New Roman"/>
        </w:rPr>
        <w:t>this</w:t>
      </w:r>
      <w:r w:rsidR="00D515C5" w:rsidRPr="00446FDE">
        <w:rPr>
          <w:rFonts w:cs="Times New Roman"/>
          <w:spacing w:val="-2"/>
        </w:rPr>
        <w:t xml:space="preserve"> </w:t>
      </w:r>
      <w:r w:rsidR="00D515C5" w:rsidRPr="00446FDE">
        <w:rPr>
          <w:rFonts w:cs="Times New Roman"/>
        </w:rPr>
        <w:t>Contract</w:t>
      </w:r>
      <w:r w:rsidR="00D515C5" w:rsidRPr="00446FDE">
        <w:rPr>
          <w:rFonts w:cs="Times New Roman"/>
          <w:spacing w:val="1"/>
        </w:rPr>
        <w:t xml:space="preserve"> </w:t>
      </w:r>
      <w:r w:rsidR="00D515C5" w:rsidRPr="00446FDE">
        <w:rPr>
          <w:rFonts w:cs="Times New Roman"/>
        </w:rPr>
        <w:t>as containing</w:t>
      </w:r>
      <w:r w:rsidR="00D515C5" w:rsidRPr="00446FDE">
        <w:rPr>
          <w:rFonts w:cs="Times New Roman"/>
          <w:spacing w:val="-3"/>
        </w:rPr>
        <w:t xml:space="preserve"> </w:t>
      </w:r>
      <w:r w:rsidR="00D515C5" w:rsidRPr="00446FDE">
        <w:rPr>
          <w:rFonts w:cs="Times New Roman"/>
        </w:rPr>
        <w:t>confidential</w:t>
      </w:r>
      <w:r w:rsidR="00D515C5" w:rsidRPr="00446FDE">
        <w:rPr>
          <w:rFonts w:cs="Times New Roman"/>
          <w:spacing w:val="53"/>
        </w:rPr>
        <w:t xml:space="preserve"> </w:t>
      </w:r>
      <w:r w:rsidR="00D515C5" w:rsidRPr="00446FDE">
        <w:rPr>
          <w:rFonts w:cs="Times New Roman"/>
        </w:rPr>
        <w:t>information,</w:t>
      </w:r>
      <w:r w:rsidR="00D515C5" w:rsidRPr="00446FDE">
        <w:rPr>
          <w:rFonts w:cs="Times New Roman"/>
          <w:spacing w:val="-3"/>
        </w:rPr>
        <w:t xml:space="preserve"> </w:t>
      </w:r>
      <w:r w:rsidR="00D515C5" w:rsidRPr="00446FDE">
        <w:rPr>
          <w:rFonts w:cs="Times New Roman"/>
        </w:rPr>
        <w:t>and will</w:t>
      </w:r>
      <w:r w:rsidR="00D515C5" w:rsidRPr="00446FDE">
        <w:rPr>
          <w:rFonts w:cs="Times New Roman"/>
          <w:spacing w:val="-2"/>
        </w:rPr>
        <w:t xml:space="preserve"> </w:t>
      </w:r>
      <w:r w:rsidR="00D515C5" w:rsidRPr="00446FDE">
        <w:rPr>
          <w:rFonts w:cs="Times New Roman"/>
        </w:rPr>
        <w:t>post</w:t>
      </w:r>
      <w:r w:rsidR="00D515C5" w:rsidRPr="00446FDE">
        <w:rPr>
          <w:rFonts w:cs="Times New Roman"/>
          <w:spacing w:val="1"/>
        </w:rPr>
        <w:t xml:space="preserve"> </w:t>
      </w:r>
      <w:r w:rsidR="00D515C5" w:rsidRPr="00446FDE">
        <w:rPr>
          <w:rFonts w:cs="Times New Roman"/>
        </w:rPr>
        <w:t>this Contract</w:t>
      </w:r>
      <w:r w:rsidR="00D515C5" w:rsidRPr="00446FDE">
        <w:rPr>
          <w:rFonts w:cs="Times New Roman"/>
          <w:spacing w:val="-2"/>
        </w:rPr>
        <w:t xml:space="preserve"> </w:t>
      </w:r>
      <w:r w:rsidR="00D515C5" w:rsidRPr="00446FDE">
        <w:rPr>
          <w:rFonts w:cs="Times New Roman"/>
        </w:rPr>
        <w:t xml:space="preserve">on </w:t>
      </w:r>
      <w:r w:rsidR="003E4E84" w:rsidRPr="00446FDE">
        <w:rPr>
          <w:rFonts w:cs="Times New Roman"/>
        </w:rPr>
        <w:t xml:space="preserve">the transparency </w:t>
      </w:r>
      <w:r w:rsidR="00572EFD" w:rsidRPr="00446FDE">
        <w:rPr>
          <w:rFonts w:cs="Times New Roman"/>
        </w:rPr>
        <w:t xml:space="preserve">portal </w:t>
      </w:r>
      <w:r w:rsidR="00D515C5" w:rsidRPr="00446FDE">
        <w:rPr>
          <w:rFonts w:cs="Times New Roman"/>
        </w:rPr>
        <w:t>as required</w:t>
      </w:r>
      <w:r w:rsidR="00D515C5" w:rsidRPr="00446FDE">
        <w:rPr>
          <w:rFonts w:cs="Times New Roman"/>
          <w:spacing w:val="-2"/>
        </w:rPr>
        <w:t xml:space="preserve"> </w:t>
      </w:r>
      <w:r w:rsidR="00D515C5" w:rsidRPr="00446FDE">
        <w:rPr>
          <w:rFonts w:cs="Times New Roman"/>
        </w:rPr>
        <w:t>by</w:t>
      </w:r>
      <w:r w:rsidR="00D515C5" w:rsidRPr="00446FDE">
        <w:rPr>
          <w:rFonts w:cs="Times New Roman"/>
          <w:spacing w:val="-3"/>
        </w:rPr>
        <w:t xml:space="preserve"> IC § 5-14-3.5-2. </w:t>
      </w:r>
      <w:r w:rsidR="00D515C5" w:rsidRPr="00446FDE">
        <w:rPr>
          <w:rFonts w:cs="Times New Roman"/>
        </w:rPr>
        <w:t xml:space="preserve"> Use by</w:t>
      </w:r>
      <w:r w:rsidR="00D515C5" w:rsidRPr="00446FDE">
        <w:rPr>
          <w:rFonts w:cs="Times New Roman"/>
          <w:spacing w:val="-3"/>
        </w:rPr>
        <w:t xml:space="preserve"> </w:t>
      </w:r>
      <w:r w:rsidR="00D515C5" w:rsidRPr="00446FDE">
        <w:rPr>
          <w:rFonts w:cs="Times New Roman"/>
        </w:rPr>
        <w:t>the</w:t>
      </w:r>
      <w:r w:rsidR="00D515C5" w:rsidRPr="00446FDE">
        <w:rPr>
          <w:rFonts w:cs="Times New Roman"/>
          <w:spacing w:val="55"/>
        </w:rPr>
        <w:t xml:space="preserve"> </w:t>
      </w:r>
      <w:r w:rsidR="00D515C5" w:rsidRPr="00446FDE">
        <w:rPr>
          <w:rFonts w:cs="Times New Roman"/>
        </w:rPr>
        <w:t>public of the information contained</w:t>
      </w:r>
      <w:r w:rsidR="00D515C5" w:rsidRPr="00446FDE">
        <w:rPr>
          <w:rFonts w:cs="Times New Roman"/>
          <w:spacing w:val="-2"/>
        </w:rPr>
        <w:t xml:space="preserve"> </w:t>
      </w:r>
      <w:r w:rsidR="00D515C5" w:rsidRPr="00446FDE">
        <w:rPr>
          <w:rFonts w:cs="Times New Roman"/>
        </w:rPr>
        <w:t>in</w:t>
      </w:r>
      <w:r w:rsidR="00D515C5" w:rsidRPr="00446FDE">
        <w:rPr>
          <w:rFonts w:cs="Times New Roman"/>
          <w:spacing w:val="-3"/>
        </w:rPr>
        <w:t xml:space="preserve"> </w:t>
      </w:r>
      <w:r w:rsidR="00D515C5" w:rsidRPr="00446FDE">
        <w:rPr>
          <w:rFonts w:cs="Times New Roman"/>
        </w:rPr>
        <w:t>this Contract</w:t>
      </w:r>
      <w:r w:rsidR="00D515C5" w:rsidRPr="00446FDE">
        <w:rPr>
          <w:rFonts w:cs="Times New Roman"/>
          <w:spacing w:val="-2"/>
        </w:rPr>
        <w:t xml:space="preserve"> </w:t>
      </w:r>
      <w:r w:rsidR="00D515C5" w:rsidRPr="00446FDE">
        <w:rPr>
          <w:rFonts w:cs="Times New Roman"/>
        </w:rPr>
        <w:t>shall</w:t>
      </w:r>
      <w:r w:rsidR="00D515C5" w:rsidRPr="00446FDE">
        <w:rPr>
          <w:rFonts w:cs="Times New Roman"/>
          <w:spacing w:val="-2"/>
        </w:rPr>
        <w:t xml:space="preserve"> </w:t>
      </w:r>
      <w:r w:rsidR="00D515C5" w:rsidRPr="00446FDE">
        <w:rPr>
          <w:rFonts w:cs="Times New Roman"/>
        </w:rPr>
        <w:t>not</w:t>
      </w:r>
      <w:r w:rsidR="00D515C5" w:rsidRPr="00446FDE">
        <w:rPr>
          <w:rFonts w:cs="Times New Roman"/>
          <w:spacing w:val="-2"/>
        </w:rPr>
        <w:t xml:space="preserve"> </w:t>
      </w:r>
      <w:r w:rsidR="00D515C5" w:rsidRPr="00446FDE">
        <w:rPr>
          <w:rFonts w:cs="Times New Roman"/>
        </w:rPr>
        <w:t>be considered an</w:t>
      </w:r>
      <w:r w:rsidR="00D515C5" w:rsidRPr="00446FDE">
        <w:rPr>
          <w:rFonts w:cs="Times New Roman"/>
          <w:spacing w:val="-3"/>
        </w:rPr>
        <w:t xml:space="preserve"> </w:t>
      </w:r>
      <w:r w:rsidR="00D515C5" w:rsidRPr="00446FDE">
        <w:rPr>
          <w:rFonts w:cs="Times New Roman"/>
        </w:rPr>
        <w:t>act</w:t>
      </w:r>
      <w:r w:rsidR="00D515C5" w:rsidRPr="00446FDE">
        <w:rPr>
          <w:rFonts w:cs="Times New Roman"/>
          <w:spacing w:val="-2"/>
        </w:rPr>
        <w:t xml:space="preserve"> </w:t>
      </w:r>
      <w:r w:rsidR="00D515C5" w:rsidRPr="00446FDE">
        <w:rPr>
          <w:rFonts w:cs="Times New Roman"/>
        </w:rPr>
        <w:t>of the State.</w:t>
      </w:r>
    </w:p>
    <w:p w14:paraId="2F6A704C" w14:textId="77777777" w:rsidR="006E4F58" w:rsidRPr="00446FDE" w:rsidRDefault="006E4F58" w:rsidP="006E4F58">
      <w:pPr>
        <w:spacing w:after="0" w:line="240" w:lineRule="auto"/>
        <w:rPr>
          <w:rFonts w:eastAsia="Times New Roman" w:cs="Times New Roman"/>
        </w:rPr>
      </w:pPr>
    </w:p>
    <w:p w14:paraId="2162EF8C" w14:textId="1EE03D83" w:rsidR="006E4F58" w:rsidRPr="00446FDE" w:rsidRDefault="006E4F58" w:rsidP="006E4F58">
      <w:pPr>
        <w:spacing w:after="0" w:line="240" w:lineRule="auto"/>
        <w:rPr>
          <w:rFonts w:eastAsia="Times New Roman" w:cs="Times New Roman"/>
        </w:rPr>
      </w:pPr>
      <w:r w:rsidRPr="00446FDE">
        <w:rPr>
          <w:rFonts w:eastAsia="Times New Roman" w:cs="Times New Roman"/>
          <w:b/>
        </w:rPr>
        <w:t>4</w:t>
      </w:r>
      <w:r w:rsidR="00657CD7" w:rsidRPr="00446FDE">
        <w:rPr>
          <w:rFonts w:eastAsia="Times New Roman" w:cs="Times New Roman"/>
          <w:b/>
        </w:rPr>
        <w:t>1</w:t>
      </w:r>
      <w:r w:rsidRPr="00446FDE">
        <w:rPr>
          <w:rFonts w:eastAsia="Times New Roman" w:cs="Times New Roman"/>
          <w:b/>
        </w:rPr>
        <w:t>.  Renewal Option</w:t>
      </w:r>
      <w:r w:rsidRPr="00446FDE">
        <w:rPr>
          <w:rFonts w:eastAsia="Times New Roman" w:cs="Times New Roman"/>
        </w:rPr>
        <w:t>.  This Contract may be renewed under the same terms and conditions, subject to the approval of the Commissioner of the Department of Administration and the State Budget Director in compliance with IC §</w:t>
      </w:r>
      <w:r w:rsidR="003E4E84" w:rsidRPr="00446FDE">
        <w:rPr>
          <w:rFonts w:eastAsia="Times New Roman" w:cs="Times New Roman"/>
        </w:rPr>
        <w:t xml:space="preserve"> </w:t>
      </w:r>
      <w:r w:rsidRPr="00446FDE">
        <w:rPr>
          <w:rFonts w:eastAsia="Times New Roman" w:cs="Times New Roman"/>
        </w:rPr>
        <w:t xml:space="preserve">5-22-17-4. The term of the renewed contract may not be longer than the term of the original </w:t>
      </w:r>
      <w:r w:rsidR="007412B2" w:rsidRPr="00446FDE">
        <w:rPr>
          <w:rFonts w:eastAsia="Times New Roman" w:cs="Times New Roman"/>
        </w:rPr>
        <w:t>C</w:t>
      </w:r>
      <w:r w:rsidRPr="00446FDE">
        <w:rPr>
          <w:rFonts w:eastAsia="Times New Roman" w:cs="Times New Roman"/>
        </w:rPr>
        <w:t>ontract.</w:t>
      </w:r>
    </w:p>
    <w:p w14:paraId="6B8CA2D3"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 xml:space="preserve"> </w:t>
      </w:r>
    </w:p>
    <w:p w14:paraId="0D4F781C" w14:textId="1BA49346" w:rsidR="006E4F58" w:rsidRPr="00446FDE" w:rsidRDefault="006E4F58" w:rsidP="006E4F58">
      <w:pPr>
        <w:spacing w:after="0" w:line="240" w:lineRule="auto"/>
        <w:rPr>
          <w:rFonts w:eastAsia="Times New Roman" w:cs="Times New Roman"/>
        </w:rPr>
      </w:pPr>
      <w:r w:rsidRPr="00446FDE">
        <w:rPr>
          <w:rFonts w:eastAsia="Times New Roman" w:cs="Times New Roman"/>
          <w:b/>
        </w:rPr>
        <w:t>4</w:t>
      </w:r>
      <w:r w:rsidR="00657CD7" w:rsidRPr="00446FDE">
        <w:rPr>
          <w:rFonts w:eastAsia="Times New Roman" w:cs="Times New Roman"/>
          <w:b/>
        </w:rPr>
        <w:t>2</w:t>
      </w:r>
      <w:r w:rsidRPr="00446FDE">
        <w:rPr>
          <w:rFonts w:eastAsia="Times New Roman" w:cs="Times New Roman"/>
          <w:b/>
        </w:rPr>
        <w:t>.  Severability</w:t>
      </w:r>
      <w:r w:rsidRPr="00446FDE">
        <w:rPr>
          <w:rFonts w:eastAsia="Times New Roman" w:cs="Times New Roman"/>
        </w:rPr>
        <w:t>.  The invalidity of any section, subsection, clause or provision of this Contract shall not affect the validity of the remaining sections, subsections, clauses or provisions of this Contract.</w:t>
      </w:r>
    </w:p>
    <w:p w14:paraId="3CBF7C99" w14:textId="77777777" w:rsidR="006E4F58" w:rsidRPr="00446FDE" w:rsidRDefault="006E4F58" w:rsidP="006E4F58">
      <w:pPr>
        <w:spacing w:after="0" w:line="240" w:lineRule="auto"/>
        <w:rPr>
          <w:rFonts w:eastAsia="Times New Roman" w:cs="Times New Roman"/>
        </w:rPr>
      </w:pPr>
    </w:p>
    <w:p w14:paraId="191BDCCA" w14:textId="13B29F40" w:rsidR="006E4F58" w:rsidRPr="00446FDE" w:rsidRDefault="006E4F58" w:rsidP="006E4F58">
      <w:pPr>
        <w:spacing w:after="0" w:line="240" w:lineRule="auto"/>
        <w:rPr>
          <w:rFonts w:eastAsia="Times New Roman" w:cs="Times New Roman"/>
        </w:rPr>
      </w:pPr>
      <w:r w:rsidRPr="00446FDE">
        <w:rPr>
          <w:rFonts w:eastAsia="Times New Roman" w:cs="Times New Roman"/>
          <w:b/>
        </w:rPr>
        <w:t>4</w:t>
      </w:r>
      <w:r w:rsidR="00657CD7" w:rsidRPr="00446FDE">
        <w:rPr>
          <w:rFonts w:eastAsia="Times New Roman" w:cs="Times New Roman"/>
          <w:b/>
        </w:rPr>
        <w:t>3</w:t>
      </w:r>
      <w:r w:rsidRPr="00446FDE">
        <w:rPr>
          <w:rFonts w:eastAsia="Times New Roman" w:cs="Times New Roman"/>
          <w:b/>
        </w:rPr>
        <w:t>.  Substantial Performance.</w:t>
      </w:r>
      <w:r w:rsidRPr="00446FDE">
        <w:rPr>
          <w:rFonts w:eastAsia="Times New Roman" w:cs="Times New Roman"/>
        </w:rPr>
        <w:t xml:space="preserve">  This Contract shall be deemed to be substantially performed only when fully performed according to its terms and conditions and any written amendments or supplements.</w:t>
      </w:r>
    </w:p>
    <w:p w14:paraId="5CF1F7BD" w14:textId="77777777" w:rsidR="006E4F58" w:rsidRPr="00446FDE" w:rsidRDefault="006E4F58" w:rsidP="006E4F58">
      <w:pPr>
        <w:spacing w:after="0" w:line="240" w:lineRule="auto"/>
        <w:rPr>
          <w:rFonts w:eastAsia="Times New Roman" w:cs="Times New Roman"/>
        </w:rPr>
      </w:pPr>
    </w:p>
    <w:p w14:paraId="49B9FD01" w14:textId="46942447" w:rsidR="006E4F58" w:rsidRPr="00446FDE" w:rsidRDefault="006E4F58" w:rsidP="006E4F58">
      <w:pPr>
        <w:spacing w:after="0" w:line="240" w:lineRule="auto"/>
        <w:rPr>
          <w:rFonts w:eastAsia="Times New Roman" w:cs="Times New Roman"/>
        </w:rPr>
      </w:pPr>
      <w:r w:rsidRPr="00446FDE">
        <w:rPr>
          <w:rFonts w:eastAsia="Times New Roman" w:cs="Times New Roman"/>
          <w:b/>
        </w:rPr>
        <w:t>4</w:t>
      </w:r>
      <w:r w:rsidR="00657CD7" w:rsidRPr="00446FDE">
        <w:rPr>
          <w:rFonts w:eastAsia="Times New Roman" w:cs="Times New Roman"/>
          <w:b/>
        </w:rPr>
        <w:t>4</w:t>
      </w:r>
      <w:r w:rsidRPr="00446FDE">
        <w:rPr>
          <w:rFonts w:eastAsia="Times New Roman" w:cs="Times New Roman"/>
          <w:b/>
        </w:rPr>
        <w:t>.  Taxes</w:t>
      </w:r>
      <w:r w:rsidRPr="00446FDE">
        <w:rPr>
          <w:rFonts w:eastAsia="Times New Roman" w:cs="Times New Roman"/>
        </w:rPr>
        <w:t>.  The State is exempt from most state and local taxes and many federal taxes. The State will not be responsible for any taxes levied on the Contractor as a result of this Contract.</w:t>
      </w:r>
    </w:p>
    <w:p w14:paraId="7F2BE60D" w14:textId="77777777" w:rsidR="006E4F58" w:rsidRPr="00446FDE" w:rsidRDefault="006E4F58" w:rsidP="006E4F58">
      <w:pPr>
        <w:spacing w:after="0" w:line="240" w:lineRule="auto"/>
        <w:rPr>
          <w:rFonts w:eastAsia="Times New Roman" w:cs="Times New Roman"/>
        </w:rPr>
      </w:pPr>
    </w:p>
    <w:p w14:paraId="522586FE" w14:textId="02975F20" w:rsidR="006E4F58" w:rsidRPr="00446FDE" w:rsidRDefault="006E4F58" w:rsidP="006E4F58">
      <w:pPr>
        <w:spacing w:after="0" w:line="240" w:lineRule="auto"/>
        <w:rPr>
          <w:rFonts w:eastAsia="Times New Roman" w:cs="Times New Roman"/>
        </w:rPr>
      </w:pPr>
      <w:r w:rsidRPr="00446FDE">
        <w:rPr>
          <w:rFonts w:eastAsia="Times New Roman" w:cs="Times New Roman"/>
          <w:b/>
        </w:rPr>
        <w:t>4</w:t>
      </w:r>
      <w:r w:rsidR="00657CD7" w:rsidRPr="00446FDE">
        <w:rPr>
          <w:rFonts w:eastAsia="Times New Roman" w:cs="Times New Roman"/>
          <w:b/>
        </w:rPr>
        <w:t>5</w:t>
      </w:r>
      <w:r w:rsidRPr="00446FDE">
        <w:rPr>
          <w:rFonts w:eastAsia="Times New Roman" w:cs="Times New Roman"/>
          <w:b/>
        </w:rPr>
        <w:t>.  Termination for Convenience</w:t>
      </w:r>
      <w:r w:rsidRPr="00446FDE">
        <w:rPr>
          <w:rFonts w:eastAsia="Times New Roman" w:cs="Times New Roman"/>
        </w:rPr>
        <w:t>.</w:t>
      </w:r>
      <w:r w:rsidR="00C05BE2" w:rsidRPr="00446FDE">
        <w:rPr>
          <w:rFonts w:eastAsia="Times New Roman" w:cs="Times New Roman"/>
        </w:rPr>
        <w:t xml:space="preserve">  </w:t>
      </w:r>
      <w:r w:rsidRPr="00446FDE">
        <w:rPr>
          <w:rFonts w:eastAsia="Times New Roman" w:cs="Times New Roman"/>
        </w:rPr>
        <w:t>This Contract may be terminated, in whole or in part, by the State, which shall i</w:t>
      </w:r>
      <w:r w:rsidR="007412B2" w:rsidRPr="00446FDE">
        <w:rPr>
          <w:rFonts w:eastAsia="Times New Roman" w:cs="Times New Roman"/>
        </w:rPr>
        <w:t xml:space="preserve">nclude and is not limited to </w:t>
      </w:r>
      <w:r w:rsidRPr="00446FDE">
        <w:rPr>
          <w:rFonts w:eastAsia="Times New Roman" w:cs="Times New Roman"/>
        </w:rPr>
        <w:t xml:space="preserve"> </w:t>
      </w:r>
      <w:r w:rsidR="007412B2" w:rsidRPr="00446FDE">
        <w:rPr>
          <w:rFonts w:eastAsia="Times New Roman" w:cs="Times New Roman"/>
        </w:rPr>
        <w:t>IDOA</w:t>
      </w:r>
      <w:r w:rsidRPr="00446FDE">
        <w:rPr>
          <w:rFonts w:eastAsia="Times New Roman" w:cs="Times New Roman"/>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sidRPr="00446FDE">
        <w:rPr>
          <w:rFonts w:eastAsia="Times New Roman" w:cs="Times New Roman"/>
        </w:rPr>
        <w:t>es stipulate and agree that IDOA</w:t>
      </w:r>
      <w:r w:rsidR="00D515C5" w:rsidRPr="00446FDE">
        <w:rPr>
          <w:rFonts w:eastAsia="Times New Roman" w:cs="Times New Roman"/>
        </w:rPr>
        <w:t xml:space="preserve"> </w:t>
      </w:r>
      <w:r w:rsidRPr="00446FDE">
        <w:rPr>
          <w:rFonts w:eastAsia="Times New Roman" w:cs="Times New Roman"/>
        </w:rPr>
        <w:t xml:space="preserve">shall be deemed to be a party to this </w:t>
      </w:r>
      <w:r w:rsidR="00674611" w:rsidRPr="00446FDE">
        <w:rPr>
          <w:rFonts w:eastAsia="Times New Roman" w:cs="Times New Roman"/>
        </w:rPr>
        <w:t>Contract</w:t>
      </w:r>
      <w:r w:rsidRPr="00446FDE">
        <w:rPr>
          <w:rFonts w:eastAsia="Times New Roman" w:cs="Times New Roman"/>
        </w:rPr>
        <w:t xml:space="preserve"> with authority to terminate the same for convenience when such termination is determined by the Commissioner of </w:t>
      </w:r>
      <w:r w:rsidR="007412B2" w:rsidRPr="00446FDE">
        <w:rPr>
          <w:rFonts w:eastAsia="Times New Roman" w:cs="Times New Roman"/>
        </w:rPr>
        <w:t xml:space="preserve">IDOA </w:t>
      </w:r>
      <w:r w:rsidRPr="00446FDE">
        <w:rPr>
          <w:rFonts w:eastAsia="Times New Roman" w:cs="Times New Roman"/>
        </w:rPr>
        <w:t>to be in the best interests of the State.</w:t>
      </w:r>
    </w:p>
    <w:p w14:paraId="04B8AB4C" w14:textId="77777777" w:rsidR="006E4F58" w:rsidRPr="00446FDE" w:rsidRDefault="006E4F58" w:rsidP="006E4F58">
      <w:pPr>
        <w:spacing w:after="0" w:line="240" w:lineRule="auto"/>
        <w:rPr>
          <w:rFonts w:eastAsia="Times New Roman" w:cs="Times New Roman"/>
        </w:rPr>
      </w:pPr>
    </w:p>
    <w:p w14:paraId="3B90411A" w14:textId="16C62701" w:rsidR="006E4F58" w:rsidRPr="00446FDE" w:rsidRDefault="006E4F58" w:rsidP="006E4F58">
      <w:pPr>
        <w:spacing w:after="0" w:line="240" w:lineRule="auto"/>
        <w:rPr>
          <w:rFonts w:eastAsia="Times New Roman" w:cs="Times New Roman"/>
          <w:b/>
        </w:rPr>
      </w:pPr>
      <w:r w:rsidRPr="00446FDE">
        <w:rPr>
          <w:rFonts w:eastAsia="Times New Roman" w:cs="Times New Roman"/>
          <w:b/>
        </w:rPr>
        <w:t>4</w:t>
      </w:r>
      <w:r w:rsidR="00657CD7" w:rsidRPr="00446FDE">
        <w:rPr>
          <w:rFonts w:eastAsia="Times New Roman" w:cs="Times New Roman"/>
          <w:b/>
        </w:rPr>
        <w:t>6</w:t>
      </w:r>
      <w:r w:rsidRPr="00446FDE">
        <w:rPr>
          <w:rFonts w:eastAsia="Times New Roman" w:cs="Times New Roman"/>
          <w:b/>
        </w:rPr>
        <w:t xml:space="preserve">.  Termination for Default.  </w:t>
      </w:r>
    </w:p>
    <w:p w14:paraId="281E48A8"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A.  With the provision of thirty (30) days’ notice to the Contractor, the State may terminate this Contract in whole or in part if the Contractor fails to:</w:t>
      </w:r>
    </w:p>
    <w:p w14:paraId="2CD61014" w14:textId="77777777" w:rsidR="006E4F58" w:rsidRPr="00446FDE" w:rsidRDefault="006E4F58" w:rsidP="006E4F58">
      <w:pPr>
        <w:spacing w:after="0" w:line="240" w:lineRule="auto"/>
        <w:ind w:left="720" w:hanging="360"/>
        <w:rPr>
          <w:rFonts w:eastAsia="Times New Roman" w:cs="Times New Roman"/>
        </w:rPr>
      </w:pPr>
      <w:r w:rsidRPr="00446FDE">
        <w:rPr>
          <w:rFonts w:eastAsia="Times New Roman" w:cs="Times New Roman"/>
        </w:rPr>
        <w:t>1.</w:t>
      </w:r>
      <w:r w:rsidRPr="00446FDE">
        <w:rPr>
          <w:rFonts w:eastAsia="Times New Roman" w:cs="Times New Roman"/>
        </w:rPr>
        <w:tab/>
        <w:t>Correct or cure any breach of this Contract; the time to correct or cure the breach may be extended beyond thirty (30) days if the State determines progress is being made and the extension is agreed to by the parties;</w:t>
      </w:r>
    </w:p>
    <w:p w14:paraId="2B3387D7" w14:textId="77777777" w:rsidR="006E4F58" w:rsidRPr="00446FDE" w:rsidRDefault="006E4F58" w:rsidP="006E4F58">
      <w:pPr>
        <w:spacing w:after="0" w:line="240" w:lineRule="auto"/>
        <w:ind w:left="720" w:hanging="360"/>
        <w:rPr>
          <w:rFonts w:eastAsia="Times New Roman" w:cs="Times New Roman"/>
        </w:rPr>
      </w:pPr>
      <w:r w:rsidRPr="00446FDE">
        <w:rPr>
          <w:rFonts w:eastAsia="Times New Roman" w:cs="Times New Roman"/>
        </w:rPr>
        <w:t>2.</w:t>
      </w:r>
      <w:r w:rsidRPr="00446FDE">
        <w:rPr>
          <w:rFonts w:eastAsia="Times New Roman" w:cs="Times New Roman"/>
        </w:rPr>
        <w:tab/>
        <w:t>Deliver the supplies or perform the services within the time specified in this Contract or any extension;</w:t>
      </w:r>
    </w:p>
    <w:p w14:paraId="72EEFBE6" w14:textId="77777777" w:rsidR="006E4F58" w:rsidRPr="00446FDE" w:rsidRDefault="006E4F58" w:rsidP="006E4F58">
      <w:pPr>
        <w:spacing w:after="0" w:line="240" w:lineRule="auto"/>
        <w:ind w:left="720" w:hanging="360"/>
        <w:rPr>
          <w:rFonts w:eastAsia="Times New Roman" w:cs="Times New Roman"/>
        </w:rPr>
      </w:pPr>
      <w:bookmarkStart w:id="5" w:name="_Toc236554574"/>
      <w:r w:rsidRPr="00446FDE">
        <w:rPr>
          <w:rFonts w:eastAsia="Times New Roman" w:cs="Times New Roman"/>
        </w:rPr>
        <w:t>3.</w:t>
      </w:r>
      <w:r w:rsidRPr="00446FDE">
        <w:rPr>
          <w:rFonts w:eastAsia="Times New Roman" w:cs="Times New Roman"/>
        </w:rPr>
        <w:tab/>
        <w:t>Make progress so as to endanger performance of this Contract; or</w:t>
      </w:r>
      <w:bookmarkEnd w:id="5"/>
    </w:p>
    <w:p w14:paraId="55429A9E" w14:textId="77777777" w:rsidR="006E4F58" w:rsidRPr="00446FDE" w:rsidRDefault="006E4F58" w:rsidP="006E4F58">
      <w:pPr>
        <w:spacing w:after="0" w:line="240" w:lineRule="auto"/>
        <w:ind w:left="720" w:hanging="360"/>
        <w:rPr>
          <w:rFonts w:eastAsia="Times New Roman" w:cs="Times New Roman"/>
        </w:rPr>
      </w:pPr>
      <w:r w:rsidRPr="00446FDE">
        <w:rPr>
          <w:rFonts w:eastAsia="Times New Roman" w:cs="Times New Roman"/>
        </w:rPr>
        <w:t>4.</w:t>
      </w:r>
      <w:r w:rsidRPr="00446FDE">
        <w:rPr>
          <w:rFonts w:eastAsia="Times New Roman" w:cs="Times New Roman"/>
        </w:rPr>
        <w:tab/>
        <w:t>Perform any of the other provisions of this Contract.</w:t>
      </w:r>
    </w:p>
    <w:p w14:paraId="7732872C" w14:textId="77777777" w:rsidR="006E4F58" w:rsidRPr="00446FDE" w:rsidRDefault="006E4F58" w:rsidP="006E4F58">
      <w:pPr>
        <w:tabs>
          <w:tab w:val="num" w:pos="0"/>
          <w:tab w:val="num" w:pos="720"/>
        </w:tabs>
        <w:spacing w:after="0" w:line="240" w:lineRule="auto"/>
        <w:rPr>
          <w:rFonts w:eastAsia="Times New Roman" w:cs="Times New Roman"/>
        </w:rPr>
      </w:pPr>
    </w:p>
    <w:p w14:paraId="687892C6"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4A3B66E" w14:textId="77777777" w:rsidR="006E4F58" w:rsidRPr="00446FDE" w:rsidRDefault="006E4F58" w:rsidP="006E4F58">
      <w:pPr>
        <w:tabs>
          <w:tab w:val="num" w:pos="720"/>
        </w:tabs>
        <w:spacing w:after="0" w:line="240" w:lineRule="auto"/>
        <w:rPr>
          <w:rFonts w:eastAsia="Times New Roman" w:cs="Times New Roman"/>
        </w:rPr>
      </w:pPr>
    </w:p>
    <w:p w14:paraId="479A8782" w14:textId="77777777" w:rsidR="006E4F58" w:rsidRPr="00446FDE" w:rsidRDefault="006E4F58" w:rsidP="006E4F58">
      <w:pPr>
        <w:spacing w:after="0" w:line="240" w:lineRule="auto"/>
        <w:rPr>
          <w:rFonts w:eastAsia="Times New Roman" w:cs="Times New Roman"/>
        </w:rPr>
      </w:pPr>
      <w:r w:rsidRPr="00446FDE">
        <w:rPr>
          <w:rFonts w:eastAsia="Times New Roman"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420982AC" w14:textId="77777777" w:rsidR="00AD2E37" w:rsidRPr="00446FDE" w:rsidRDefault="00AD2E37" w:rsidP="006E4F58">
      <w:pPr>
        <w:spacing w:after="0" w:line="240" w:lineRule="auto"/>
        <w:rPr>
          <w:rFonts w:eastAsia="Times New Roman" w:cs="Times New Roman"/>
        </w:rPr>
      </w:pPr>
    </w:p>
    <w:p w14:paraId="46E75AD1" w14:textId="214FCDD1" w:rsidR="006E4F58" w:rsidRPr="00446FDE" w:rsidRDefault="00F72519" w:rsidP="006E4F58">
      <w:pPr>
        <w:spacing w:after="0" w:line="240" w:lineRule="auto"/>
        <w:rPr>
          <w:rFonts w:eastAsia="Times New Roman" w:cs="Times New Roman"/>
        </w:rPr>
      </w:pPr>
      <w:r w:rsidRPr="00446FDE">
        <w:rPr>
          <w:rFonts w:eastAsia="Times New Roman" w:cs="Times New Roman"/>
        </w:rPr>
        <w:t>D</w:t>
      </w:r>
      <w:r w:rsidR="006E4F58" w:rsidRPr="00446FDE">
        <w:rPr>
          <w:rFonts w:eastAsia="Times New Roman" w:cs="Times New Roman"/>
        </w:rPr>
        <w:t>.  The rights and remedies of the State in this clause are in addition to any other rights and remedies provided by law or equity or under this Contract.</w:t>
      </w:r>
    </w:p>
    <w:p w14:paraId="3493DFB7" w14:textId="77777777" w:rsidR="006E4F58" w:rsidRPr="00446FDE" w:rsidRDefault="006E4F58" w:rsidP="006E4F58">
      <w:pPr>
        <w:spacing w:after="0" w:line="240" w:lineRule="auto"/>
        <w:rPr>
          <w:rFonts w:eastAsia="Times New Roman" w:cs="Times New Roman"/>
        </w:rPr>
      </w:pPr>
    </w:p>
    <w:p w14:paraId="27FA3684" w14:textId="2211F85A" w:rsidR="006E4F58" w:rsidRPr="00446FDE" w:rsidRDefault="006E4F58" w:rsidP="006E4F58">
      <w:pPr>
        <w:spacing w:after="0" w:line="240" w:lineRule="auto"/>
        <w:rPr>
          <w:rFonts w:eastAsia="Times New Roman" w:cs="Times New Roman"/>
        </w:rPr>
      </w:pPr>
      <w:r w:rsidRPr="00446FDE">
        <w:rPr>
          <w:rFonts w:eastAsia="Times New Roman" w:cs="Times New Roman"/>
          <w:b/>
        </w:rPr>
        <w:t>4</w:t>
      </w:r>
      <w:r w:rsidR="00657CD7" w:rsidRPr="00446FDE">
        <w:rPr>
          <w:rFonts w:eastAsia="Times New Roman" w:cs="Times New Roman"/>
          <w:b/>
        </w:rPr>
        <w:t>7</w:t>
      </w:r>
      <w:r w:rsidRPr="00446FDE">
        <w:rPr>
          <w:rFonts w:eastAsia="Times New Roman" w:cs="Times New Roman"/>
          <w:b/>
        </w:rPr>
        <w:t>.  Travel</w:t>
      </w:r>
      <w:r w:rsidRPr="00446FDE">
        <w:rPr>
          <w:rFonts w:eastAsia="Times New Roman" w:cs="Times New Roman"/>
        </w:rPr>
        <w:t xml:space="preserve">.  </w:t>
      </w:r>
      <w:r w:rsidR="00573ED0" w:rsidRPr="00446FDE">
        <w:rPr>
          <w:rFonts w:eastAsia="Times New Roman" w:cs="Times New Roman"/>
        </w:rPr>
        <w:t xml:space="preserve">No expenses for travel will be reimbursed unless specifically authorized by this Contract.  Permitted expenses will be reimbursed at the rate paid by the State and in accordance with the Budget Agency’s </w:t>
      </w:r>
      <w:r w:rsidR="00573ED0" w:rsidRPr="00446FDE">
        <w:rPr>
          <w:rFonts w:eastAsia="Times New Roman" w:cs="Times New Roman"/>
          <w:i/>
        </w:rPr>
        <w:t xml:space="preserve">Financial Management Circular – Travel Policies and Procedures </w:t>
      </w:r>
      <w:r w:rsidR="00573ED0" w:rsidRPr="00446FDE">
        <w:rPr>
          <w:rFonts w:eastAsia="Times New Roman" w:cs="Times New Roman"/>
        </w:rPr>
        <w:t xml:space="preserve">in effect at the time the expenditure is made.  Out-of-state travel requests must be reviewed by the State for availability of funds and for conformance with </w:t>
      </w:r>
      <w:r w:rsidR="00573ED0" w:rsidRPr="00446FDE">
        <w:rPr>
          <w:rFonts w:eastAsia="Times New Roman" w:cs="Times New Roman"/>
          <w:i/>
        </w:rPr>
        <w:t>Circular</w:t>
      </w:r>
      <w:r w:rsidR="00573ED0" w:rsidRPr="00446FDE">
        <w:rPr>
          <w:rFonts w:eastAsia="Times New Roman" w:cs="Times New Roman"/>
        </w:rPr>
        <w:t xml:space="preserve"> guidelines.</w:t>
      </w:r>
    </w:p>
    <w:p w14:paraId="450A20EC" w14:textId="77777777" w:rsidR="006E4F58" w:rsidRPr="00446FDE" w:rsidRDefault="006E4F58" w:rsidP="006E4F58">
      <w:pPr>
        <w:spacing w:after="0" w:line="240" w:lineRule="auto"/>
        <w:rPr>
          <w:rFonts w:eastAsia="Times New Roman" w:cs="Times New Roman"/>
        </w:rPr>
      </w:pPr>
    </w:p>
    <w:p w14:paraId="17B02A7A" w14:textId="77777777" w:rsidR="006E4F58" w:rsidRPr="00446FDE" w:rsidRDefault="006E4F58" w:rsidP="006E4F58">
      <w:pPr>
        <w:spacing w:after="0" w:line="240" w:lineRule="auto"/>
        <w:rPr>
          <w:rFonts w:eastAsia="Times New Roman" w:cs="Times New Roman"/>
        </w:rPr>
      </w:pPr>
      <w:r w:rsidRPr="00446FDE">
        <w:rPr>
          <w:rFonts w:eastAsia="Times New Roman" w:cs="Times New Roman"/>
          <w:b/>
        </w:rPr>
        <w:t>48.  Waiver of Rights</w:t>
      </w:r>
      <w:r w:rsidRPr="00446FDE">
        <w:rPr>
          <w:rFonts w:eastAsia="Times New Roman" w:cs="Times New Roman"/>
        </w:rPr>
        <w:t xml:space="preserve">.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w:t>
      </w:r>
      <w:r w:rsidRPr="00446FDE">
        <w:rPr>
          <w:rFonts w:eastAsia="Times New Roman" w:cs="Times New Roman"/>
        </w:rPr>
        <w:lastRenderedPageBreak/>
        <w:t>law for all damages to the State caused by the Contractor’s negligent performance of any of the services furnished under this Contract.</w:t>
      </w:r>
    </w:p>
    <w:p w14:paraId="5C5A4E21" w14:textId="77777777" w:rsidR="006E4F58" w:rsidRPr="00446FDE" w:rsidRDefault="006E4F58" w:rsidP="006E4F58">
      <w:pPr>
        <w:spacing w:after="0" w:line="240" w:lineRule="auto"/>
        <w:rPr>
          <w:rFonts w:eastAsia="Times New Roman" w:cs="Times New Roman"/>
        </w:rPr>
      </w:pPr>
    </w:p>
    <w:p w14:paraId="0F743097" w14:textId="77777777" w:rsidR="006E4F58" w:rsidRPr="00446FDE" w:rsidRDefault="006E4F58" w:rsidP="006E4F58">
      <w:pPr>
        <w:spacing w:after="0" w:line="240" w:lineRule="auto"/>
        <w:rPr>
          <w:rFonts w:eastAsia="Times New Roman" w:cs="Times New Roman"/>
        </w:rPr>
      </w:pPr>
      <w:r w:rsidRPr="00446FDE">
        <w:rPr>
          <w:rFonts w:eastAsia="Times New Roman" w:cs="Times New Roman"/>
          <w:b/>
        </w:rPr>
        <w:t>49.  Work Standards</w:t>
      </w:r>
      <w:r w:rsidRPr="00446FDE">
        <w:rPr>
          <w:rFonts w:eastAsia="Times New Roman" w:cs="Times New Roman"/>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7778DA35" w14:textId="77777777" w:rsidR="006E4F58" w:rsidRPr="00446FDE" w:rsidRDefault="006E4F58" w:rsidP="006E4F58">
      <w:pPr>
        <w:spacing w:after="0" w:line="240" w:lineRule="auto"/>
        <w:rPr>
          <w:rFonts w:eastAsia="Times New Roman" w:cs="Times New Roman"/>
        </w:rPr>
      </w:pPr>
    </w:p>
    <w:p w14:paraId="2C860236" w14:textId="77777777" w:rsidR="00EF309B" w:rsidRPr="00446FDE" w:rsidRDefault="00EF309B" w:rsidP="00EF309B">
      <w:pPr>
        <w:spacing w:after="0" w:line="240" w:lineRule="auto"/>
        <w:rPr>
          <w:rFonts w:eastAsia="Times New Roman" w:cs="Times New Roman"/>
        </w:rPr>
      </w:pPr>
      <w:r w:rsidRPr="00446FDE">
        <w:rPr>
          <w:rFonts w:eastAsia="Times New Roman" w:cs="Times New Roman"/>
          <w:b/>
        </w:rPr>
        <w:t>50.  State Boilerplate Affirmation Clause</w:t>
      </w:r>
      <w:r w:rsidRPr="00446FDE">
        <w:rPr>
          <w:rFonts w:eastAsia="Times New Roman" w:cs="Times New Roman"/>
        </w:rPr>
        <w:t xml:space="preserve">.  I swear or affirm under the penalties of perjury that I have not altered, modified, changed or deleted the State’s standard contract clauses (as contained in the </w:t>
      </w:r>
      <w:r w:rsidRPr="00446FDE">
        <w:rPr>
          <w:rFonts w:eastAsia="Times New Roman" w:cs="Times New Roman"/>
          <w:i/>
        </w:rPr>
        <w:t xml:space="preserve">2018 </w:t>
      </w:r>
      <w:r w:rsidRPr="00446FDE">
        <w:rPr>
          <w:rFonts w:eastAsia="Times New Roman" w:cs="Times New Roman"/>
        </w:rPr>
        <w:t xml:space="preserve">OAG/ IDOA </w:t>
      </w:r>
      <w:r w:rsidRPr="00446FDE">
        <w:rPr>
          <w:rFonts w:eastAsia="Times New Roman" w:cs="Times New Roman"/>
          <w:i/>
        </w:rPr>
        <w:t xml:space="preserve">Professional Services Contract Manual </w:t>
      </w:r>
      <w:r w:rsidRPr="00446FDE">
        <w:rPr>
          <w:rFonts w:eastAsia="Times New Roman" w:cs="Times New Roman"/>
        </w:rPr>
        <w:t>or</w:t>
      </w:r>
      <w:r w:rsidRPr="00446FDE">
        <w:rPr>
          <w:rFonts w:eastAsia="Times New Roman" w:cs="Times New Roman"/>
          <w:i/>
        </w:rPr>
        <w:t xml:space="preserve"> </w:t>
      </w:r>
      <w:r w:rsidRPr="00446FDE">
        <w:rPr>
          <w:rFonts w:eastAsia="Times New Roman" w:cs="Times New Roman"/>
        </w:rPr>
        <w:t>the</w:t>
      </w:r>
      <w:r w:rsidRPr="00446FDE">
        <w:rPr>
          <w:rFonts w:eastAsia="Times New Roman" w:cs="Times New Roman"/>
          <w:i/>
        </w:rPr>
        <w:t xml:space="preserve"> 2018 SCM Template</w:t>
      </w:r>
      <w:r w:rsidRPr="00446FDE">
        <w:rPr>
          <w:rFonts w:eastAsia="Times New Roman" w:cs="Times New Roman"/>
        </w:rPr>
        <w:t>) in any way except as follows: _____________________________</w:t>
      </w:r>
    </w:p>
    <w:p w14:paraId="39553CD6" w14:textId="77777777" w:rsidR="006E4F58" w:rsidRPr="00446FDE" w:rsidRDefault="006E4F58" w:rsidP="006E4F58">
      <w:pPr>
        <w:spacing w:after="0" w:line="240" w:lineRule="auto"/>
        <w:rPr>
          <w:rFonts w:eastAsia="Times New Roman" w:cs="Times New Roman"/>
        </w:rPr>
      </w:pPr>
    </w:p>
    <w:p w14:paraId="160BB44A" w14:textId="77777777" w:rsidR="006E4F58" w:rsidRPr="00446FDE" w:rsidRDefault="006E4F58" w:rsidP="006E4F58">
      <w:pPr>
        <w:spacing w:after="0" w:line="240" w:lineRule="auto"/>
        <w:jc w:val="center"/>
        <w:rPr>
          <w:rFonts w:eastAsia="Times New Roman" w:cs="Times New Roman"/>
          <w:b/>
        </w:rPr>
      </w:pPr>
      <w:r w:rsidRPr="00446FDE">
        <w:rPr>
          <w:rFonts w:eastAsia="Times New Roman" w:cs="Times New Roman"/>
        </w:rPr>
        <w:br w:type="page"/>
      </w:r>
      <w:bookmarkStart w:id="6" w:name="_Toc236554576"/>
      <w:r w:rsidRPr="00446FDE">
        <w:rPr>
          <w:rFonts w:eastAsia="Times New Roman" w:cs="Times New Roman"/>
          <w:b/>
        </w:rPr>
        <w:lastRenderedPageBreak/>
        <w:t>Non-Collusion and Acceptance</w:t>
      </w:r>
      <w:bookmarkEnd w:id="6"/>
    </w:p>
    <w:p w14:paraId="5A10267D" w14:textId="77777777" w:rsidR="006E4F58" w:rsidRPr="00446FDE" w:rsidRDefault="006E4F58" w:rsidP="006E4F58">
      <w:pPr>
        <w:spacing w:after="0" w:line="240" w:lineRule="auto"/>
        <w:rPr>
          <w:rFonts w:eastAsia="Times New Roman" w:cs="Times New Roman"/>
        </w:rPr>
      </w:pPr>
    </w:p>
    <w:p w14:paraId="38A17EAC" w14:textId="77777777" w:rsidR="006E4F58" w:rsidRPr="00446FDE" w:rsidRDefault="006E4F58" w:rsidP="006E4F58">
      <w:pPr>
        <w:spacing w:after="0" w:line="240" w:lineRule="auto"/>
        <w:rPr>
          <w:rFonts w:eastAsia="Times New Roman" w:cs="Times New Roman"/>
          <w:b/>
          <w:bCs/>
        </w:rPr>
      </w:pPr>
      <w:r w:rsidRPr="00446FDE">
        <w:rPr>
          <w:rFonts w:eastAsia="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446FDE">
        <w:rPr>
          <w:rFonts w:eastAsia="Times New Roman" w:cs="Times New Roman"/>
          <w:b/>
          <w:bCs/>
        </w:rPr>
        <w:t xml:space="preserve">Furthermore, if the undersigned has knowledge that a state officer, employee, or special state appointee, as those terms are defined in IC </w:t>
      </w:r>
      <w:r w:rsidR="00960CD4" w:rsidRPr="00446FDE">
        <w:rPr>
          <w:rFonts w:eastAsia="Times New Roman" w:cs="Times New Roman"/>
          <w:b/>
          <w:bCs/>
        </w:rPr>
        <w:t>§</w:t>
      </w:r>
      <w:r w:rsidR="00021D54" w:rsidRPr="00446FDE">
        <w:rPr>
          <w:rFonts w:eastAsia="Times New Roman" w:cs="Times New Roman"/>
          <w:b/>
          <w:bCs/>
        </w:rPr>
        <w:t xml:space="preserve"> </w:t>
      </w:r>
      <w:r w:rsidRPr="00446FDE">
        <w:rPr>
          <w:rFonts w:eastAsia="Times New Roman" w:cs="Times New Roman"/>
          <w:b/>
          <w:bCs/>
        </w:rPr>
        <w:t>4-2-6-1, has a financial interest in the Contract, the Contractor attests to compliance with the disclosure requirements in IC</w:t>
      </w:r>
      <w:r w:rsidR="00960CD4" w:rsidRPr="00446FDE">
        <w:rPr>
          <w:rFonts w:eastAsia="Times New Roman" w:cs="Times New Roman"/>
          <w:b/>
          <w:bCs/>
        </w:rPr>
        <w:t xml:space="preserve"> §</w:t>
      </w:r>
      <w:r w:rsidRPr="00446FDE">
        <w:rPr>
          <w:rFonts w:eastAsia="Times New Roman" w:cs="Times New Roman"/>
          <w:b/>
          <w:bCs/>
        </w:rPr>
        <w:t xml:space="preserve"> 4-2-6-10.5.</w:t>
      </w:r>
    </w:p>
    <w:p w14:paraId="0A8E1984" w14:textId="77777777" w:rsidR="007145B5" w:rsidRPr="00446FDE" w:rsidRDefault="007145B5" w:rsidP="006E4F58">
      <w:pPr>
        <w:spacing w:after="0" w:line="240" w:lineRule="auto"/>
        <w:rPr>
          <w:rFonts w:eastAsia="Times New Roman" w:cs="Times New Roman"/>
          <w:b/>
          <w:bCs/>
        </w:rPr>
      </w:pPr>
    </w:p>
    <w:p w14:paraId="22634FED" w14:textId="77777777" w:rsidR="007145B5" w:rsidRPr="00446FDE" w:rsidRDefault="007145B5" w:rsidP="007145B5">
      <w:pPr>
        <w:jc w:val="center"/>
        <w:rPr>
          <w:rFonts w:cs="Times New Roman"/>
          <w:b/>
          <w:bCs/>
        </w:rPr>
      </w:pPr>
      <w:r w:rsidRPr="00446FDE">
        <w:rPr>
          <w:rFonts w:cs="Times New Roman"/>
          <w:b/>
          <w:bCs/>
        </w:rPr>
        <w:t>Agreement to Use Electronic Signatures</w:t>
      </w:r>
    </w:p>
    <w:p w14:paraId="4F703C23" w14:textId="1FBFF3FE" w:rsidR="00D0184B" w:rsidRPr="00446FDE" w:rsidRDefault="00D0184B" w:rsidP="007145B5">
      <w:pPr>
        <w:jc w:val="center"/>
        <w:rPr>
          <w:rFonts w:cs="Times New Roman"/>
          <w:b/>
          <w:bCs/>
        </w:rPr>
      </w:pPr>
      <w:r w:rsidRPr="00446FDE">
        <w:rPr>
          <w:rFonts w:cs="Times New Roman"/>
          <w:b/>
          <w:bCs/>
        </w:rPr>
        <w:t>[Applicable only to contracts processed through SCM]</w:t>
      </w:r>
    </w:p>
    <w:p w14:paraId="683D1E1B" w14:textId="36611A9F" w:rsidR="006E4F58" w:rsidRPr="00446FDE" w:rsidRDefault="006E4F58" w:rsidP="006E4F58">
      <w:pPr>
        <w:spacing w:after="0" w:line="240" w:lineRule="auto"/>
        <w:rPr>
          <w:rFonts w:eastAsia="Times New Roman" w:cs="Times New Roman"/>
        </w:rPr>
      </w:pPr>
      <w:r w:rsidRPr="00446FDE">
        <w:rPr>
          <w:rFonts w:eastAsia="Times New Roman" w:cs="Times New Roman"/>
        </w:rPr>
        <w:t> </w:t>
      </w:r>
      <w:r w:rsidRPr="00446FDE">
        <w:rPr>
          <w:rFonts w:eastAsia="Times New Roman" w:cs="Times New Roman"/>
          <w:b/>
          <w:bCs/>
        </w:rPr>
        <w:t>In Witness Whereof</w:t>
      </w:r>
      <w:r w:rsidRPr="00446FDE">
        <w:rPr>
          <w:rFonts w:eastAsia="Times New Roman" w:cs="Times New Roman"/>
        </w:rPr>
        <w:t xml:space="preserve">, </w:t>
      </w:r>
      <w:r w:rsidR="001739B8" w:rsidRPr="00446FDE">
        <w:rPr>
          <w:rFonts w:eastAsia="Times New Roman" w:cs="Times New Roman"/>
        </w:rPr>
        <w:t xml:space="preserve">the </w:t>
      </w:r>
      <w:r w:rsidRPr="00446FDE">
        <w:rPr>
          <w:rFonts w:eastAsia="Times New Roman" w:cs="Times New Roman"/>
        </w:rPr>
        <w:t>Contractor and the State have, through their duly authorized representatives, entered into this Contract.  The parties, having read and understood the foregoing terms of this Contract, do by their respective signatures dated below agree to the terms thereof.</w:t>
      </w:r>
    </w:p>
    <w:p w14:paraId="0BB8D611" w14:textId="77777777" w:rsidR="00F0508A" w:rsidRPr="00446FDE" w:rsidRDefault="00F0508A" w:rsidP="00F0508A">
      <w:pPr>
        <w:spacing w:after="0" w:line="240" w:lineRule="auto"/>
        <w:rPr>
          <w:rFonts w:eastAsia="Times New Roman" w:cs="Times New Roman"/>
        </w:rPr>
      </w:pPr>
    </w:p>
    <w:p w14:paraId="4CF8FF00" w14:textId="77777777" w:rsidR="00F0508A" w:rsidRPr="00446FDE" w:rsidRDefault="00F0508A" w:rsidP="00F0508A">
      <w:pPr>
        <w:spacing w:after="0" w:line="240" w:lineRule="auto"/>
        <w:rPr>
          <w:rFonts w:eastAsia="Times New Roman" w:cs="Times New Roman"/>
        </w:rPr>
      </w:pPr>
      <w:r w:rsidRPr="00446FDE">
        <w:rPr>
          <w:rFonts w:eastAsia="Times New Roman" w:cs="Times New Roman"/>
        </w:rPr>
        <w:t>[Contractor]</w:t>
      </w:r>
      <w:r w:rsidRPr="00446FDE">
        <w:rPr>
          <w:rFonts w:eastAsia="Times New Roman" w:cs="Times New Roman"/>
        </w:rPr>
        <w:tab/>
      </w:r>
      <w:r w:rsidRPr="00446FDE">
        <w:rPr>
          <w:rFonts w:eastAsia="Times New Roman" w:cs="Times New Roman"/>
        </w:rPr>
        <w:tab/>
      </w:r>
      <w:r w:rsidRPr="00446FDE">
        <w:rPr>
          <w:rFonts w:eastAsia="Times New Roman" w:cs="Times New Roman"/>
        </w:rPr>
        <w:tab/>
      </w:r>
      <w:r w:rsidRPr="00446FDE">
        <w:rPr>
          <w:rFonts w:eastAsia="Times New Roman" w:cs="Times New Roman"/>
        </w:rPr>
        <w:tab/>
      </w:r>
      <w:r w:rsidRPr="00446FDE">
        <w:rPr>
          <w:rFonts w:eastAsia="Times New Roman" w:cs="Times New Roman"/>
        </w:rPr>
        <w:tab/>
      </w:r>
      <w:r w:rsidRPr="00446FDE">
        <w:rPr>
          <w:rFonts w:eastAsia="Times New Roman" w:cs="Times New Roman"/>
        </w:rPr>
        <w:tab/>
        <w:t>[Indiana Agency]</w:t>
      </w:r>
    </w:p>
    <w:p w14:paraId="075B7F04" w14:textId="77777777" w:rsidR="00F0508A" w:rsidRPr="00446FDE" w:rsidRDefault="00F0508A" w:rsidP="00F0508A">
      <w:pPr>
        <w:spacing w:after="0" w:line="240" w:lineRule="auto"/>
        <w:rPr>
          <w:rFonts w:eastAsia="Times New Roman" w:cs="Times New Roman"/>
        </w:rPr>
      </w:pPr>
      <w:r w:rsidRPr="00446FDE">
        <w:rPr>
          <w:rFonts w:eastAsia="Times New Roman" w:cs="Times New Roman"/>
        </w:rPr>
        <w:t>By: _________________________________</w:t>
      </w:r>
      <w:r w:rsidRPr="00446FDE">
        <w:rPr>
          <w:rFonts w:eastAsia="Times New Roman" w:cs="Times New Roman"/>
        </w:rPr>
        <w:tab/>
      </w:r>
      <w:r w:rsidRPr="00446FDE">
        <w:rPr>
          <w:rFonts w:eastAsia="Times New Roman" w:cs="Times New Roman"/>
        </w:rPr>
        <w:tab/>
        <w:t>By: _______________________________</w:t>
      </w:r>
    </w:p>
    <w:p w14:paraId="5C247207" w14:textId="77777777" w:rsidR="00F0508A" w:rsidRPr="00446FDE" w:rsidRDefault="00F0508A" w:rsidP="00F0508A">
      <w:pPr>
        <w:spacing w:after="0" w:line="240" w:lineRule="auto"/>
        <w:rPr>
          <w:rFonts w:eastAsia="Times New Roman" w:cs="Times New Roman"/>
        </w:rPr>
      </w:pPr>
    </w:p>
    <w:p w14:paraId="7D374B82" w14:textId="77777777" w:rsidR="00F0508A" w:rsidRPr="00446FDE" w:rsidRDefault="00F0508A" w:rsidP="00F0508A">
      <w:pPr>
        <w:spacing w:after="0" w:line="240" w:lineRule="auto"/>
        <w:rPr>
          <w:rFonts w:eastAsia="Times New Roman" w:cs="Times New Roman"/>
        </w:rPr>
      </w:pPr>
      <w:r w:rsidRPr="00446FDE">
        <w:rPr>
          <w:rFonts w:eastAsia="Times New Roman" w:cs="Times New Roman"/>
        </w:rPr>
        <w:t>_____________________________________</w:t>
      </w:r>
      <w:r w:rsidRPr="00446FDE">
        <w:rPr>
          <w:rFonts w:eastAsia="Times New Roman" w:cs="Times New Roman"/>
        </w:rPr>
        <w:tab/>
      </w:r>
      <w:r w:rsidRPr="00446FDE">
        <w:rPr>
          <w:rFonts w:eastAsia="Times New Roman" w:cs="Times New Roman"/>
        </w:rPr>
        <w:tab/>
        <w:t>___________________________________</w:t>
      </w:r>
    </w:p>
    <w:p w14:paraId="4D58B9AE" w14:textId="77777777" w:rsidR="00F0508A" w:rsidRPr="00446FDE" w:rsidRDefault="00F0508A" w:rsidP="00F0508A">
      <w:pPr>
        <w:spacing w:after="0" w:line="240" w:lineRule="auto"/>
        <w:rPr>
          <w:rFonts w:eastAsia="Times New Roman" w:cs="Times New Roman"/>
        </w:rPr>
      </w:pPr>
      <w:r w:rsidRPr="00446FDE">
        <w:rPr>
          <w:rFonts w:eastAsia="Times New Roman" w:cs="Times New Roman"/>
        </w:rPr>
        <w:t>Name and Title, Printed</w:t>
      </w:r>
      <w:r w:rsidRPr="00446FDE">
        <w:rPr>
          <w:rFonts w:eastAsia="Times New Roman" w:cs="Times New Roman"/>
        </w:rPr>
        <w:tab/>
      </w:r>
      <w:r w:rsidRPr="00446FDE">
        <w:rPr>
          <w:rFonts w:eastAsia="Times New Roman" w:cs="Times New Roman"/>
        </w:rPr>
        <w:tab/>
      </w:r>
      <w:r w:rsidRPr="00446FDE">
        <w:rPr>
          <w:rFonts w:eastAsia="Times New Roman" w:cs="Times New Roman"/>
        </w:rPr>
        <w:tab/>
      </w:r>
      <w:r w:rsidRPr="00446FDE">
        <w:rPr>
          <w:rFonts w:eastAsia="Times New Roman" w:cs="Times New Roman"/>
        </w:rPr>
        <w:tab/>
      </w:r>
      <w:r w:rsidRPr="00446FDE">
        <w:rPr>
          <w:rFonts w:eastAsia="Times New Roman" w:cs="Times New Roman"/>
        </w:rPr>
        <w:tab/>
        <w:t>Name and Title, Printed</w:t>
      </w:r>
    </w:p>
    <w:p w14:paraId="5FD82100" w14:textId="77777777" w:rsidR="00F0508A" w:rsidRPr="00446FDE" w:rsidRDefault="00F0508A" w:rsidP="00F0508A">
      <w:pPr>
        <w:spacing w:after="0" w:line="240" w:lineRule="auto"/>
        <w:rPr>
          <w:rFonts w:eastAsia="Times New Roman" w:cs="Times New Roman"/>
        </w:rPr>
      </w:pPr>
    </w:p>
    <w:p w14:paraId="0176E036" w14:textId="77777777" w:rsidR="00F0508A" w:rsidRPr="00446FDE" w:rsidRDefault="00F0508A" w:rsidP="00F0508A">
      <w:pPr>
        <w:spacing w:after="0" w:line="240" w:lineRule="auto"/>
        <w:rPr>
          <w:rFonts w:eastAsia="Times New Roman" w:cs="Times New Roman"/>
        </w:rPr>
      </w:pPr>
      <w:r w:rsidRPr="00446FDE">
        <w:rPr>
          <w:rFonts w:eastAsia="Times New Roman" w:cs="Times New Roman"/>
        </w:rPr>
        <w:t>Date: _____________________________</w:t>
      </w:r>
      <w:r w:rsidRPr="00446FDE">
        <w:rPr>
          <w:rFonts w:eastAsia="Times New Roman" w:cs="Times New Roman"/>
        </w:rPr>
        <w:tab/>
      </w:r>
      <w:r w:rsidRPr="00446FDE">
        <w:rPr>
          <w:rFonts w:eastAsia="Times New Roman" w:cs="Times New Roman"/>
        </w:rPr>
        <w:tab/>
        <w:t>Date: ___________________________</w:t>
      </w:r>
    </w:p>
    <w:p w14:paraId="4884179D" w14:textId="77777777" w:rsidR="00F0508A" w:rsidRPr="00446FDE" w:rsidRDefault="00F0508A" w:rsidP="00F0508A">
      <w:pPr>
        <w:spacing w:after="0" w:line="240" w:lineRule="auto"/>
        <w:rPr>
          <w:rFonts w:eastAsia="Times New Roman" w:cs="Times New Roman"/>
          <w:b/>
        </w:rPr>
      </w:pPr>
    </w:p>
    <w:p w14:paraId="0E8AAB05" w14:textId="77777777" w:rsidR="00F0508A" w:rsidRPr="00446FDE" w:rsidRDefault="00F0508A" w:rsidP="00F0508A">
      <w:pPr>
        <w:spacing w:after="0" w:line="240" w:lineRule="auto"/>
        <w:rPr>
          <w:rFonts w:eastAsia="Times New Roman" w:cs="Times New Roman"/>
          <w:b/>
        </w:rPr>
      </w:pPr>
      <w:r w:rsidRPr="00446FDE">
        <w:rPr>
          <w:rFonts w:eastAsia="Times New Roman" w:cs="Times New Roman"/>
          <w:b/>
        </w:rPr>
        <w:t xml:space="preserve">Approved by: </w:t>
      </w:r>
      <w:r w:rsidRPr="00446FDE">
        <w:rPr>
          <w:rFonts w:eastAsia="Times New Roman" w:cs="Times New Roman"/>
          <w:b/>
        </w:rPr>
        <w:tab/>
      </w:r>
      <w:r w:rsidRPr="00446FDE">
        <w:rPr>
          <w:rFonts w:eastAsia="Times New Roman" w:cs="Times New Roman"/>
          <w:b/>
        </w:rPr>
        <w:tab/>
      </w:r>
      <w:r w:rsidRPr="00446FDE">
        <w:rPr>
          <w:rFonts w:eastAsia="Times New Roman" w:cs="Times New Roman"/>
          <w:b/>
        </w:rPr>
        <w:tab/>
      </w:r>
      <w:r w:rsidRPr="00446FDE">
        <w:rPr>
          <w:rFonts w:eastAsia="Times New Roman" w:cs="Times New Roman"/>
          <w:b/>
        </w:rPr>
        <w:tab/>
      </w:r>
      <w:r w:rsidRPr="00446FDE">
        <w:rPr>
          <w:rFonts w:eastAsia="Times New Roman" w:cs="Times New Roman"/>
          <w:b/>
        </w:rPr>
        <w:tab/>
      </w:r>
      <w:r w:rsidRPr="00446FDE">
        <w:rPr>
          <w:rFonts w:eastAsia="Times New Roman" w:cs="Times New Roman"/>
          <w:b/>
        </w:rPr>
        <w:tab/>
        <w:t>Approved by:</w:t>
      </w:r>
      <w:r w:rsidRPr="00446FDE">
        <w:rPr>
          <w:rFonts w:eastAsia="Times New Roman" w:cs="Times New Roman"/>
        </w:rPr>
        <w:t xml:space="preserve">    </w:t>
      </w:r>
    </w:p>
    <w:p w14:paraId="78CF9A9B" w14:textId="77777777" w:rsidR="00F0508A" w:rsidRPr="00446FDE" w:rsidRDefault="00F0508A" w:rsidP="00F0508A">
      <w:pPr>
        <w:spacing w:after="0" w:line="240" w:lineRule="auto"/>
        <w:rPr>
          <w:rFonts w:eastAsia="Times New Roman" w:cs="Times New Roman"/>
        </w:rPr>
      </w:pPr>
      <w:r w:rsidRPr="00446FDE">
        <w:rPr>
          <w:rFonts w:eastAsia="Times New Roman" w:cs="Times New Roman"/>
        </w:rPr>
        <w:t xml:space="preserve">Indiana Department of Administration </w:t>
      </w:r>
      <w:r w:rsidRPr="00446FDE">
        <w:rPr>
          <w:rFonts w:eastAsia="Times New Roman" w:cs="Times New Roman"/>
        </w:rPr>
        <w:tab/>
      </w:r>
      <w:r w:rsidRPr="00446FDE">
        <w:rPr>
          <w:rFonts w:eastAsia="Times New Roman" w:cs="Times New Roman"/>
        </w:rPr>
        <w:tab/>
      </w:r>
      <w:r w:rsidRPr="00446FDE">
        <w:rPr>
          <w:rFonts w:eastAsia="Times New Roman" w:cs="Times New Roman"/>
        </w:rPr>
        <w:tab/>
        <w:t>State Budget Agency</w:t>
      </w:r>
    </w:p>
    <w:p w14:paraId="4F6B2A90" w14:textId="77777777" w:rsidR="00F0508A" w:rsidRPr="00446FDE" w:rsidRDefault="00F0508A" w:rsidP="00F0508A">
      <w:pPr>
        <w:spacing w:after="0" w:line="240" w:lineRule="auto"/>
        <w:rPr>
          <w:rFonts w:eastAsia="Times New Roman" w:cs="Times New Roman"/>
        </w:rPr>
      </w:pPr>
    </w:p>
    <w:p w14:paraId="5D4CB2B3" w14:textId="77777777" w:rsidR="00F0508A" w:rsidRPr="00446FDE" w:rsidRDefault="00F0508A" w:rsidP="00F0508A">
      <w:pPr>
        <w:spacing w:after="0" w:line="240" w:lineRule="auto"/>
        <w:rPr>
          <w:rFonts w:eastAsia="Times New Roman" w:cs="Times New Roman"/>
        </w:rPr>
      </w:pPr>
      <w:r w:rsidRPr="00446FDE">
        <w:rPr>
          <w:rFonts w:eastAsia="Times New Roman" w:cs="Times New Roman"/>
        </w:rPr>
        <w:t>By: ________________________________(for)</w:t>
      </w:r>
      <w:r w:rsidRPr="00446FDE">
        <w:rPr>
          <w:rFonts w:eastAsia="Times New Roman" w:cs="Times New Roman"/>
        </w:rPr>
        <w:tab/>
      </w:r>
      <w:r w:rsidRPr="00446FDE">
        <w:rPr>
          <w:rFonts w:eastAsia="Times New Roman" w:cs="Times New Roman"/>
        </w:rPr>
        <w:tab/>
        <w:t>By:  _______________________________ (for)</w:t>
      </w:r>
    </w:p>
    <w:p w14:paraId="62705571" w14:textId="77777777" w:rsidR="00F0508A" w:rsidRPr="00446FDE" w:rsidRDefault="00087CFF" w:rsidP="00F0508A">
      <w:pPr>
        <w:spacing w:after="0" w:line="240" w:lineRule="auto"/>
        <w:rPr>
          <w:rFonts w:eastAsia="Times New Roman" w:cs="Times New Roman"/>
        </w:rPr>
      </w:pPr>
      <w:r w:rsidRPr="00446FDE">
        <w:rPr>
          <w:rFonts w:eastAsia="Times New Roman" w:cs="Times New Roman"/>
        </w:rPr>
        <w:t>Lesley A. Crane</w:t>
      </w:r>
      <w:r w:rsidR="00F0508A" w:rsidRPr="00446FDE">
        <w:rPr>
          <w:rFonts w:eastAsia="Times New Roman" w:cs="Times New Roman"/>
        </w:rPr>
        <w:t>, Commissioner</w:t>
      </w:r>
      <w:r w:rsidRPr="00446FDE">
        <w:rPr>
          <w:rFonts w:eastAsia="Times New Roman" w:cs="Times New Roman"/>
        </w:rPr>
        <w:tab/>
      </w:r>
      <w:r w:rsidR="00F0508A" w:rsidRPr="00446FDE">
        <w:rPr>
          <w:rFonts w:eastAsia="Times New Roman" w:cs="Times New Roman"/>
        </w:rPr>
        <w:tab/>
      </w:r>
      <w:r w:rsidR="00F0508A" w:rsidRPr="00446FDE">
        <w:rPr>
          <w:rFonts w:eastAsia="Times New Roman" w:cs="Times New Roman"/>
        </w:rPr>
        <w:tab/>
      </w:r>
      <w:r w:rsidR="00F0508A" w:rsidRPr="00446FDE">
        <w:rPr>
          <w:rFonts w:eastAsia="Times New Roman" w:cs="Times New Roman"/>
        </w:rPr>
        <w:tab/>
        <w:t>Jason D. Dudich, Director</w:t>
      </w:r>
      <w:r w:rsidR="00F0508A" w:rsidRPr="00446FDE">
        <w:rPr>
          <w:rFonts w:eastAsia="Times New Roman" w:cs="Times New Roman"/>
        </w:rPr>
        <w:tab/>
      </w:r>
    </w:p>
    <w:p w14:paraId="0A8AB6C8" w14:textId="77777777" w:rsidR="00F0508A" w:rsidRPr="00446FDE" w:rsidRDefault="00F0508A" w:rsidP="00F0508A">
      <w:pPr>
        <w:spacing w:after="0" w:line="240" w:lineRule="auto"/>
        <w:rPr>
          <w:rFonts w:eastAsia="Times New Roman" w:cs="Times New Roman"/>
        </w:rPr>
      </w:pPr>
    </w:p>
    <w:p w14:paraId="0692CB42" w14:textId="77777777" w:rsidR="00F0508A" w:rsidRPr="00446FDE" w:rsidRDefault="00F0508A" w:rsidP="00F0508A">
      <w:pPr>
        <w:spacing w:after="0" w:line="240" w:lineRule="auto"/>
        <w:rPr>
          <w:rFonts w:eastAsia="Times New Roman" w:cs="Times New Roman"/>
        </w:rPr>
      </w:pPr>
      <w:r w:rsidRPr="00446FDE">
        <w:rPr>
          <w:rFonts w:eastAsia="Times New Roman" w:cs="Times New Roman"/>
        </w:rPr>
        <w:t xml:space="preserve">Date:________________________________ </w:t>
      </w:r>
      <w:r w:rsidRPr="00446FDE">
        <w:rPr>
          <w:rFonts w:eastAsia="Times New Roman" w:cs="Times New Roman"/>
        </w:rPr>
        <w:tab/>
      </w:r>
      <w:r w:rsidRPr="00446FDE">
        <w:rPr>
          <w:rFonts w:eastAsia="Times New Roman" w:cs="Times New Roman"/>
        </w:rPr>
        <w:tab/>
        <w:t>Date: _________________________________</w:t>
      </w:r>
    </w:p>
    <w:p w14:paraId="488C6A15" w14:textId="77777777" w:rsidR="00F0508A" w:rsidRPr="00446FDE" w:rsidRDefault="00F0508A" w:rsidP="00F0508A">
      <w:pPr>
        <w:spacing w:after="0" w:line="240" w:lineRule="auto"/>
        <w:rPr>
          <w:rFonts w:eastAsia="Times New Roman" w:cs="Times New Roman"/>
          <w:b/>
        </w:rPr>
      </w:pPr>
    </w:p>
    <w:p w14:paraId="4DCE8FEE" w14:textId="77777777" w:rsidR="00F0508A" w:rsidRPr="00446FDE" w:rsidRDefault="00F0508A" w:rsidP="00F0508A">
      <w:pPr>
        <w:spacing w:after="0" w:line="240" w:lineRule="auto"/>
        <w:rPr>
          <w:rFonts w:eastAsia="Times New Roman" w:cs="Times New Roman"/>
        </w:rPr>
      </w:pPr>
      <w:r w:rsidRPr="00446FDE">
        <w:rPr>
          <w:rFonts w:eastAsia="Times New Roman" w:cs="Times New Roman"/>
          <w:b/>
        </w:rPr>
        <w:t>APPROVED as to Form and Legality:</w:t>
      </w:r>
    </w:p>
    <w:p w14:paraId="0874714F" w14:textId="77777777" w:rsidR="00F0508A" w:rsidRPr="00446FDE" w:rsidRDefault="00F0508A" w:rsidP="00F0508A">
      <w:pPr>
        <w:spacing w:after="0" w:line="240" w:lineRule="auto"/>
        <w:rPr>
          <w:rFonts w:eastAsia="Times New Roman" w:cs="Times New Roman"/>
        </w:rPr>
      </w:pPr>
      <w:r w:rsidRPr="00446FDE">
        <w:rPr>
          <w:rFonts w:eastAsia="Times New Roman" w:cs="Times New Roman"/>
        </w:rPr>
        <w:t>Office of the Attorney General</w:t>
      </w:r>
    </w:p>
    <w:p w14:paraId="762BA0FD" w14:textId="77777777" w:rsidR="00F0508A" w:rsidRPr="00446FDE" w:rsidRDefault="00F0508A" w:rsidP="00F0508A">
      <w:pPr>
        <w:spacing w:after="0" w:line="240" w:lineRule="auto"/>
        <w:rPr>
          <w:rFonts w:eastAsia="Times New Roman" w:cs="Times New Roman"/>
        </w:rPr>
      </w:pPr>
    </w:p>
    <w:p w14:paraId="02CBFA15" w14:textId="77777777" w:rsidR="00F0508A" w:rsidRPr="00446FDE" w:rsidRDefault="00F0508A" w:rsidP="00F0508A">
      <w:pPr>
        <w:spacing w:after="0" w:line="240" w:lineRule="auto"/>
        <w:rPr>
          <w:rFonts w:eastAsia="Times New Roman" w:cs="Times New Roman"/>
        </w:rPr>
      </w:pPr>
      <w:r w:rsidRPr="00446FDE">
        <w:rPr>
          <w:rFonts w:eastAsia="Times New Roman" w:cs="Times New Roman"/>
        </w:rPr>
        <w:t>___________________________________(for)</w:t>
      </w:r>
    </w:p>
    <w:p w14:paraId="6645A7F5" w14:textId="77777777" w:rsidR="00F0508A" w:rsidRPr="00446FDE" w:rsidRDefault="00F0508A" w:rsidP="00F0508A">
      <w:pPr>
        <w:spacing w:after="0" w:line="240" w:lineRule="auto"/>
        <w:rPr>
          <w:rFonts w:eastAsia="Times New Roman" w:cs="Times New Roman"/>
        </w:rPr>
      </w:pPr>
      <w:r w:rsidRPr="00446FDE">
        <w:rPr>
          <w:rFonts w:eastAsia="Times New Roman" w:cs="Times New Roman"/>
        </w:rPr>
        <w:t>Curtis T. Hill, Jr., Attorney General</w:t>
      </w:r>
    </w:p>
    <w:p w14:paraId="194941EB" w14:textId="77777777" w:rsidR="00F0508A" w:rsidRPr="00446FDE" w:rsidRDefault="00F0508A" w:rsidP="00F0508A">
      <w:pPr>
        <w:spacing w:after="0" w:line="240" w:lineRule="auto"/>
        <w:rPr>
          <w:rFonts w:eastAsia="Times New Roman" w:cs="Times New Roman"/>
        </w:rPr>
      </w:pPr>
      <w:r w:rsidRPr="00446FDE">
        <w:rPr>
          <w:rFonts w:eastAsia="Times New Roman" w:cs="Times New Roman"/>
        </w:rPr>
        <w:tab/>
      </w:r>
      <w:r w:rsidRPr="00446FDE">
        <w:rPr>
          <w:rFonts w:eastAsia="Times New Roman" w:cs="Times New Roman"/>
        </w:rPr>
        <w:tab/>
      </w:r>
    </w:p>
    <w:p w14:paraId="2A728BAB" w14:textId="77777777" w:rsidR="00F0508A" w:rsidRPr="00446FDE" w:rsidRDefault="00F0508A" w:rsidP="00F0508A">
      <w:pPr>
        <w:spacing w:after="0" w:line="240" w:lineRule="auto"/>
        <w:rPr>
          <w:rFonts w:eastAsia="Times New Roman" w:cs="Times New Roman"/>
        </w:rPr>
      </w:pPr>
      <w:r w:rsidRPr="00446FDE">
        <w:rPr>
          <w:rFonts w:eastAsia="Times New Roman" w:cs="Times New Roman"/>
        </w:rPr>
        <w:t>Date: _________________________________</w:t>
      </w:r>
      <w:r w:rsidRPr="00446FDE">
        <w:rPr>
          <w:rFonts w:eastAsia="Times New Roman" w:cs="Times New Roman"/>
        </w:rPr>
        <w:tab/>
      </w:r>
    </w:p>
    <w:p w14:paraId="0764FAE9" w14:textId="77777777" w:rsidR="00F0508A" w:rsidRPr="00446FDE" w:rsidRDefault="00F0508A" w:rsidP="00F0508A">
      <w:pPr>
        <w:spacing w:after="0" w:line="240" w:lineRule="auto"/>
        <w:rPr>
          <w:rFonts w:eastAsia="Times New Roman" w:cs="Times New Roman"/>
          <w:b/>
        </w:rPr>
      </w:pPr>
    </w:p>
    <w:p w14:paraId="47FA83AD" w14:textId="77777777" w:rsidR="00F0508A" w:rsidRPr="00446FDE" w:rsidRDefault="00F0508A" w:rsidP="00F0508A">
      <w:pPr>
        <w:spacing w:after="0" w:line="240" w:lineRule="auto"/>
        <w:rPr>
          <w:rFonts w:eastAsia="Times New Roman" w:cs="Times New Roman"/>
          <w:b/>
        </w:rPr>
      </w:pPr>
      <w:r w:rsidRPr="00446FDE">
        <w:rPr>
          <w:rFonts w:eastAsia="Times New Roman" w:cs="Times New Roman"/>
          <w:b/>
        </w:rPr>
        <w:t>Approved by:</w:t>
      </w:r>
      <w:r w:rsidRPr="00446FDE">
        <w:rPr>
          <w:rFonts w:eastAsia="Times New Roman" w:cs="Times New Roman"/>
          <w:b/>
        </w:rPr>
        <w:tab/>
      </w:r>
      <w:r w:rsidRPr="00446FDE">
        <w:rPr>
          <w:rFonts w:eastAsia="Times New Roman" w:cs="Times New Roman"/>
          <w:b/>
        </w:rPr>
        <w:tab/>
      </w:r>
      <w:r w:rsidRPr="00446FDE">
        <w:rPr>
          <w:rFonts w:eastAsia="Times New Roman" w:cs="Times New Roman"/>
          <w:b/>
        </w:rPr>
        <w:tab/>
      </w:r>
      <w:r w:rsidRPr="00446FDE">
        <w:rPr>
          <w:rFonts w:eastAsia="Times New Roman" w:cs="Times New Roman"/>
          <w:b/>
        </w:rPr>
        <w:tab/>
      </w:r>
      <w:r w:rsidRPr="00446FDE">
        <w:rPr>
          <w:rFonts w:eastAsia="Times New Roman" w:cs="Times New Roman"/>
          <w:b/>
        </w:rPr>
        <w:tab/>
      </w:r>
      <w:r w:rsidRPr="00446FDE">
        <w:rPr>
          <w:rFonts w:eastAsia="Times New Roman" w:cs="Times New Roman"/>
          <w:b/>
        </w:rPr>
        <w:tab/>
      </w:r>
    </w:p>
    <w:p w14:paraId="709A652D" w14:textId="77777777" w:rsidR="00F0508A" w:rsidRPr="00446FDE" w:rsidRDefault="00F0508A" w:rsidP="00F0508A">
      <w:pPr>
        <w:spacing w:after="0" w:line="240" w:lineRule="auto"/>
        <w:rPr>
          <w:rFonts w:eastAsia="Times New Roman" w:cs="Times New Roman"/>
        </w:rPr>
      </w:pPr>
      <w:r w:rsidRPr="00446FDE">
        <w:rPr>
          <w:rFonts w:eastAsia="Times New Roman" w:cs="Times New Roman"/>
        </w:rPr>
        <w:t>Indiana Office of Technology</w:t>
      </w:r>
    </w:p>
    <w:p w14:paraId="6E286DAD" w14:textId="77777777" w:rsidR="00F0508A" w:rsidRPr="00446FDE" w:rsidRDefault="00F0508A" w:rsidP="00F0508A">
      <w:pPr>
        <w:spacing w:after="0" w:line="240" w:lineRule="auto"/>
        <w:rPr>
          <w:rFonts w:eastAsia="Times New Roman" w:cs="Times New Roman"/>
        </w:rPr>
      </w:pPr>
      <w:r w:rsidRPr="00446FDE">
        <w:rPr>
          <w:rFonts w:eastAsia="Times New Roman" w:cs="Times New Roman"/>
        </w:rPr>
        <w:tab/>
      </w:r>
    </w:p>
    <w:p w14:paraId="20046948" w14:textId="77777777" w:rsidR="00F0508A" w:rsidRPr="00446FDE" w:rsidRDefault="00F0508A" w:rsidP="00F0508A">
      <w:pPr>
        <w:spacing w:after="0" w:line="240" w:lineRule="auto"/>
        <w:rPr>
          <w:rFonts w:eastAsia="Times New Roman" w:cs="Times New Roman"/>
          <w:b/>
        </w:rPr>
      </w:pPr>
      <w:r w:rsidRPr="00446FDE">
        <w:rPr>
          <w:rFonts w:eastAsia="Times New Roman" w:cs="Times New Roman"/>
        </w:rPr>
        <w:t>By: __________________________________ (for)</w:t>
      </w:r>
      <w:r w:rsidRPr="00446FDE">
        <w:rPr>
          <w:rFonts w:eastAsia="Times New Roman" w:cs="Times New Roman"/>
          <w:b/>
        </w:rPr>
        <w:tab/>
      </w:r>
    </w:p>
    <w:p w14:paraId="6447A421" w14:textId="77777777" w:rsidR="00F0508A" w:rsidRPr="00446FDE" w:rsidRDefault="00F0508A" w:rsidP="00F0508A">
      <w:pPr>
        <w:spacing w:after="0" w:line="240" w:lineRule="auto"/>
        <w:rPr>
          <w:rFonts w:eastAsia="Times New Roman" w:cs="Times New Roman"/>
        </w:rPr>
      </w:pPr>
      <w:r w:rsidRPr="00446FDE">
        <w:rPr>
          <w:rFonts w:eastAsia="Times New Roman" w:cs="Times New Roman"/>
        </w:rPr>
        <w:t>Dewand Neely, Chief Information Officer</w:t>
      </w:r>
    </w:p>
    <w:p w14:paraId="2B706FF0" w14:textId="77777777" w:rsidR="00F0508A" w:rsidRPr="00446FDE" w:rsidRDefault="00F0508A" w:rsidP="00F0508A">
      <w:pPr>
        <w:spacing w:after="0" w:line="240" w:lineRule="auto"/>
        <w:rPr>
          <w:rFonts w:eastAsia="Times New Roman" w:cs="Times New Roman"/>
        </w:rPr>
      </w:pPr>
    </w:p>
    <w:p w14:paraId="281E3CD2" w14:textId="1DD03D0B" w:rsidR="00291E2A" w:rsidRDefault="00F0508A" w:rsidP="00F0508A">
      <w:pPr>
        <w:spacing w:after="0" w:line="240" w:lineRule="auto"/>
        <w:rPr>
          <w:rFonts w:eastAsia="Times New Roman" w:cs="Times New Roman"/>
        </w:rPr>
      </w:pPr>
      <w:r w:rsidRPr="00446FDE">
        <w:rPr>
          <w:rFonts w:eastAsia="Times New Roman" w:cs="Times New Roman"/>
        </w:rPr>
        <w:t>Date: _________________________________</w:t>
      </w:r>
    </w:p>
    <w:p w14:paraId="3D8E633D" w14:textId="77777777" w:rsidR="007234D5" w:rsidRDefault="007234D5" w:rsidP="00F0508A">
      <w:pPr>
        <w:spacing w:after="0" w:line="240" w:lineRule="auto"/>
        <w:rPr>
          <w:rFonts w:eastAsia="Times New Roman" w:cs="Times New Roman"/>
        </w:rPr>
      </w:pPr>
    </w:p>
    <w:p w14:paraId="1D0F8679" w14:textId="7F0A1987" w:rsidR="007234D5" w:rsidRDefault="002B3B6F" w:rsidP="007234D5">
      <w:pPr>
        <w:spacing w:after="0" w:line="240" w:lineRule="auto"/>
        <w:jc w:val="center"/>
        <w:rPr>
          <w:rFonts w:eastAsia="Times New Roman" w:cs="Times New Roman"/>
        </w:rPr>
      </w:pPr>
      <w:r>
        <w:rPr>
          <w:rFonts w:eastAsia="Times New Roman" w:cs="Times New Roman"/>
        </w:rPr>
        <w:lastRenderedPageBreak/>
        <w:t>EXHIBIT A</w:t>
      </w:r>
      <w:r w:rsidR="007234D5">
        <w:rPr>
          <w:rFonts w:eastAsia="Times New Roman" w:cs="Times New Roman"/>
        </w:rPr>
        <w:t>: QPA Line Items &amp; Pricing</w:t>
      </w:r>
    </w:p>
    <w:p w14:paraId="680E9CDE" w14:textId="77777777" w:rsidR="007234D5" w:rsidRDefault="007234D5" w:rsidP="00F0508A">
      <w:pPr>
        <w:spacing w:after="0" w:line="240" w:lineRule="auto"/>
        <w:rPr>
          <w:rFonts w:eastAsia="Times New Roman" w:cs="Times New Roman"/>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4320"/>
        <w:gridCol w:w="1960"/>
        <w:gridCol w:w="2020"/>
      </w:tblGrid>
      <w:tr w:rsidR="00395CF9" w:rsidRPr="007234D5" w14:paraId="491E93D2" w14:textId="77777777" w:rsidTr="00395CF9">
        <w:trPr>
          <w:trHeight w:val="765"/>
          <w:jc w:val="center"/>
        </w:trPr>
        <w:tc>
          <w:tcPr>
            <w:tcW w:w="1100" w:type="dxa"/>
            <w:shd w:val="clear" w:color="000000" w:fill="F2F2F2"/>
            <w:noWrap/>
            <w:vAlign w:val="center"/>
            <w:hideMark/>
          </w:tcPr>
          <w:p w14:paraId="6DB8F1B9" w14:textId="77777777" w:rsidR="00395CF9" w:rsidRPr="007234D5" w:rsidRDefault="00395CF9" w:rsidP="007234D5">
            <w:pPr>
              <w:spacing w:after="0" w:line="240" w:lineRule="auto"/>
              <w:jc w:val="center"/>
              <w:rPr>
                <w:rFonts w:ascii="Cambria" w:eastAsia="Times New Roman" w:hAnsi="Cambria" w:cs="Times New Roman"/>
                <w:b/>
                <w:bCs/>
                <w:color w:val="000000"/>
                <w:sz w:val="20"/>
                <w:szCs w:val="20"/>
              </w:rPr>
            </w:pPr>
            <w:r w:rsidRPr="007234D5">
              <w:rPr>
                <w:rFonts w:ascii="Cambria" w:eastAsia="Times New Roman" w:hAnsi="Cambria" w:cs="Times New Roman"/>
                <w:b/>
                <w:bCs/>
                <w:color w:val="000000"/>
                <w:sz w:val="20"/>
                <w:szCs w:val="20"/>
              </w:rPr>
              <w:t>LINE ITEM</w:t>
            </w:r>
          </w:p>
        </w:tc>
        <w:tc>
          <w:tcPr>
            <w:tcW w:w="4320" w:type="dxa"/>
            <w:shd w:val="clear" w:color="000000" w:fill="F2F2F2"/>
            <w:vAlign w:val="center"/>
            <w:hideMark/>
          </w:tcPr>
          <w:p w14:paraId="6B1E49A1" w14:textId="77777777" w:rsidR="00395CF9" w:rsidRPr="007234D5" w:rsidRDefault="00395CF9" w:rsidP="007234D5">
            <w:pPr>
              <w:spacing w:after="0" w:line="240" w:lineRule="auto"/>
              <w:jc w:val="center"/>
              <w:rPr>
                <w:rFonts w:ascii="Cambria" w:eastAsia="Times New Roman" w:hAnsi="Cambria" w:cs="Times New Roman"/>
                <w:b/>
                <w:bCs/>
                <w:color w:val="000000"/>
                <w:sz w:val="20"/>
                <w:szCs w:val="20"/>
              </w:rPr>
            </w:pPr>
            <w:r w:rsidRPr="007234D5">
              <w:rPr>
                <w:rFonts w:ascii="Cambria" w:eastAsia="Times New Roman" w:hAnsi="Cambria" w:cs="Times New Roman"/>
                <w:b/>
                <w:bCs/>
                <w:color w:val="000000"/>
                <w:sz w:val="20"/>
                <w:szCs w:val="20"/>
              </w:rPr>
              <w:t xml:space="preserve">PRODUCT DESCRIPTION </w:t>
            </w:r>
          </w:p>
        </w:tc>
        <w:tc>
          <w:tcPr>
            <w:tcW w:w="1960" w:type="dxa"/>
            <w:shd w:val="clear" w:color="000000" w:fill="F2F2F2"/>
            <w:vAlign w:val="center"/>
            <w:hideMark/>
          </w:tcPr>
          <w:p w14:paraId="7D06BEC2" w14:textId="77777777" w:rsidR="00395CF9" w:rsidRDefault="00395CF9" w:rsidP="008F7382">
            <w:pPr>
              <w:spacing w:after="0" w:line="240" w:lineRule="auto"/>
              <w:jc w:val="center"/>
              <w:rPr>
                <w:rFonts w:ascii="Cambria" w:eastAsia="Times New Roman" w:hAnsi="Cambria" w:cs="Times New Roman"/>
                <w:b/>
                <w:bCs/>
                <w:color w:val="000000"/>
                <w:sz w:val="20"/>
                <w:szCs w:val="20"/>
              </w:rPr>
            </w:pPr>
            <w:r w:rsidRPr="007234D5">
              <w:rPr>
                <w:rFonts w:ascii="Cambria" w:eastAsia="Times New Roman" w:hAnsi="Cambria" w:cs="Times New Roman"/>
                <w:b/>
                <w:bCs/>
                <w:color w:val="000000"/>
                <w:sz w:val="20"/>
                <w:szCs w:val="20"/>
              </w:rPr>
              <w:t>COMPANY-</w:t>
            </w:r>
            <w:r w:rsidR="008F7382">
              <w:rPr>
                <w:rFonts w:ascii="Cambria" w:eastAsia="Times New Roman" w:hAnsi="Cambria" w:cs="Times New Roman"/>
                <w:b/>
                <w:bCs/>
                <w:color w:val="000000"/>
                <w:sz w:val="20"/>
                <w:szCs w:val="20"/>
              </w:rPr>
              <w:t>SPECIFIC PRODUCT NUMBER</w:t>
            </w:r>
          </w:p>
          <w:p w14:paraId="65C5E36E" w14:textId="31DCC1E2" w:rsidR="008F7382" w:rsidRPr="007234D5" w:rsidRDefault="008F7382" w:rsidP="008F7382">
            <w:pPr>
              <w:spacing w:after="0" w:line="240" w:lineRule="auto"/>
              <w:jc w:val="center"/>
              <w:rPr>
                <w:rFonts w:ascii="Cambria" w:eastAsia="Times New Roman" w:hAnsi="Cambria" w:cs="Times New Roman"/>
                <w:b/>
                <w:bCs/>
                <w:color w:val="000000"/>
                <w:sz w:val="20"/>
                <w:szCs w:val="20"/>
              </w:rPr>
            </w:pPr>
          </w:p>
        </w:tc>
        <w:tc>
          <w:tcPr>
            <w:tcW w:w="2020" w:type="dxa"/>
            <w:shd w:val="clear" w:color="000000" w:fill="F2F2F2"/>
            <w:noWrap/>
            <w:vAlign w:val="center"/>
            <w:hideMark/>
          </w:tcPr>
          <w:p w14:paraId="73B2D005" w14:textId="77777777" w:rsidR="00395CF9" w:rsidRPr="007234D5" w:rsidRDefault="00395CF9" w:rsidP="007234D5">
            <w:pPr>
              <w:spacing w:after="0" w:line="240" w:lineRule="auto"/>
              <w:jc w:val="center"/>
              <w:rPr>
                <w:rFonts w:ascii="Cambria" w:eastAsia="Times New Roman" w:hAnsi="Cambria" w:cs="Times New Roman"/>
                <w:b/>
                <w:bCs/>
                <w:color w:val="000000"/>
                <w:sz w:val="20"/>
                <w:szCs w:val="20"/>
              </w:rPr>
            </w:pPr>
            <w:r w:rsidRPr="007234D5">
              <w:rPr>
                <w:rFonts w:ascii="Cambria" w:eastAsia="Times New Roman" w:hAnsi="Cambria" w:cs="Times New Roman"/>
                <w:b/>
                <w:bCs/>
                <w:color w:val="000000"/>
                <w:sz w:val="20"/>
                <w:szCs w:val="20"/>
              </w:rPr>
              <w:t>UNIT PRICE</w:t>
            </w:r>
          </w:p>
        </w:tc>
      </w:tr>
    </w:tbl>
    <w:p w14:paraId="37238A9D" w14:textId="77777777" w:rsidR="007234D5" w:rsidRPr="00446FDE" w:rsidRDefault="007234D5" w:rsidP="00F0508A">
      <w:pPr>
        <w:spacing w:after="0" w:line="240" w:lineRule="auto"/>
        <w:rPr>
          <w:rFonts w:eastAsia="Times New Roman" w:cs="Times New Roman"/>
        </w:rPr>
      </w:pPr>
    </w:p>
    <w:sectPr w:rsidR="007234D5" w:rsidRPr="00446FDE" w:rsidSect="00446FDE">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AF84C" w14:textId="77777777" w:rsidR="00CB0D49" w:rsidRDefault="00CB0D49" w:rsidP="00C96F20">
      <w:pPr>
        <w:spacing w:after="0" w:line="240" w:lineRule="auto"/>
      </w:pPr>
      <w:r>
        <w:separator/>
      </w:r>
    </w:p>
  </w:endnote>
  <w:endnote w:type="continuationSeparator" w:id="0">
    <w:p w14:paraId="4B8B66B0" w14:textId="77777777" w:rsidR="00CB0D49" w:rsidRDefault="00CB0D49"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2B101656" w14:textId="77777777" w:rsidR="00CB0D49" w:rsidRDefault="00CB0D4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A463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4638">
              <w:rPr>
                <w:b/>
                <w:bCs/>
                <w:noProof/>
              </w:rPr>
              <w:t>20</w:t>
            </w:r>
            <w:r>
              <w:rPr>
                <w:b/>
                <w:bCs/>
                <w:sz w:val="24"/>
                <w:szCs w:val="24"/>
              </w:rPr>
              <w:fldChar w:fldCharType="end"/>
            </w:r>
          </w:p>
        </w:sdtContent>
      </w:sdt>
    </w:sdtContent>
  </w:sdt>
  <w:p w14:paraId="2335B71D" w14:textId="77777777" w:rsidR="00CB0D49" w:rsidRPr="00C96F20" w:rsidRDefault="00CB0D49">
    <w:pPr>
      <w:pStyle w:val="Footer"/>
      <w:rPr>
        <w:sz w:val="20"/>
        <w:szCs w:val="20"/>
      </w:rPr>
    </w:pPr>
    <w:r w:rsidRPr="00C96F20">
      <w:rPr>
        <w:sz w:val="20"/>
        <w:szCs w:val="20"/>
      </w:rPr>
      <w:t>07/1</w:t>
    </w:r>
    <w:r>
      <w:rPr>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6F5A3" w14:textId="77777777" w:rsidR="00CB0D49" w:rsidRDefault="00CB0D49" w:rsidP="00C96F20">
      <w:pPr>
        <w:spacing w:after="0" w:line="240" w:lineRule="auto"/>
      </w:pPr>
      <w:r>
        <w:separator/>
      </w:r>
    </w:p>
  </w:footnote>
  <w:footnote w:type="continuationSeparator" w:id="0">
    <w:p w14:paraId="35842459" w14:textId="77777777" w:rsidR="00CB0D49" w:rsidRDefault="00CB0D49" w:rsidP="00C96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14C49"/>
    <w:multiLevelType w:val="singleLevel"/>
    <w:tmpl w:val="0409000F"/>
    <w:lvl w:ilvl="0">
      <w:start w:val="1"/>
      <w:numFmt w:val="decimal"/>
      <w:lvlText w:val="%1."/>
      <w:lvlJc w:val="left"/>
      <w:pPr>
        <w:tabs>
          <w:tab w:val="num" w:pos="360"/>
        </w:tabs>
        <w:ind w:left="360" w:hanging="360"/>
      </w:pPr>
    </w:lvl>
  </w:abstractNum>
  <w:abstractNum w:abstractNumId="1">
    <w:nsid w:val="1CFE7F63"/>
    <w:multiLevelType w:val="hybridMultilevel"/>
    <w:tmpl w:val="4238F320"/>
    <w:lvl w:ilvl="0" w:tplc="9D9CD8A0">
      <w:start w:val="1"/>
      <w:numFmt w:val="upperLetter"/>
      <w:lvlText w:val="%1."/>
      <w:lvlJc w:val="left"/>
      <w:pPr>
        <w:ind w:left="1080" w:hanging="360"/>
      </w:pPr>
      <w:rPr>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1E67EE"/>
    <w:multiLevelType w:val="singleLevel"/>
    <w:tmpl w:val="04090015"/>
    <w:lvl w:ilvl="0">
      <w:start w:val="1"/>
      <w:numFmt w:val="upperLetter"/>
      <w:lvlText w:val="%1."/>
      <w:lvlJc w:val="left"/>
      <w:pPr>
        <w:tabs>
          <w:tab w:val="num" w:pos="360"/>
        </w:tabs>
        <w:ind w:left="360" w:hanging="360"/>
      </w:pPr>
    </w:lvl>
  </w:abstractNum>
  <w:abstractNum w:abstractNumId="3">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4">
    <w:nsid w:val="354C6F9B"/>
    <w:multiLevelType w:val="hybridMultilevel"/>
    <w:tmpl w:val="C1B02C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6">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604A51DE"/>
    <w:multiLevelType w:val="singleLevel"/>
    <w:tmpl w:val="0409000F"/>
    <w:lvl w:ilvl="0">
      <w:start w:val="1"/>
      <w:numFmt w:val="decimal"/>
      <w:lvlText w:val="%1."/>
      <w:lvlJc w:val="left"/>
      <w:pPr>
        <w:tabs>
          <w:tab w:val="num" w:pos="360"/>
        </w:tabs>
        <w:ind w:left="360" w:hanging="360"/>
      </w:pPr>
    </w:lvl>
  </w:abstractNum>
  <w:abstractNum w:abstractNumId="8">
    <w:nsid w:val="6FC646EF"/>
    <w:multiLevelType w:val="hybridMultilevel"/>
    <w:tmpl w:val="1CE28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5"/>
  </w:num>
  <w:num w:numId="5">
    <w:abstractNumId w:val="3"/>
  </w:num>
  <w:num w:numId="6">
    <w:abstractNumId w:val="6"/>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8"/>
    <w:rsid w:val="0001045E"/>
    <w:rsid w:val="00021D54"/>
    <w:rsid w:val="00034DF7"/>
    <w:rsid w:val="00037656"/>
    <w:rsid w:val="000537DB"/>
    <w:rsid w:val="0005674A"/>
    <w:rsid w:val="00087CFF"/>
    <w:rsid w:val="00094DA4"/>
    <w:rsid w:val="000A5FFB"/>
    <w:rsid w:val="00105774"/>
    <w:rsid w:val="001739B8"/>
    <w:rsid w:val="00187140"/>
    <w:rsid w:val="00196CC0"/>
    <w:rsid w:val="00202E37"/>
    <w:rsid w:val="00206A95"/>
    <w:rsid w:val="0025187C"/>
    <w:rsid w:val="00260DA0"/>
    <w:rsid w:val="00291E2A"/>
    <w:rsid w:val="002A617D"/>
    <w:rsid w:val="002B190C"/>
    <w:rsid w:val="002B3B6F"/>
    <w:rsid w:val="002E3E1F"/>
    <w:rsid w:val="002F2B6B"/>
    <w:rsid w:val="00344D68"/>
    <w:rsid w:val="00395CF9"/>
    <w:rsid w:val="003E024F"/>
    <w:rsid w:val="003E4E84"/>
    <w:rsid w:val="003E6C08"/>
    <w:rsid w:val="00413DA7"/>
    <w:rsid w:val="00446FDE"/>
    <w:rsid w:val="004623C5"/>
    <w:rsid w:val="004B543A"/>
    <w:rsid w:val="00506D5C"/>
    <w:rsid w:val="00552EFB"/>
    <w:rsid w:val="00572EFD"/>
    <w:rsid w:val="00573ED0"/>
    <w:rsid w:val="005A1156"/>
    <w:rsid w:val="005A4638"/>
    <w:rsid w:val="005B3DEB"/>
    <w:rsid w:val="005E09CC"/>
    <w:rsid w:val="005F0D6B"/>
    <w:rsid w:val="006157BA"/>
    <w:rsid w:val="00617E36"/>
    <w:rsid w:val="00623E6B"/>
    <w:rsid w:val="00657CD7"/>
    <w:rsid w:val="00674611"/>
    <w:rsid w:val="00675C15"/>
    <w:rsid w:val="006A0226"/>
    <w:rsid w:val="006A68D0"/>
    <w:rsid w:val="006E4F58"/>
    <w:rsid w:val="006F3B5E"/>
    <w:rsid w:val="007145B5"/>
    <w:rsid w:val="007234D5"/>
    <w:rsid w:val="007412B2"/>
    <w:rsid w:val="007645D6"/>
    <w:rsid w:val="00782C06"/>
    <w:rsid w:val="007956F0"/>
    <w:rsid w:val="007A3C99"/>
    <w:rsid w:val="007D3AD3"/>
    <w:rsid w:val="007F284D"/>
    <w:rsid w:val="007F468B"/>
    <w:rsid w:val="00833B43"/>
    <w:rsid w:val="008C1ADE"/>
    <w:rsid w:val="008F7382"/>
    <w:rsid w:val="00902E76"/>
    <w:rsid w:val="00910A6A"/>
    <w:rsid w:val="00922B2E"/>
    <w:rsid w:val="00946970"/>
    <w:rsid w:val="00960CD4"/>
    <w:rsid w:val="009C3620"/>
    <w:rsid w:val="009E1348"/>
    <w:rsid w:val="00A8182D"/>
    <w:rsid w:val="00A871C7"/>
    <w:rsid w:val="00AA11FE"/>
    <w:rsid w:val="00AA3DDD"/>
    <w:rsid w:val="00AA6E84"/>
    <w:rsid w:val="00AD2E37"/>
    <w:rsid w:val="00AD39F3"/>
    <w:rsid w:val="00AF3B2B"/>
    <w:rsid w:val="00B50BE2"/>
    <w:rsid w:val="00C03EE5"/>
    <w:rsid w:val="00C05BE2"/>
    <w:rsid w:val="00C27C59"/>
    <w:rsid w:val="00C82C5D"/>
    <w:rsid w:val="00C96F20"/>
    <w:rsid w:val="00CB0D49"/>
    <w:rsid w:val="00CC0E8C"/>
    <w:rsid w:val="00D0184B"/>
    <w:rsid w:val="00D225EE"/>
    <w:rsid w:val="00D4443D"/>
    <w:rsid w:val="00D515C5"/>
    <w:rsid w:val="00D574E0"/>
    <w:rsid w:val="00DA3AAA"/>
    <w:rsid w:val="00DE2ACE"/>
    <w:rsid w:val="00E10ABB"/>
    <w:rsid w:val="00E93E1F"/>
    <w:rsid w:val="00EF309B"/>
    <w:rsid w:val="00F0508A"/>
    <w:rsid w:val="00F2585D"/>
    <w:rsid w:val="00F72519"/>
    <w:rsid w:val="00F970EE"/>
    <w:rsid w:val="00FD3527"/>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semiHidden/>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 w:type="paragraph" w:customStyle="1" w:styleId="Default">
    <w:name w:val="Default"/>
    <w:rsid w:val="007956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 w:id="208131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ig/" TargetMode="External"/><Relationship Id="rId13" Type="http://schemas.openxmlformats.org/officeDocument/2006/relationships/hyperlink" Target="https://www.in.gov/iot/2394.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gov/idoa/mwbe/payaudit.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gov/idoa/mwbe/payaudi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dianaveteranspreference@idoa.IN.gov" TargetMode="External"/><Relationship Id="rId5" Type="http://schemas.openxmlformats.org/officeDocument/2006/relationships/webSettings" Target="webSettings.xml"/><Relationship Id="rId15" Type="http://schemas.openxmlformats.org/officeDocument/2006/relationships/hyperlink" Target="mailto:MWBECompliance@idoa.IN.gov" TargetMode="External"/><Relationship Id="rId10" Type="http://schemas.openxmlformats.org/officeDocument/2006/relationships/hyperlink" Target="mailt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dianaVeteransPreference@idoa.IN.gov" TargetMode="External"/><Relationship Id="rId14" Type="http://schemas.openxmlformats.org/officeDocument/2006/relationships/hyperlink" Target="mailto:MWBE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552FB-A660-4776-9F54-577DED5D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9823</Words>
  <Characters>55996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65688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Misty</dc:creator>
  <cp:keywords/>
  <dc:description/>
  <cp:lastModifiedBy>Jones, Leslie A</cp:lastModifiedBy>
  <cp:revision>2</cp:revision>
  <dcterms:created xsi:type="dcterms:W3CDTF">2018-10-19T19:48:00Z</dcterms:created>
  <dcterms:modified xsi:type="dcterms:W3CDTF">2018-10-19T19:48:00Z</dcterms:modified>
</cp:coreProperties>
</file>