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CC" w:rsidRDefault="00AE5DCC" w:rsidP="009F2704">
      <w:pPr>
        <w:spacing w:after="0" w:line="240" w:lineRule="auto"/>
        <w:rPr>
          <w:rFonts w:eastAsia="Times New Roman" w:cs="Times New Roman"/>
          <w:szCs w:val="20"/>
          <w:lang w:bidi="en-US"/>
        </w:rPr>
      </w:pPr>
      <w:bookmarkStart w:id="0" w:name="_GoBack"/>
      <w:bookmarkEnd w:id="0"/>
    </w:p>
    <w:p w:rsidR="00AE5DCC" w:rsidRDefault="00AE5DCC" w:rsidP="009F2704">
      <w:pPr>
        <w:spacing w:after="0" w:line="240" w:lineRule="auto"/>
        <w:rPr>
          <w:rFonts w:eastAsia="Times New Roman" w:cs="Times New Roman"/>
          <w:szCs w:val="20"/>
          <w:lang w:bidi="en-US"/>
        </w:rPr>
      </w:pPr>
    </w:p>
    <w:p w:rsidR="00E452E7" w:rsidRPr="00AE5DCC" w:rsidRDefault="00E452E7" w:rsidP="009F2704">
      <w:pPr>
        <w:spacing w:after="0" w:line="240" w:lineRule="auto"/>
        <w:rPr>
          <w:rFonts w:eastAsia="Times New Roman" w:cs="Times New Roman"/>
          <w:sz w:val="20"/>
          <w:szCs w:val="20"/>
          <w:lang w:bidi="en-US"/>
        </w:rPr>
      </w:pPr>
      <w:r w:rsidRPr="00AE5DCC">
        <w:rPr>
          <w:rFonts w:eastAsia="Times New Roman" w:cs="Times New Roman"/>
          <w:sz w:val="20"/>
          <w:szCs w:val="20"/>
          <w:lang w:bidi="en-US"/>
        </w:rPr>
        <w:t>Dear Parent/Guardian:</w:t>
      </w:r>
    </w:p>
    <w:p w:rsidR="00E15230" w:rsidRPr="00E15230" w:rsidRDefault="00E15230" w:rsidP="009F2704">
      <w:pPr>
        <w:spacing w:after="0" w:line="240" w:lineRule="auto"/>
        <w:rPr>
          <w:rFonts w:eastAsia="Times New Roman" w:cs="Times New Roman"/>
          <w:szCs w:val="20"/>
          <w:lang w:bidi="en-US"/>
        </w:rPr>
      </w:pPr>
    </w:p>
    <w:p w:rsidR="00E452E7" w:rsidRDefault="00E452E7" w:rsidP="009F2704">
      <w:pPr>
        <w:spacing w:after="0" w:line="240" w:lineRule="auto"/>
        <w:rPr>
          <w:rFonts w:eastAsia="Times New Roman" w:cs="Times New Roman"/>
          <w:sz w:val="20"/>
          <w:szCs w:val="20"/>
          <w:lang w:bidi="en-US"/>
        </w:rPr>
      </w:pPr>
      <w:r w:rsidRPr="00E452E7">
        <w:rPr>
          <w:rFonts w:eastAsia="Times New Roman" w:cs="Times New Roman"/>
          <w:sz w:val="20"/>
          <w:szCs w:val="20"/>
          <w:lang w:bidi="en-US"/>
        </w:rPr>
        <w:t xml:space="preserve">Children need healthy meals to learn. </w:t>
      </w:r>
      <w:r w:rsidRPr="00E452E7">
        <w:rPr>
          <w:rFonts w:eastAsia="Times New Roman" w:cs="Times New Roman"/>
          <w:b/>
          <w:bCs/>
          <w:spacing w:val="5"/>
          <w:sz w:val="20"/>
          <w:szCs w:val="20"/>
          <w:lang w:bidi="en-US"/>
        </w:rPr>
        <w:t>[</w:t>
      </w:r>
      <w:r w:rsidRPr="00E452E7">
        <w:rPr>
          <w:rFonts w:eastAsia="Times New Roman" w:cs="Times New Roman"/>
          <w:b/>
          <w:bCs/>
          <w:spacing w:val="5"/>
          <w:sz w:val="20"/>
          <w:szCs w:val="20"/>
          <w:highlight w:val="yellow"/>
          <w:lang w:bidi="en-US"/>
        </w:rPr>
        <w:t>Name of School/School District</w:t>
      </w:r>
      <w:r w:rsidRPr="00E452E7">
        <w:rPr>
          <w:rFonts w:eastAsia="Times New Roman" w:cs="Times New Roman"/>
          <w:b/>
          <w:bCs/>
          <w:spacing w:val="5"/>
          <w:sz w:val="20"/>
          <w:szCs w:val="20"/>
          <w:lang w:bidi="en-US"/>
        </w:rPr>
        <w:t>]</w:t>
      </w:r>
      <w:r w:rsidRPr="00E452E7">
        <w:rPr>
          <w:rFonts w:eastAsia="Times New Roman" w:cs="Times New Roman"/>
          <w:sz w:val="20"/>
          <w:szCs w:val="20"/>
          <w:lang w:bidi="en-US"/>
        </w:rPr>
        <w:t xml:space="preserve"> offers healthy meals every school </w:t>
      </w:r>
      <w:r w:rsidR="00C90C60" w:rsidRPr="00C90C60">
        <w:rPr>
          <w:rFonts w:eastAsia="Times New Roman" w:cs="Times New Roman"/>
          <w:sz w:val="20"/>
          <w:szCs w:val="20"/>
          <w:lang w:bidi="en-US"/>
        </w:rPr>
        <w:t xml:space="preserve">day at NO COST to the students, due to the school’s participation in </w:t>
      </w:r>
      <w:r w:rsidR="00C90C60" w:rsidRPr="00C90C60">
        <w:rPr>
          <w:rFonts w:eastAsia="Times New Roman" w:cs="Times New Roman"/>
          <w:b/>
          <w:sz w:val="20"/>
          <w:szCs w:val="20"/>
          <w:highlight w:val="yellow"/>
          <w:lang w:bidi="en-US"/>
        </w:rPr>
        <w:t>[Provision 2 or Provision 3]</w:t>
      </w:r>
      <w:r w:rsidR="00C90C60" w:rsidRPr="00C90C60">
        <w:rPr>
          <w:rFonts w:eastAsia="Times New Roman" w:cs="Times New Roman"/>
          <w:sz w:val="20"/>
          <w:szCs w:val="20"/>
          <w:lang w:bidi="en-US"/>
        </w:rPr>
        <w:t xml:space="preserve"> program of the National School Lunch/School Breakfast Programs.  </w:t>
      </w:r>
    </w:p>
    <w:p w:rsidR="00C90C60" w:rsidRDefault="00C90C60" w:rsidP="009F2704">
      <w:pPr>
        <w:spacing w:after="0" w:line="240" w:lineRule="auto"/>
        <w:rPr>
          <w:rFonts w:eastAsia="Times New Roman" w:cs="Times New Roman"/>
          <w:sz w:val="20"/>
          <w:szCs w:val="20"/>
          <w:lang w:bidi="en-US"/>
        </w:rPr>
      </w:pPr>
    </w:p>
    <w:p w:rsidR="00E15230" w:rsidRDefault="00263758" w:rsidP="009F2704">
      <w:pPr>
        <w:spacing w:after="0" w:line="240" w:lineRule="auto"/>
        <w:rPr>
          <w:rFonts w:eastAsia="Times New Roman" w:cs="Times New Roman"/>
          <w:sz w:val="20"/>
          <w:szCs w:val="20"/>
          <w:lang w:bidi="en-US"/>
        </w:rPr>
      </w:pPr>
      <w:r w:rsidRPr="00263758">
        <w:rPr>
          <w:rFonts w:eastAsia="Times New Roman" w:cs="Times New Roman"/>
          <w:sz w:val="20"/>
          <w:szCs w:val="20"/>
          <w:lang w:bidi="en-US"/>
        </w:rPr>
        <w:t>No further action is required of you. Your child(ren) will be able to participate in these meal programs without having to pay a fee or submit an application.</w:t>
      </w:r>
    </w:p>
    <w:p w:rsidR="00263758" w:rsidRPr="00E452E7" w:rsidRDefault="00263758" w:rsidP="009F2704">
      <w:pPr>
        <w:spacing w:after="0" w:line="240" w:lineRule="auto"/>
        <w:rPr>
          <w:rFonts w:eastAsia="Times New Roman" w:cs="Times New Roman"/>
          <w:sz w:val="20"/>
          <w:szCs w:val="20"/>
          <w:lang w:bidi="en-US"/>
        </w:rPr>
      </w:pPr>
    </w:p>
    <w:p w:rsidR="00E452E7" w:rsidRPr="00E452E7" w:rsidRDefault="00E452E7" w:rsidP="00263758">
      <w:pPr>
        <w:spacing w:after="0" w:line="240" w:lineRule="auto"/>
        <w:ind w:left="540"/>
        <w:rPr>
          <w:sz w:val="20"/>
          <w:szCs w:val="20"/>
        </w:rPr>
      </w:pPr>
      <w:r w:rsidRPr="00E452E7">
        <w:rPr>
          <w:caps/>
          <w:sz w:val="20"/>
          <w:szCs w:val="20"/>
        </w:rPr>
        <w:t>My family needs more help. Are there other programs we might apply for?</w:t>
      </w:r>
      <w:r w:rsidRPr="00E452E7">
        <w:rPr>
          <w:sz w:val="20"/>
          <w:szCs w:val="20"/>
        </w:rPr>
        <w:t xml:space="preserve"> To find out how to apply for SNAP</w:t>
      </w:r>
      <w:r w:rsidR="00A94333">
        <w:rPr>
          <w:sz w:val="20"/>
          <w:szCs w:val="20"/>
        </w:rPr>
        <w:t xml:space="preserve"> </w:t>
      </w:r>
      <w:r w:rsidR="00A94333" w:rsidRPr="00C2552C">
        <w:rPr>
          <w:sz w:val="20"/>
          <w:szCs w:val="20"/>
        </w:rPr>
        <w:t>(Food Stamp)</w:t>
      </w:r>
      <w:r w:rsidRPr="00C2552C">
        <w:rPr>
          <w:sz w:val="20"/>
          <w:szCs w:val="20"/>
        </w:rPr>
        <w:t xml:space="preserve"> or other</w:t>
      </w:r>
      <w:r w:rsidRPr="00E452E7">
        <w:rPr>
          <w:sz w:val="20"/>
          <w:szCs w:val="20"/>
        </w:rPr>
        <w:t xml:space="preserve"> assistance benefits, contact your local assistance office or call </w:t>
      </w:r>
      <w:r w:rsidRPr="00E452E7">
        <w:rPr>
          <w:b/>
          <w:bCs/>
          <w:sz w:val="20"/>
          <w:szCs w:val="20"/>
        </w:rPr>
        <w:t>1-800-403-0864.</w:t>
      </w:r>
    </w:p>
    <w:p w:rsidR="00263758" w:rsidRDefault="00263758" w:rsidP="009F2704">
      <w:pPr>
        <w:spacing w:after="0" w:line="240" w:lineRule="auto"/>
        <w:rPr>
          <w:sz w:val="20"/>
          <w:szCs w:val="20"/>
        </w:rPr>
      </w:pPr>
    </w:p>
    <w:p w:rsidR="00E452E7" w:rsidRPr="00E452E7" w:rsidRDefault="00E452E7" w:rsidP="009F2704">
      <w:pPr>
        <w:spacing w:after="0" w:line="240" w:lineRule="auto"/>
        <w:rPr>
          <w:i/>
          <w:iCs/>
          <w:caps/>
          <w:sz w:val="20"/>
          <w:szCs w:val="20"/>
        </w:rPr>
      </w:pPr>
      <w:r w:rsidRPr="00E452E7">
        <w:rPr>
          <w:sz w:val="20"/>
          <w:szCs w:val="20"/>
        </w:rPr>
        <w:t>If you have other questions or need help, call</w:t>
      </w:r>
      <w:r w:rsidRPr="00E452E7">
        <w:rPr>
          <w:rFonts w:cs="Times New Roman"/>
          <w:caps/>
          <w:sz w:val="20"/>
          <w:szCs w:val="20"/>
        </w:rPr>
        <w:t xml:space="preserve"> </w:t>
      </w:r>
      <w:r w:rsidRPr="00E452E7">
        <w:rPr>
          <w:b/>
          <w:bCs/>
          <w:sz w:val="20"/>
          <w:szCs w:val="20"/>
        </w:rPr>
        <w:t>[</w:t>
      </w:r>
      <w:r w:rsidRPr="00E452E7">
        <w:rPr>
          <w:b/>
          <w:bCs/>
          <w:sz w:val="20"/>
          <w:szCs w:val="20"/>
          <w:highlight w:val="yellow"/>
        </w:rPr>
        <w:t>phone number</w:t>
      </w:r>
      <w:r w:rsidRPr="00E452E7">
        <w:rPr>
          <w:b/>
          <w:bCs/>
          <w:sz w:val="20"/>
          <w:szCs w:val="20"/>
        </w:rPr>
        <w:t>]</w:t>
      </w:r>
      <w:r w:rsidRPr="00E452E7">
        <w:rPr>
          <w:i/>
          <w:iCs/>
          <w:caps/>
          <w:sz w:val="20"/>
          <w:szCs w:val="20"/>
        </w:rPr>
        <w:t>.</w:t>
      </w:r>
    </w:p>
    <w:p w:rsidR="00E452E7" w:rsidRPr="00E452E7" w:rsidRDefault="00E452E7" w:rsidP="009F2704">
      <w:pPr>
        <w:tabs>
          <w:tab w:val="left" w:pos="4410"/>
        </w:tabs>
        <w:spacing w:after="0" w:line="240" w:lineRule="auto"/>
        <w:rPr>
          <w:sz w:val="20"/>
          <w:szCs w:val="20"/>
        </w:rPr>
      </w:pPr>
    </w:p>
    <w:p w:rsidR="00E452E7" w:rsidRPr="00E452E7" w:rsidRDefault="00E452E7" w:rsidP="009F2704">
      <w:pPr>
        <w:tabs>
          <w:tab w:val="left" w:pos="4410"/>
        </w:tabs>
        <w:spacing w:after="0" w:line="240" w:lineRule="auto"/>
        <w:rPr>
          <w:sz w:val="20"/>
          <w:szCs w:val="20"/>
        </w:rPr>
      </w:pPr>
      <w:r w:rsidRPr="00E452E7">
        <w:rPr>
          <w:sz w:val="20"/>
          <w:szCs w:val="20"/>
        </w:rPr>
        <w:t xml:space="preserve">Sincerely, </w:t>
      </w:r>
    </w:p>
    <w:p w:rsidR="00E452E7" w:rsidRPr="00E452E7" w:rsidRDefault="00E452E7" w:rsidP="009F2704">
      <w:pPr>
        <w:tabs>
          <w:tab w:val="left" w:pos="4410"/>
        </w:tabs>
        <w:spacing w:after="0" w:line="240" w:lineRule="auto"/>
        <w:rPr>
          <w:sz w:val="20"/>
          <w:szCs w:val="20"/>
        </w:rPr>
      </w:pPr>
      <w:r w:rsidRPr="00E452E7">
        <w:rPr>
          <w:sz w:val="20"/>
          <w:szCs w:val="20"/>
        </w:rPr>
        <w:tab/>
      </w:r>
    </w:p>
    <w:p w:rsidR="00AD2BBD" w:rsidRDefault="00E452E7" w:rsidP="00C454FE">
      <w:pPr>
        <w:spacing w:after="0" w:line="240" w:lineRule="auto"/>
        <w:rPr>
          <w:b/>
          <w:bCs/>
          <w:sz w:val="20"/>
          <w:szCs w:val="20"/>
        </w:rPr>
      </w:pPr>
      <w:r w:rsidRPr="00E452E7">
        <w:rPr>
          <w:b/>
          <w:bCs/>
          <w:sz w:val="20"/>
          <w:szCs w:val="20"/>
        </w:rPr>
        <w:t xml:space="preserve"> [</w:t>
      </w:r>
      <w:r w:rsidR="00FE47C4">
        <w:rPr>
          <w:b/>
          <w:bCs/>
          <w:sz w:val="20"/>
          <w:szCs w:val="20"/>
          <w:highlight w:val="yellow"/>
        </w:rPr>
        <w:t>S</w:t>
      </w:r>
      <w:r w:rsidRPr="00E452E7">
        <w:rPr>
          <w:b/>
          <w:bCs/>
          <w:sz w:val="20"/>
          <w:szCs w:val="20"/>
          <w:highlight w:val="yellow"/>
        </w:rPr>
        <w:t>ignature</w:t>
      </w:r>
      <w:r w:rsidRPr="00E452E7">
        <w:rPr>
          <w:b/>
          <w:bCs/>
          <w:sz w:val="20"/>
          <w:szCs w:val="20"/>
        </w:rPr>
        <w:t>]</w:t>
      </w: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Pr="00BF4491" w:rsidRDefault="00263758" w:rsidP="00263758">
      <w:pPr>
        <w:spacing w:before="100" w:beforeAutospacing="1" w:after="100" w:afterAutospacing="1"/>
        <w:rPr>
          <w:rFonts w:ascii="Times New Roman" w:hAnsi="Times New Roman"/>
          <w:sz w:val="20"/>
        </w:rPr>
      </w:pPr>
      <w:r w:rsidRPr="00BF4491">
        <w:rPr>
          <w:rFonts w:ascii="Times New Roman" w:hAnsi="Times New Roman"/>
          <w:i/>
          <w:iCs/>
          <w:sz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263758" w:rsidRPr="00BF4491" w:rsidRDefault="00263758" w:rsidP="00263758">
      <w:pPr>
        <w:spacing w:before="100" w:beforeAutospacing="1" w:after="100" w:afterAutospacing="1"/>
        <w:rPr>
          <w:rFonts w:ascii="Times New Roman" w:hAnsi="Times New Roman"/>
          <w:sz w:val="20"/>
        </w:rPr>
      </w:pPr>
      <w:r w:rsidRPr="00BF4491">
        <w:rPr>
          <w:rFonts w:ascii="Times New Roman" w:hAnsi="Times New Roman"/>
          <w:i/>
          <w:iCs/>
          <w:sz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263758" w:rsidRDefault="00263758" w:rsidP="00263758">
      <w:pPr>
        <w:spacing w:before="100" w:beforeAutospacing="1" w:after="100" w:afterAutospacing="1"/>
        <w:rPr>
          <w:rFonts w:ascii="Times New Roman" w:hAnsi="Times New Roman"/>
          <w:i/>
          <w:iCs/>
          <w:color w:val="0000FF"/>
          <w:sz w:val="20"/>
          <w:u w:val="single"/>
        </w:rPr>
      </w:pPr>
      <w:r w:rsidRPr="00BF4491">
        <w:rPr>
          <w:rFonts w:ascii="Times New Roman" w:hAnsi="Times New Roman"/>
          <w:i/>
          <w:iCs/>
          <w:sz w:val="20"/>
        </w:rPr>
        <w:t xml:space="preserve">To file a program complaint of discrimination, complete the USDA Program Discrimination Complaint Form, AD-3027, found online at </w:t>
      </w:r>
      <w:hyperlink r:id="rId8" w:tgtFrame="_blank" w:history="1">
        <w:r w:rsidRPr="00BF4491">
          <w:rPr>
            <w:rFonts w:ascii="Times New Roman" w:hAnsi="Times New Roman"/>
            <w:i/>
            <w:iCs/>
            <w:color w:val="0000FF"/>
            <w:sz w:val="20"/>
            <w:u w:val="single"/>
          </w:rPr>
          <w:t>http://www.ascr.usda.gov/complaint_filing_cust.html</w:t>
        </w:r>
      </w:hyperlink>
      <w:r w:rsidRPr="00BF4491">
        <w:rPr>
          <w:rFonts w:ascii="Times New Roman" w:hAnsi="Times New Roman"/>
          <w:i/>
          <w:iCs/>
          <w:sz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BF4491">
        <w:rPr>
          <w:rFonts w:ascii="Times New Roman" w:hAnsi="Times New Roman"/>
          <w:i/>
          <w:iCs/>
          <w:color w:val="0000FF"/>
          <w:sz w:val="20"/>
          <w:u w:val="single"/>
        </w:rPr>
        <w:t>program.intake@usda.gov</w:t>
      </w:r>
    </w:p>
    <w:p w:rsidR="00263758" w:rsidRPr="00AE5DCC" w:rsidRDefault="00263758" w:rsidP="00AE5DCC">
      <w:pPr>
        <w:tabs>
          <w:tab w:val="left" w:pos="7820"/>
        </w:tabs>
        <w:spacing w:before="100" w:beforeAutospacing="1" w:after="100" w:afterAutospacing="1"/>
        <w:rPr>
          <w:b/>
          <w:bCs/>
          <w:sz w:val="20"/>
          <w:szCs w:val="20"/>
        </w:rPr>
      </w:pPr>
      <w:r w:rsidRPr="00F22F7B">
        <w:rPr>
          <w:rFonts w:ascii="Times New Roman" w:hAnsi="Times New Roman"/>
          <w:i/>
          <w:iCs/>
          <w:sz w:val="20"/>
        </w:rPr>
        <w:t>This institution is an equal opportunity provider.</w:t>
      </w:r>
      <w:r>
        <w:rPr>
          <w:sz w:val="20"/>
          <w:szCs w:val="20"/>
        </w:rPr>
        <w:tab/>
      </w:r>
    </w:p>
    <w:sectPr w:rsidR="00263758" w:rsidRPr="00AE5DCC" w:rsidSect="0026375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E11" w:rsidRDefault="00B26E11" w:rsidP="00C2552C">
      <w:pPr>
        <w:spacing w:after="0" w:line="240" w:lineRule="auto"/>
      </w:pPr>
      <w:r>
        <w:separator/>
      </w:r>
    </w:p>
  </w:endnote>
  <w:endnote w:type="continuationSeparator" w:id="0">
    <w:p w:rsidR="00B26E11" w:rsidRDefault="00B26E11" w:rsidP="00C2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2C" w:rsidRDefault="00263758" w:rsidP="00C2552C">
    <w:pPr>
      <w:pStyle w:val="Footer"/>
      <w:jc w:val="right"/>
    </w:pPr>
    <w:r>
      <w:t xml:space="preserve">Provision 2/3 Non-Base Year </w:t>
    </w:r>
    <w:r w:rsidR="00C2552C">
      <w:t>Pare</w:t>
    </w:r>
    <w:r>
      <w:t>nt Letter</w:t>
    </w:r>
    <w:r w:rsidR="00FE47C4" w:rsidRPr="00FA38B9">
      <w:t xml:space="preserve"> -</w:t>
    </w:r>
    <w:r w:rsidR="00C24B66">
      <w:t xml:space="preserve"> PY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E11" w:rsidRDefault="00B26E11" w:rsidP="00C2552C">
      <w:pPr>
        <w:spacing w:after="0" w:line="240" w:lineRule="auto"/>
      </w:pPr>
      <w:r>
        <w:separator/>
      </w:r>
    </w:p>
  </w:footnote>
  <w:footnote w:type="continuationSeparator" w:id="0">
    <w:p w:rsidR="00B26E11" w:rsidRDefault="00B26E11" w:rsidP="00C25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04363710"/>
    <w:multiLevelType w:val="hybridMultilevel"/>
    <w:tmpl w:val="4C1E7798"/>
    <w:lvl w:ilvl="0" w:tplc="095C88B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F7313"/>
    <w:multiLevelType w:val="hybridMultilevel"/>
    <w:tmpl w:val="EDF458E8"/>
    <w:lvl w:ilvl="0" w:tplc="06EC071A">
      <w:start w:val="1"/>
      <w:numFmt w:val="bullet"/>
      <w:lvlText w:val=""/>
      <w:lvlJc w:val="righ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46B02"/>
    <w:multiLevelType w:val="hybridMultilevel"/>
    <w:tmpl w:val="9F6A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19E"/>
    <w:multiLevelType w:val="hybridMultilevel"/>
    <w:tmpl w:val="E8C8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B40F4"/>
    <w:multiLevelType w:val="hybridMultilevel"/>
    <w:tmpl w:val="25B63518"/>
    <w:lvl w:ilvl="0" w:tplc="DF3E0C6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07B08"/>
    <w:multiLevelType w:val="hybridMultilevel"/>
    <w:tmpl w:val="7E921666"/>
    <w:lvl w:ilvl="0" w:tplc="06EC071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B69B6"/>
    <w:multiLevelType w:val="hybridMultilevel"/>
    <w:tmpl w:val="4072C10C"/>
    <w:lvl w:ilvl="0" w:tplc="9E7223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2B3CF3"/>
    <w:multiLevelType w:val="hybridMultilevel"/>
    <w:tmpl w:val="A98E30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9109B"/>
    <w:multiLevelType w:val="hybridMultilevel"/>
    <w:tmpl w:val="88F2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2E6397"/>
    <w:multiLevelType w:val="hybridMultilevel"/>
    <w:tmpl w:val="1CCC00A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75C2"/>
    <w:multiLevelType w:val="hybridMultilevel"/>
    <w:tmpl w:val="D174F6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E53A815E">
      <w:start w:val="1"/>
      <w:numFmt w:val="upp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2548F"/>
    <w:multiLevelType w:val="hybridMultilevel"/>
    <w:tmpl w:val="9D40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0006E"/>
    <w:multiLevelType w:val="hybridMultilevel"/>
    <w:tmpl w:val="430446F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7366B"/>
    <w:multiLevelType w:val="hybridMultilevel"/>
    <w:tmpl w:val="56B6E83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E53A815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6"/>
  </w:num>
  <w:num w:numId="4">
    <w:abstractNumId w:val="20"/>
  </w:num>
  <w:num w:numId="5">
    <w:abstractNumId w:val="11"/>
  </w:num>
  <w:num w:numId="6">
    <w:abstractNumId w:val="18"/>
  </w:num>
  <w:num w:numId="7">
    <w:abstractNumId w:val="14"/>
  </w:num>
  <w:num w:numId="8">
    <w:abstractNumId w:val="13"/>
  </w:num>
  <w:num w:numId="9">
    <w:abstractNumId w:val="12"/>
  </w:num>
  <w:num w:numId="10">
    <w:abstractNumId w:val="9"/>
  </w:num>
  <w:num w:numId="11">
    <w:abstractNumId w:val="17"/>
  </w:num>
  <w:num w:numId="12">
    <w:abstractNumId w:val="16"/>
  </w:num>
  <w:num w:numId="13">
    <w:abstractNumId w:val="6"/>
  </w:num>
  <w:num w:numId="14">
    <w:abstractNumId w:val="23"/>
  </w:num>
  <w:num w:numId="15">
    <w:abstractNumId w:val="8"/>
  </w:num>
  <w:num w:numId="16">
    <w:abstractNumId w:val="22"/>
  </w:num>
  <w:num w:numId="17">
    <w:abstractNumId w:val="25"/>
  </w:num>
  <w:num w:numId="18">
    <w:abstractNumId w:val="24"/>
  </w:num>
  <w:num w:numId="19">
    <w:abstractNumId w:val="19"/>
  </w:num>
  <w:num w:numId="20">
    <w:abstractNumId w:val="10"/>
  </w:num>
  <w:num w:numId="21">
    <w:abstractNumId w:val="15"/>
  </w:num>
  <w:num w:numId="22">
    <w:abstractNumId w:val="1"/>
  </w:num>
  <w:num w:numId="23">
    <w:abstractNumId w:val="0"/>
  </w:num>
  <w:num w:numId="24">
    <w:abstractNumId w:val="5"/>
  </w:num>
  <w:num w:numId="25">
    <w:abstractNumId w:val="4"/>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39"/>
    <w:rsid w:val="00011C6B"/>
    <w:rsid w:val="0005609C"/>
    <w:rsid w:val="000E0A2D"/>
    <w:rsid w:val="00153349"/>
    <w:rsid w:val="00230C60"/>
    <w:rsid w:val="00263758"/>
    <w:rsid w:val="003F0E53"/>
    <w:rsid w:val="00454D38"/>
    <w:rsid w:val="004C2A3A"/>
    <w:rsid w:val="004C507C"/>
    <w:rsid w:val="004E5BC4"/>
    <w:rsid w:val="005337CB"/>
    <w:rsid w:val="0059357C"/>
    <w:rsid w:val="00617B83"/>
    <w:rsid w:val="00636C4B"/>
    <w:rsid w:val="006C75A7"/>
    <w:rsid w:val="006F600D"/>
    <w:rsid w:val="00707216"/>
    <w:rsid w:val="00707477"/>
    <w:rsid w:val="007272C3"/>
    <w:rsid w:val="0079400C"/>
    <w:rsid w:val="007C5321"/>
    <w:rsid w:val="007E1D93"/>
    <w:rsid w:val="00825F7F"/>
    <w:rsid w:val="008A2084"/>
    <w:rsid w:val="009631CA"/>
    <w:rsid w:val="009E31D5"/>
    <w:rsid w:val="009F2704"/>
    <w:rsid w:val="009F2A6D"/>
    <w:rsid w:val="00A202F3"/>
    <w:rsid w:val="00A766AF"/>
    <w:rsid w:val="00A94333"/>
    <w:rsid w:val="00AD2BBD"/>
    <w:rsid w:val="00AE5739"/>
    <w:rsid w:val="00AE5DCC"/>
    <w:rsid w:val="00B26E11"/>
    <w:rsid w:val="00B35186"/>
    <w:rsid w:val="00BE199A"/>
    <w:rsid w:val="00C24B66"/>
    <w:rsid w:val="00C2552C"/>
    <w:rsid w:val="00C454FE"/>
    <w:rsid w:val="00C74898"/>
    <w:rsid w:val="00C90C60"/>
    <w:rsid w:val="00CC0D34"/>
    <w:rsid w:val="00CC1A1B"/>
    <w:rsid w:val="00CC6EC9"/>
    <w:rsid w:val="00D02D03"/>
    <w:rsid w:val="00D057DB"/>
    <w:rsid w:val="00D06849"/>
    <w:rsid w:val="00D80C70"/>
    <w:rsid w:val="00DD14BD"/>
    <w:rsid w:val="00E15230"/>
    <w:rsid w:val="00E452E7"/>
    <w:rsid w:val="00EE26AD"/>
    <w:rsid w:val="00F726EB"/>
    <w:rsid w:val="00F736EE"/>
    <w:rsid w:val="00F93ADF"/>
    <w:rsid w:val="00FA25D8"/>
    <w:rsid w:val="00FA38B9"/>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11F24-9457-4A6D-84DE-FC32B2B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4">
    <w:name w:val="QuickFormat4"/>
    <w:rsid w:val="00AE5739"/>
    <w:rPr>
      <w:rFonts w:ascii="Arial" w:hAnsi="Arial" w:cs="Arial"/>
      <w:b/>
      <w:bCs/>
      <w:color w:val="000000"/>
      <w:sz w:val="24"/>
      <w:szCs w:val="24"/>
    </w:rPr>
  </w:style>
  <w:style w:type="paragraph" w:styleId="BalloonText">
    <w:name w:val="Balloon Text"/>
    <w:basedOn w:val="Normal"/>
    <w:link w:val="BalloonTextChar"/>
    <w:uiPriority w:val="99"/>
    <w:semiHidden/>
    <w:unhideWhenUsed/>
    <w:rsid w:val="00AE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39"/>
    <w:rPr>
      <w:rFonts w:ascii="Tahoma" w:hAnsi="Tahoma" w:cs="Tahoma"/>
      <w:sz w:val="16"/>
      <w:szCs w:val="16"/>
    </w:rPr>
  </w:style>
  <w:style w:type="paragraph" w:styleId="ListParagraph">
    <w:name w:val="List Paragraph"/>
    <w:basedOn w:val="Normal"/>
    <w:uiPriority w:val="34"/>
    <w:qFormat/>
    <w:rsid w:val="00AE5739"/>
    <w:pPr>
      <w:ind w:left="720"/>
      <w:contextualSpacing/>
    </w:pPr>
  </w:style>
  <w:style w:type="table" w:styleId="TableGrid">
    <w:name w:val="Table Grid"/>
    <w:basedOn w:val="TableNormal"/>
    <w:uiPriority w:val="59"/>
    <w:rsid w:val="008A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52C"/>
  </w:style>
  <w:style w:type="paragraph" w:styleId="Footer">
    <w:name w:val="footer"/>
    <w:basedOn w:val="Normal"/>
    <w:link w:val="FooterChar"/>
    <w:uiPriority w:val="99"/>
    <w:unhideWhenUsed/>
    <w:rsid w:val="00C25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2C"/>
  </w:style>
  <w:style w:type="table" w:customStyle="1" w:styleId="TableGrid1">
    <w:name w:val="Table Grid1"/>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B1B6-61C0-4541-B64D-ED7D7ED8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Caito</dc:creator>
  <cp:lastModifiedBy>Moore, Cheryl</cp:lastModifiedBy>
  <cp:revision>2</cp:revision>
  <dcterms:created xsi:type="dcterms:W3CDTF">2018-08-01T15:00:00Z</dcterms:created>
  <dcterms:modified xsi:type="dcterms:W3CDTF">2018-08-01T15:00:00Z</dcterms:modified>
</cp:coreProperties>
</file>