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2C59" w14:textId="778A412A" w:rsidR="00E40447" w:rsidRPr="00E40447" w:rsidRDefault="00E40447" w:rsidP="00E40447">
      <w:pPr>
        <w:pStyle w:val="Subtitle"/>
      </w:pPr>
      <w:r w:rsidRPr="00E40447">
        <w:t>Admission and Discipline Rule 26.</w:t>
      </w:r>
    </w:p>
    <w:p w14:paraId="1E6C87C0" w14:textId="43410027" w:rsidR="00E40447" w:rsidRPr="00E40447" w:rsidRDefault="00E40447" w:rsidP="00E40447">
      <w:pPr>
        <w:pStyle w:val="Title"/>
      </w:pPr>
      <w:r w:rsidRPr="00E40447">
        <w:t>Group Legal Service Plan Disclosure Statement</w:t>
      </w:r>
    </w:p>
    <w:p w14:paraId="44A099BB" w14:textId="16009E39" w:rsidR="00E40447" w:rsidRPr="00E40447" w:rsidRDefault="00E40447" w:rsidP="00322B99">
      <w:pPr>
        <w:pStyle w:val="ListParagraph"/>
      </w:pPr>
      <w:r w:rsidRPr="00E40447">
        <w:t>Date of Statement __________________.</w:t>
      </w:r>
    </w:p>
    <w:p w14:paraId="5BBA5774" w14:textId="17A73D79" w:rsidR="00E40447" w:rsidRDefault="00E40447" w:rsidP="00322B99">
      <w:pPr>
        <w:pStyle w:val="ListParagraph"/>
      </w:pPr>
      <w:r w:rsidRPr="00E40447">
        <w:t>Name of the Group Legal Services Plan and address of administrator.</w:t>
      </w:r>
    </w:p>
    <w:p w14:paraId="48D79445" w14:textId="35BD6F69" w:rsidR="00E40447" w:rsidRDefault="00E40447" w:rsidP="00322B99">
      <w:pPr>
        <w:pStyle w:val="ListParagraph"/>
      </w:pPr>
      <w:r w:rsidRPr="00E40447">
        <w:t>Names and addresses of all attorneys who will be rendering any legal service under the plan to Indiana residents this year (year ends January 31st of following year):</w:t>
      </w:r>
    </w:p>
    <w:tbl>
      <w:tblPr>
        <w:tblStyle w:val="TableGridLight"/>
        <w:tblW w:w="8208" w:type="dxa"/>
        <w:tblInd w:w="80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738"/>
        <w:gridCol w:w="3150"/>
        <w:gridCol w:w="4320"/>
      </w:tblGrid>
      <w:tr w:rsidR="00E40447" w14:paraId="0D8F4F7B" w14:textId="77777777" w:rsidTr="00E40447">
        <w:tc>
          <w:tcPr>
            <w:tcW w:w="738" w:type="dxa"/>
          </w:tcPr>
          <w:p w14:paraId="79994FC8" w14:textId="77777777" w:rsidR="00E40447" w:rsidRDefault="00E40447" w:rsidP="00E40447">
            <w:pPr>
              <w:pStyle w:val="NoSpacing"/>
              <w:jc w:val="right"/>
            </w:pPr>
          </w:p>
        </w:tc>
        <w:tc>
          <w:tcPr>
            <w:tcW w:w="3150" w:type="dxa"/>
          </w:tcPr>
          <w:p w14:paraId="0996A711" w14:textId="5F1D234B" w:rsidR="00E40447" w:rsidRDefault="00E40447" w:rsidP="00E40447">
            <w:pPr>
              <w:pStyle w:val="NoSpacing"/>
            </w:pPr>
            <w:r>
              <w:t>Name</w:t>
            </w:r>
          </w:p>
        </w:tc>
        <w:tc>
          <w:tcPr>
            <w:tcW w:w="4320" w:type="dxa"/>
          </w:tcPr>
          <w:p w14:paraId="7393F0F1" w14:textId="606EBA38" w:rsidR="00E40447" w:rsidRDefault="00E40447" w:rsidP="00E40447">
            <w:pPr>
              <w:pStyle w:val="NoSpacing"/>
            </w:pPr>
            <w:r>
              <w:t>Address</w:t>
            </w:r>
          </w:p>
        </w:tc>
      </w:tr>
      <w:tr w:rsidR="00E40447" w14:paraId="2A476A3C" w14:textId="77777777" w:rsidTr="00E40447">
        <w:tc>
          <w:tcPr>
            <w:tcW w:w="738" w:type="dxa"/>
          </w:tcPr>
          <w:p w14:paraId="4DE8D3F6" w14:textId="521AFE12" w:rsidR="00E40447" w:rsidRDefault="00E40447" w:rsidP="00E40447">
            <w:pPr>
              <w:pStyle w:val="NoSpacing"/>
              <w:jc w:val="right"/>
            </w:pPr>
            <w:r>
              <w:t>1.</w:t>
            </w:r>
          </w:p>
        </w:tc>
        <w:tc>
          <w:tcPr>
            <w:tcW w:w="3150" w:type="dxa"/>
          </w:tcPr>
          <w:p w14:paraId="781859A2" w14:textId="77777777" w:rsidR="00E40447" w:rsidRDefault="00E40447" w:rsidP="00E40447">
            <w:pPr>
              <w:pStyle w:val="NoSpacing"/>
            </w:pPr>
          </w:p>
        </w:tc>
        <w:tc>
          <w:tcPr>
            <w:tcW w:w="4320" w:type="dxa"/>
          </w:tcPr>
          <w:p w14:paraId="593390D0" w14:textId="77777777" w:rsidR="00E40447" w:rsidRDefault="00E40447" w:rsidP="00E40447">
            <w:pPr>
              <w:pStyle w:val="NoSpacing"/>
            </w:pPr>
          </w:p>
        </w:tc>
      </w:tr>
      <w:tr w:rsidR="00E40447" w14:paraId="12F7595F" w14:textId="77777777" w:rsidTr="00E40447">
        <w:tc>
          <w:tcPr>
            <w:tcW w:w="738" w:type="dxa"/>
          </w:tcPr>
          <w:p w14:paraId="10C33E24" w14:textId="242131D8" w:rsidR="00E40447" w:rsidRDefault="00E40447" w:rsidP="00E40447">
            <w:pPr>
              <w:pStyle w:val="NoSpacing"/>
              <w:jc w:val="right"/>
            </w:pPr>
            <w:r>
              <w:t>2.</w:t>
            </w:r>
          </w:p>
        </w:tc>
        <w:tc>
          <w:tcPr>
            <w:tcW w:w="3150" w:type="dxa"/>
          </w:tcPr>
          <w:p w14:paraId="2D33A35A" w14:textId="77777777" w:rsidR="00E40447" w:rsidRDefault="00E40447" w:rsidP="00E40447">
            <w:pPr>
              <w:pStyle w:val="NoSpacing"/>
            </w:pPr>
          </w:p>
        </w:tc>
        <w:tc>
          <w:tcPr>
            <w:tcW w:w="4320" w:type="dxa"/>
          </w:tcPr>
          <w:p w14:paraId="310E76FB" w14:textId="77777777" w:rsidR="00E40447" w:rsidRDefault="00E40447" w:rsidP="00E40447">
            <w:pPr>
              <w:pStyle w:val="NoSpacing"/>
            </w:pPr>
          </w:p>
        </w:tc>
      </w:tr>
      <w:tr w:rsidR="00E40447" w14:paraId="53A6EDFF" w14:textId="77777777" w:rsidTr="00E40447">
        <w:tc>
          <w:tcPr>
            <w:tcW w:w="738" w:type="dxa"/>
          </w:tcPr>
          <w:p w14:paraId="362C515A" w14:textId="1D8B8AF6" w:rsidR="00E40447" w:rsidRDefault="00E40447" w:rsidP="00E40447">
            <w:pPr>
              <w:pStyle w:val="NoSpacing"/>
              <w:jc w:val="right"/>
            </w:pPr>
            <w:r>
              <w:t>3.</w:t>
            </w:r>
          </w:p>
        </w:tc>
        <w:tc>
          <w:tcPr>
            <w:tcW w:w="3150" w:type="dxa"/>
          </w:tcPr>
          <w:p w14:paraId="5D39BA3E" w14:textId="77777777" w:rsidR="00E40447" w:rsidRDefault="00E40447" w:rsidP="00E40447">
            <w:pPr>
              <w:pStyle w:val="NoSpacing"/>
            </w:pPr>
          </w:p>
        </w:tc>
        <w:tc>
          <w:tcPr>
            <w:tcW w:w="4320" w:type="dxa"/>
          </w:tcPr>
          <w:p w14:paraId="0AAAC07B" w14:textId="77777777" w:rsidR="00E40447" w:rsidRDefault="00E40447" w:rsidP="00E40447">
            <w:pPr>
              <w:pStyle w:val="NoSpacing"/>
            </w:pPr>
          </w:p>
        </w:tc>
      </w:tr>
      <w:tr w:rsidR="00E40447" w14:paraId="59765D78" w14:textId="77777777" w:rsidTr="00E40447">
        <w:tc>
          <w:tcPr>
            <w:tcW w:w="738" w:type="dxa"/>
          </w:tcPr>
          <w:p w14:paraId="46053C22" w14:textId="086F7292" w:rsidR="00E40447" w:rsidRDefault="00E40447" w:rsidP="00E40447">
            <w:pPr>
              <w:pStyle w:val="NoSpacing"/>
              <w:jc w:val="right"/>
            </w:pPr>
            <w:r>
              <w:t>4.</w:t>
            </w:r>
          </w:p>
        </w:tc>
        <w:tc>
          <w:tcPr>
            <w:tcW w:w="3150" w:type="dxa"/>
          </w:tcPr>
          <w:p w14:paraId="51E0BECA" w14:textId="77777777" w:rsidR="00E40447" w:rsidRDefault="00E40447" w:rsidP="00E40447">
            <w:pPr>
              <w:pStyle w:val="NoSpacing"/>
            </w:pPr>
          </w:p>
        </w:tc>
        <w:tc>
          <w:tcPr>
            <w:tcW w:w="4320" w:type="dxa"/>
          </w:tcPr>
          <w:p w14:paraId="36042E70" w14:textId="77777777" w:rsidR="00E40447" w:rsidRDefault="00E40447" w:rsidP="00E40447">
            <w:pPr>
              <w:pStyle w:val="NoSpacing"/>
            </w:pPr>
          </w:p>
        </w:tc>
      </w:tr>
      <w:tr w:rsidR="00E40447" w14:paraId="79686C43" w14:textId="77777777" w:rsidTr="00E40447">
        <w:tc>
          <w:tcPr>
            <w:tcW w:w="738" w:type="dxa"/>
          </w:tcPr>
          <w:p w14:paraId="2CECBC2E" w14:textId="0DFF57DE" w:rsidR="00E40447" w:rsidRDefault="00E40447" w:rsidP="00E40447">
            <w:pPr>
              <w:pStyle w:val="NoSpacing"/>
              <w:jc w:val="right"/>
            </w:pPr>
            <w:r>
              <w:t>5.</w:t>
            </w:r>
          </w:p>
        </w:tc>
        <w:tc>
          <w:tcPr>
            <w:tcW w:w="3150" w:type="dxa"/>
          </w:tcPr>
          <w:p w14:paraId="10FC06A8" w14:textId="77777777" w:rsidR="00E40447" w:rsidRDefault="00E40447" w:rsidP="00E40447">
            <w:pPr>
              <w:pStyle w:val="NoSpacing"/>
            </w:pPr>
          </w:p>
        </w:tc>
        <w:tc>
          <w:tcPr>
            <w:tcW w:w="4320" w:type="dxa"/>
          </w:tcPr>
          <w:p w14:paraId="2F981B9F" w14:textId="77777777" w:rsidR="00E40447" w:rsidRDefault="00E40447" w:rsidP="00E40447">
            <w:pPr>
              <w:pStyle w:val="NoSpacing"/>
            </w:pPr>
          </w:p>
        </w:tc>
      </w:tr>
      <w:tr w:rsidR="00E40447" w14:paraId="740C97FB" w14:textId="77777777" w:rsidTr="00E40447">
        <w:tc>
          <w:tcPr>
            <w:tcW w:w="738" w:type="dxa"/>
          </w:tcPr>
          <w:p w14:paraId="360E4DD0" w14:textId="3A6A2058" w:rsidR="00E40447" w:rsidRDefault="00E40447" w:rsidP="00E40447">
            <w:pPr>
              <w:pStyle w:val="NoSpacing"/>
              <w:jc w:val="right"/>
            </w:pPr>
            <w:r>
              <w:t>6.</w:t>
            </w:r>
          </w:p>
        </w:tc>
        <w:tc>
          <w:tcPr>
            <w:tcW w:w="3150" w:type="dxa"/>
          </w:tcPr>
          <w:p w14:paraId="5DCBE79F" w14:textId="77777777" w:rsidR="00E40447" w:rsidRDefault="00E40447" w:rsidP="00E40447">
            <w:pPr>
              <w:pStyle w:val="NoSpacing"/>
            </w:pPr>
          </w:p>
        </w:tc>
        <w:tc>
          <w:tcPr>
            <w:tcW w:w="4320" w:type="dxa"/>
          </w:tcPr>
          <w:p w14:paraId="7281AE67" w14:textId="77777777" w:rsidR="00E40447" w:rsidRDefault="00E40447" w:rsidP="00E40447">
            <w:pPr>
              <w:pStyle w:val="NoSpacing"/>
            </w:pPr>
          </w:p>
        </w:tc>
      </w:tr>
      <w:tr w:rsidR="00E40447" w14:paraId="1BE41B72" w14:textId="77777777" w:rsidTr="00E40447">
        <w:tc>
          <w:tcPr>
            <w:tcW w:w="738" w:type="dxa"/>
          </w:tcPr>
          <w:p w14:paraId="222F6E0C" w14:textId="68A23398" w:rsidR="00E40447" w:rsidRDefault="00E40447" w:rsidP="00E40447">
            <w:pPr>
              <w:pStyle w:val="NoSpacing"/>
              <w:jc w:val="right"/>
            </w:pPr>
            <w:r>
              <w:t>7.</w:t>
            </w:r>
          </w:p>
        </w:tc>
        <w:tc>
          <w:tcPr>
            <w:tcW w:w="3150" w:type="dxa"/>
          </w:tcPr>
          <w:p w14:paraId="109D9190" w14:textId="77777777" w:rsidR="00E40447" w:rsidRDefault="00E40447" w:rsidP="00E40447">
            <w:pPr>
              <w:pStyle w:val="NoSpacing"/>
            </w:pPr>
          </w:p>
        </w:tc>
        <w:tc>
          <w:tcPr>
            <w:tcW w:w="4320" w:type="dxa"/>
          </w:tcPr>
          <w:p w14:paraId="07E5F491" w14:textId="77777777" w:rsidR="00E40447" w:rsidRDefault="00E40447" w:rsidP="00E40447">
            <w:pPr>
              <w:pStyle w:val="NoSpacing"/>
            </w:pPr>
          </w:p>
        </w:tc>
      </w:tr>
      <w:tr w:rsidR="00E40447" w14:paraId="6BB68A8A" w14:textId="77777777" w:rsidTr="00E40447">
        <w:tc>
          <w:tcPr>
            <w:tcW w:w="738" w:type="dxa"/>
          </w:tcPr>
          <w:p w14:paraId="754AE7A7" w14:textId="3D61FE69" w:rsidR="00E40447" w:rsidRDefault="00E40447" w:rsidP="00E40447">
            <w:pPr>
              <w:pStyle w:val="NoSpacing"/>
              <w:jc w:val="right"/>
            </w:pPr>
            <w:r>
              <w:t>8.</w:t>
            </w:r>
          </w:p>
        </w:tc>
        <w:tc>
          <w:tcPr>
            <w:tcW w:w="3150" w:type="dxa"/>
          </w:tcPr>
          <w:p w14:paraId="55A5D758" w14:textId="77777777" w:rsidR="00E40447" w:rsidRDefault="00E40447" w:rsidP="00E40447">
            <w:pPr>
              <w:pStyle w:val="NoSpacing"/>
            </w:pPr>
          </w:p>
        </w:tc>
        <w:tc>
          <w:tcPr>
            <w:tcW w:w="4320" w:type="dxa"/>
          </w:tcPr>
          <w:p w14:paraId="5643378A" w14:textId="77777777" w:rsidR="00E40447" w:rsidRDefault="00E40447" w:rsidP="00E40447">
            <w:pPr>
              <w:pStyle w:val="NoSpacing"/>
            </w:pPr>
          </w:p>
        </w:tc>
      </w:tr>
      <w:tr w:rsidR="00E40447" w14:paraId="67DB5090" w14:textId="77777777" w:rsidTr="00E40447">
        <w:tc>
          <w:tcPr>
            <w:tcW w:w="738" w:type="dxa"/>
          </w:tcPr>
          <w:p w14:paraId="0840A968" w14:textId="3DE46DE2" w:rsidR="00E40447" w:rsidRDefault="00E40447" w:rsidP="00E40447">
            <w:pPr>
              <w:pStyle w:val="NoSpacing"/>
              <w:jc w:val="right"/>
            </w:pPr>
            <w:r>
              <w:t>9.</w:t>
            </w:r>
          </w:p>
        </w:tc>
        <w:tc>
          <w:tcPr>
            <w:tcW w:w="3150" w:type="dxa"/>
          </w:tcPr>
          <w:p w14:paraId="33AFA8DD" w14:textId="77777777" w:rsidR="00E40447" w:rsidRDefault="00E40447" w:rsidP="00E40447">
            <w:pPr>
              <w:pStyle w:val="NoSpacing"/>
            </w:pPr>
          </w:p>
        </w:tc>
        <w:tc>
          <w:tcPr>
            <w:tcW w:w="4320" w:type="dxa"/>
          </w:tcPr>
          <w:p w14:paraId="74EDF4F5" w14:textId="77777777" w:rsidR="00E40447" w:rsidRDefault="00E40447" w:rsidP="00E40447">
            <w:pPr>
              <w:pStyle w:val="NoSpacing"/>
            </w:pPr>
          </w:p>
        </w:tc>
      </w:tr>
      <w:tr w:rsidR="00E40447" w14:paraId="75AE38AC" w14:textId="77777777" w:rsidTr="00E40447">
        <w:tc>
          <w:tcPr>
            <w:tcW w:w="738" w:type="dxa"/>
          </w:tcPr>
          <w:p w14:paraId="2BCC6D36" w14:textId="22EA8DDA" w:rsidR="00E40447" w:rsidRDefault="00E40447" w:rsidP="00E40447">
            <w:pPr>
              <w:pStyle w:val="NoSpacing"/>
              <w:jc w:val="right"/>
            </w:pPr>
            <w:r>
              <w:t>10.</w:t>
            </w:r>
          </w:p>
        </w:tc>
        <w:tc>
          <w:tcPr>
            <w:tcW w:w="3150" w:type="dxa"/>
          </w:tcPr>
          <w:p w14:paraId="5C868C8E" w14:textId="77777777" w:rsidR="00E40447" w:rsidRDefault="00E40447" w:rsidP="00E40447">
            <w:pPr>
              <w:pStyle w:val="NoSpacing"/>
            </w:pPr>
          </w:p>
        </w:tc>
        <w:tc>
          <w:tcPr>
            <w:tcW w:w="4320" w:type="dxa"/>
          </w:tcPr>
          <w:p w14:paraId="30CAF88E" w14:textId="77777777" w:rsidR="00E40447" w:rsidRDefault="00E40447" w:rsidP="00E40447">
            <w:pPr>
              <w:pStyle w:val="NoSpacing"/>
            </w:pPr>
          </w:p>
        </w:tc>
      </w:tr>
    </w:tbl>
    <w:p w14:paraId="3274C934" w14:textId="3ED202ED" w:rsidR="00E40447" w:rsidRDefault="00E40447" w:rsidP="00E40447">
      <w:pPr>
        <w:spacing w:before="120"/>
        <w:ind w:left="810"/>
      </w:pPr>
      <w:r>
        <w:t>(Use additional sheets if necessary).</w:t>
      </w:r>
    </w:p>
    <w:p w14:paraId="4557A48F" w14:textId="54FDF6D0" w:rsidR="00E40447" w:rsidRDefault="00E40447" w:rsidP="00322B99">
      <w:pPr>
        <w:pStyle w:val="ListParagraph"/>
      </w:pPr>
      <w:r>
        <w:t>Relevant Financial Data--Income Projection:</w:t>
      </w:r>
    </w:p>
    <w:p w14:paraId="4E50E587" w14:textId="7039C8CC" w:rsidR="00E40447" w:rsidRDefault="00E40447" w:rsidP="00322B99">
      <w:pPr>
        <w:pStyle w:val="ListParagraph"/>
        <w:numPr>
          <w:ilvl w:val="1"/>
          <w:numId w:val="4"/>
        </w:numPr>
        <w:ind w:left="1170" w:hanging="360"/>
      </w:pPr>
      <w:r>
        <w:t>Gross income actually received in the form of fees, dues, premiums, or subscriptions from Indiana members for the past year or part of year (February 1, 19____ to January 31, 19____): $__________________.</w:t>
      </w:r>
    </w:p>
    <w:p w14:paraId="1082553F" w14:textId="50F94889" w:rsidR="00E40447" w:rsidRDefault="00E40447" w:rsidP="00322B99">
      <w:pPr>
        <w:pStyle w:val="ListParagraph"/>
        <w:numPr>
          <w:ilvl w:val="1"/>
          <w:numId w:val="4"/>
        </w:numPr>
        <w:ind w:left="1170" w:hanging="360"/>
      </w:pPr>
      <w:r>
        <w:t>Number of hours of legal service provided to Indiana members during past year: ______.</w:t>
      </w:r>
    </w:p>
    <w:p w14:paraId="730D0642" w14:textId="37FBD855" w:rsidR="00E40447" w:rsidRDefault="00E40447" w:rsidP="00322B99">
      <w:pPr>
        <w:pStyle w:val="ListParagraph"/>
        <w:numPr>
          <w:ilvl w:val="1"/>
          <w:numId w:val="4"/>
        </w:numPr>
        <w:ind w:left="1170" w:hanging="360"/>
      </w:pPr>
      <w:r>
        <w:t>Number of Indiana members of plan as of January 31, 19____.</w:t>
      </w:r>
    </w:p>
    <w:p w14:paraId="55B610E7" w14:textId="7D0DD6EB" w:rsidR="00E40447" w:rsidRDefault="00E40447" w:rsidP="00322B99">
      <w:pPr>
        <w:pStyle w:val="ListParagraph"/>
      </w:pPr>
      <w:r>
        <w:t>Projections:</w:t>
      </w:r>
    </w:p>
    <w:p w14:paraId="44B362BB" w14:textId="1045A66E" w:rsidR="00E40447" w:rsidRPr="00322B99" w:rsidRDefault="00E40447" w:rsidP="00322B99">
      <w:pPr>
        <w:pStyle w:val="ListParagraph"/>
        <w:numPr>
          <w:ilvl w:val="1"/>
          <w:numId w:val="4"/>
        </w:numPr>
        <w:ind w:left="1170" w:hanging="360"/>
      </w:pPr>
      <w:r w:rsidRPr="00322B99">
        <w:t>Projected gross income expected from fees, dues, premiums or subscription charges from Indiana members during the coming year (February 1, 19____ to January 31, 19____): $__________________.</w:t>
      </w:r>
    </w:p>
    <w:p w14:paraId="30DF8098" w14:textId="2BE21E68" w:rsidR="00E40447" w:rsidRPr="00322B99" w:rsidRDefault="00E40447" w:rsidP="00322B99">
      <w:pPr>
        <w:pStyle w:val="ListParagraph"/>
        <w:numPr>
          <w:ilvl w:val="1"/>
          <w:numId w:val="4"/>
        </w:numPr>
        <w:ind w:left="1170" w:hanging="360"/>
      </w:pPr>
      <w:r w:rsidRPr="00322B99">
        <w:t>Projected amount each Indiana group member will pay as a fee, dues, premium or subscription charge for the coming year (February 1, 19____ to January 31, 19____).</w:t>
      </w:r>
    </w:p>
    <w:p w14:paraId="095506D6" w14:textId="52A8946A" w:rsidR="00E40447" w:rsidRPr="00E40447" w:rsidRDefault="00E40447" w:rsidP="00322B99">
      <w:pPr>
        <w:pStyle w:val="ListParagraph"/>
      </w:pPr>
      <w:r w:rsidRPr="00E40447">
        <w:t>Names and addresses of plan advisory group members:</w:t>
      </w:r>
    </w:p>
    <w:tbl>
      <w:tblPr>
        <w:tblStyle w:val="TableGridLight"/>
        <w:tblW w:w="8208" w:type="dxa"/>
        <w:tblInd w:w="80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738"/>
        <w:gridCol w:w="3150"/>
        <w:gridCol w:w="4320"/>
      </w:tblGrid>
      <w:tr w:rsidR="00E40447" w14:paraId="10D9F87F" w14:textId="77777777" w:rsidTr="001A40E3">
        <w:tc>
          <w:tcPr>
            <w:tcW w:w="738" w:type="dxa"/>
          </w:tcPr>
          <w:p w14:paraId="18961F1B" w14:textId="77777777" w:rsidR="00E40447" w:rsidRDefault="00E40447" w:rsidP="001A40E3">
            <w:pPr>
              <w:pStyle w:val="NoSpacing"/>
              <w:jc w:val="right"/>
            </w:pPr>
          </w:p>
        </w:tc>
        <w:tc>
          <w:tcPr>
            <w:tcW w:w="3150" w:type="dxa"/>
          </w:tcPr>
          <w:p w14:paraId="52340F19" w14:textId="77777777" w:rsidR="00E40447" w:rsidRDefault="00E40447" w:rsidP="001A40E3">
            <w:pPr>
              <w:pStyle w:val="NoSpacing"/>
            </w:pPr>
            <w:r>
              <w:t>Name</w:t>
            </w:r>
          </w:p>
        </w:tc>
        <w:tc>
          <w:tcPr>
            <w:tcW w:w="4320" w:type="dxa"/>
          </w:tcPr>
          <w:p w14:paraId="32340614" w14:textId="77777777" w:rsidR="00E40447" w:rsidRDefault="00E40447" w:rsidP="001A40E3">
            <w:pPr>
              <w:pStyle w:val="NoSpacing"/>
            </w:pPr>
            <w:r>
              <w:t>Address</w:t>
            </w:r>
          </w:p>
        </w:tc>
      </w:tr>
      <w:tr w:rsidR="00E40447" w14:paraId="078BEBCA" w14:textId="77777777" w:rsidTr="001A40E3">
        <w:tc>
          <w:tcPr>
            <w:tcW w:w="738" w:type="dxa"/>
          </w:tcPr>
          <w:p w14:paraId="151EE1B4" w14:textId="77777777" w:rsidR="00E40447" w:rsidRDefault="00E40447" w:rsidP="001A40E3">
            <w:pPr>
              <w:pStyle w:val="NoSpacing"/>
              <w:jc w:val="right"/>
            </w:pPr>
            <w:r>
              <w:t>1.</w:t>
            </w:r>
          </w:p>
        </w:tc>
        <w:tc>
          <w:tcPr>
            <w:tcW w:w="3150" w:type="dxa"/>
          </w:tcPr>
          <w:p w14:paraId="5CC56764" w14:textId="77777777" w:rsidR="00E40447" w:rsidRDefault="00E40447" w:rsidP="001A40E3">
            <w:pPr>
              <w:pStyle w:val="NoSpacing"/>
            </w:pPr>
          </w:p>
        </w:tc>
        <w:tc>
          <w:tcPr>
            <w:tcW w:w="4320" w:type="dxa"/>
          </w:tcPr>
          <w:p w14:paraId="1C1C5F97" w14:textId="77777777" w:rsidR="00E40447" w:rsidRDefault="00E40447" w:rsidP="001A40E3">
            <w:pPr>
              <w:pStyle w:val="NoSpacing"/>
            </w:pPr>
          </w:p>
        </w:tc>
      </w:tr>
      <w:tr w:rsidR="00E40447" w14:paraId="2BC7F9E8" w14:textId="77777777" w:rsidTr="001A40E3">
        <w:tc>
          <w:tcPr>
            <w:tcW w:w="738" w:type="dxa"/>
          </w:tcPr>
          <w:p w14:paraId="1DE1663F" w14:textId="77777777" w:rsidR="00E40447" w:rsidRDefault="00E40447" w:rsidP="001A40E3">
            <w:pPr>
              <w:pStyle w:val="NoSpacing"/>
              <w:jc w:val="right"/>
            </w:pPr>
            <w:r>
              <w:t>2.</w:t>
            </w:r>
          </w:p>
        </w:tc>
        <w:tc>
          <w:tcPr>
            <w:tcW w:w="3150" w:type="dxa"/>
          </w:tcPr>
          <w:p w14:paraId="6B1C4BC3" w14:textId="77777777" w:rsidR="00E40447" w:rsidRDefault="00E40447" w:rsidP="001A40E3">
            <w:pPr>
              <w:pStyle w:val="NoSpacing"/>
            </w:pPr>
          </w:p>
        </w:tc>
        <w:tc>
          <w:tcPr>
            <w:tcW w:w="4320" w:type="dxa"/>
          </w:tcPr>
          <w:p w14:paraId="37935F9E" w14:textId="77777777" w:rsidR="00E40447" w:rsidRDefault="00E40447" w:rsidP="001A40E3">
            <w:pPr>
              <w:pStyle w:val="NoSpacing"/>
            </w:pPr>
          </w:p>
        </w:tc>
      </w:tr>
      <w:tr w:rsidR="00E40447" w14:paraId="53EBCF0F" w14:textId="77777777" w:rsidTr="001A40E3">
        <w:tc>
          <w:tcPr>
            <w:tcW w:w="738" w:type="dxa"/>
          </w:tcPr>
          <w:p w14:paraId="31CAF407" w14:textId="77777777" w:rsidR="00E40447" w:rsidRDefault="00E40447" w:rsidP="001A40E3">
            <w:pPr>
              <w:pStyle w:val="NoSpacing"/>
              <w:jc w:val="right"/>
            </w:pPr>
            <w:r>
              <w:t>3.</w:t>
            </w:r>
          </w:p>
        </w:tc>
        <w:tc>
          <w:tcPr>
            <w:tcW w:w="3150" w:type="dxa"/>
          </w:tcPr>
          <w:p w14:paraId="5200739A" w14:textId="77777777" w:rsidR="00E40447" w:rsidRDefault="00E40447" w:rsidP="001A40E3">
            <w:pPr>
              <w:pStyle w:val="NoSpacing"/>
            </w:pPr>
          </w:p>
        </w:tc>
        <w:tc>
          <w:tcPr>
            <w:tcW w:w="4320" w:type="dxa"/>
          </w:tcPr>
          <w:p w14:paraId="765FCA96" w14:textId="77777777" w:rsidR="00E40447" w:rsidRDefault="00E40447" w:rsidP="001A40E3">
            <w:pPr>
              <w:pStyle w:val="NoSpacing"/>
            </w:pPr>
          </w:p>
        </w:tc>
      </w:tr>
      <w:tr w:rsidR="00E40447" w14:paraId="75E24D10" w14:textId="77777777" w:rsidTr="001A40E3">
        <w:tc>
          <w:tcPr>
            <w:tcW w:w="738" w:type="dxa"/>
          </w:tcPr>
          <w:p w14:paraId="187341F3" w14:textId="77777777" w:rsidR="00E40447" w:rsidRDefault="00E40447" w:rsidP="001A40E3">
            <w:pPr>
              <w:pStyle w:val="NoSpacing"/>
              <w:jc w:val="right"/>
            </w:pPr>
            <w:r>
              <w:t>4.</w:t>
            </w:r>
          </w:p>
        </w:tc>
        <w:tc>
          <w:tcPr>
            <w:tcW w:w="3150" w:type="dxa"/>
          </w:tcPr>
          <w:p w14:paraId="18B5D668" w14:textId="77777777" w:rsidR="00E40447" w:rsidRDefault="00E40447" w:rsidP="001A40E3">
            <w:pPr>
              <w:pStyle w:val="NoSpacing"/>
            </w:pPr>
          </w:p>
        </w:tc>
        <w:tc>
          <w:tcPr>
            <w:tcW w:w="4320" w:type="dxa"/>
          </w:tcPr>
          <w:p w14:paraId="12EF0011" w14:textId="77777777" w:rsidR="00E40447" w:rsidRDefault="00E40447" w:rsidP="001A40E3">
            <w:pPr>
              <w:pStyle w:val="NoSpacing"/>
            </w:pPr>
          </w:p>
        </w:tc>
      </w:tr>
      <w:tr w:rsidR="00E40447" w14:paraId="66C377FA" w14:textId="77777777" w:rsidTr="001A40E3">
        <w:tc>
          <w:tcPr>
            <w:tcW w:w="738" w:type="dxa"/>
          </w:tcPr>
          <w:p w14:paraId="05B34432" w14:textId="77777777" w:rsidR="00E40447" w:rsidRDefault="00E40447" w:rsidP="001A40E3">
            <w:pPr>
              <w:pStyle w:val="NoSpacing"/>
              <w:jc w:val="right"/>
            </w:pPr>
            <w:r>
              <w:t>5.</w:t>
            </w:r>
          </w:p>
        </w:tc>
        <w:tc>
          <w:tcPr>
            <w:tcW w:w="3150" w:type="dxa"/>
          </w:tcPr>
          <w:p w14:paraId="494BDC80" w14:textId="77777777" w:rsidR="00E40447" w:rsidRDefault="00E40447" w:rsidP="001A40E3">
            <w:pPr>
              <w:pStyle w:val="NoSpacing"/>
            </w:pPr>
          </w:p>
        </w:tc>
        <w:tc>
          <w:tcPr>
            <w:tcW w:w="4320" w:type="dxa"/>
          </w:tcPr>
          <w:p w14:paraId="7E56E606" w14:textId="77777777" w:rsidR="00E40447" w:rsidRDefault="00E40447" w:rsidP="001A40E3">
            <w:pPr>
              <w:pStyle w:val="NoSpacing"/>
            </w:pPr>
          </w:p>
        </w:tc>
      </w:tr>
    </w:tbl>
    <w:p w14:paraId="20778EE8" w14:textId="0C0CCD45" w:rsidR="00E40447" w:rsidRDefault="00E40447" w:rsidP="00322B99">
      <w:pPr>
        <w:pStyle w:val="ListParagraph"/>
        <w:spacing w:before="360"/>
      </w:pPr>
      <w:r>
        <w:t>Attach one copy of plan as revised during the past year (or revisions).</w:t>
      </w:r>
    </w:p>
    <w:p w14:paraId="25B22609" w14:textId="77777777" w:rsidR="00E40447" w:rsidRDefault="00E40447" w:rsidP="00E40447">
      <w:r>
        <w:tab/>
      </w:r>
    </w:p>
    <w:p w14:paraId="3E69F33F" w14:textId="1911F22F" w:rsidR="00E40447" w:rsidRDefault="00E40447" w:rsidP="00322B99">
      <w:pPr>
        <w:ind w:left="4770"/>
      </w:pPr>
      <w:r>
        <w:t>Submitted By:</w:t>
      </w:r>
    </w:p>
    <w:p w14:paraId="6084B6DC" w14:textId="67C00F7B" w:rsidR="00322B99" w:rsidRDefault="00322B99" w:rsidP="00322B99">
      <w:pPr>
        <w:ind w:left="4770"/>
      </w:pPr>
      <w:r>
        <w:t>______________________________________</w:t>
      </w:r>
    </w:p>
    <w:p w14:paraId="51EB1372" w14:textId="77777777" w:rsidR="00397333" w:rsidRDefault="00397333"/>
    <w:sectPr w:rsidR="00397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AAE"/>
    <w:multiLevelType w:val="hybridMultilevel"/>
    <w:tmpl w:val="E3E08BA8"/>
    <w:lvl w:ilvl="0" w:tplc="95FC7B7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238F5"/>
    <w:multiLevelType w:val="hybridMultilevel"/>
    <w:tmpl w:val="FA24D8FE"/>
    <w:lvl w:ilvl="0" w:tplc="95FC7B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E3B50"/>
    <w:multiLevelType w:val="hybridMultilevel"/>
    <w:tmpl w:val="6A7EE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F4BFD"/>
    <w:multiLevelType w:val="hybridMultilevel"/>
    <w:tmpl w:val="68E4529C"/>
    <w:lvl w:ilvl="0" w:tplc="B66493B0">
      <w:start w:val="1"/>
      <w:numFmt w:val="decimal"/>
      <w:pStyle w:val="ListParagraph"/>
      <w:lvlText w:val="%1."/>
      <w:lvlJc w:val="left"/>
      <w:pPr>
        <w:ind w:left="1080" w:hanging="720"/>
      </w:pPr>
      <w:rPr>
        <w:rFonts w:hint="default"/>
      </w:rPr>
    </w:lvl>
    <w:lvl w:ilvl="1" w:tplc="965A8C1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47"/>
    <w:rsid w:val="003128A0"/>
    <w:rsid w:val="00322B99"/>
    <w:rsid w:val="00397333"/>
    <w:rsid w:val="00616FB1"/>
    <w:rsid w:val="00E4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0AF4"/>
  <w15:chartTrackingRefBased/>
  <w15:docId w15:val="{DF091556-4AC3-483F-B0A8-EB9038E0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447"/>
    <w:rPr>
      <w:rFonts w:ascii="Calisto MT" w:hAnsi="Calisto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0447"/>
    <w:pPr>
      <w:spacing w:after="24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40447"/>
    <w:rPr>
      <w:rFonts w:ascii="Calisto MT" w:eastAsiaTheme="majorEastAsia" w:hAnsi="Calisto MT" w:cstheme="majorBidi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447"/>
    <w:pPr>
      <w:numPr>
        <w:ilvl w:val="1"/>
      </w:numPr>
      <w:spacing w:after="0"/>
      <w:jc w:val="center"/>
    </w:pPr>
    <w:rPr>
      <w:rFonts w:eastAsiaTheme="minorEastAsia"/>
      <w:color w:val="000000" w:themeColor="tex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447"/>
    <w:rPr>
      <w:rFonts w:ascii="Calisto MT" w:eastAsiaTheme="minorEastAsia" w:hAnsi="Calisto MT"/>
      <w:color w:val="000000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322B99"/>
    <w:pPr>
      <w:numPr>
        <w:numId w:val="4"/>
      </w:numPr>
      <w:spacing w:after="240"/>
      <w:ind w:left="810" w:hanging="450"/>
    </w:pPr>
  </w:style>
  <w:style w:type="table" w:styleId="TableGrid">
    <w:name w:val="Table Grid"/>
    <w:basedOn w:val="TableNormal"/>
    <w:uiPriority w:val="39"/>
    <w:rsid w:val="00E4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404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E40447"/>
    <w:pPr>
      <w:spacing w:after="0" w:line="240" w:lineRule="auto"/>
    </w:pPr>
    <w:rPr>
      <w:rFonts w:ascii="Calisto MT" w:hAnsi="Calisto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.in.gov">
      <a:dk1>
        <a:sysClr val="windowText" lastClr="000000"/>
      </a:dk1>
      <a:lt1>
        <a:sysClr val="window" lastClr="FFFFFF"/>
      </a:lt1>
      <a:dk2>
        <a:srgbClr val="184761"/>
      </a:dk2>
      <a:lt2>
        <a:srgbClr val="D7EDF8"/>
      </a:lt2>
      <a:accent1>
        <a:srgbClr val="205F80"/>
      </a:accent1>
      <a:accent2>
        <a:srgbClr val="2B7DAC"/>
      </a:accent2>
      <a:accent3>
        <a:srgbClr val="D04524"/>
      </a:accent3>
      <a:accent4>
        <a:srgbClr val="DF7647"/>
      </a:accent4>
      <a:accent5>
        <a:srgbClr val="DFB247"/>
      </a:accent5>
      <a:accent6>
        <a:srgbClr val="444444"/>
      </a:accent6>
      <a:hlink>
        <a:srgbClr val="2B7DAC"/>
      </a:hlink>
      <a:folHlink>
        <a:srgbClr val="2B7DAC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Legal Service Plan Disclosure Statement</dc:title>
  <dc:subject/>
  <dc:creator>Borschel, Lindsey</dc:creator>
  <cp:keywords/>
  <dc:description/>
  <cp:lastModifiedBy>Borschel, Lindsey</cp:lastModifiedBy>
  <cp:revision>1</cp:revision>
  <dcterms:created xsi:type="dcterms:W3CDTF">2021-12-03T16:13:00Z</dcterms:created>
  <dcterms:modified xsi:type="dcterms:W3CDTF">2021-12-03T16:25:00Z</dcterms:modified>
</cp:coreProperties>
</file>