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C643" w14:textId="77777777" w:rsidR="009C3CD6" w:rsidRPr="001D5579" w:rsidRDefault="009C3CD6" w:rsidP="009C3CD6">
      <w:pPr>
        <w:widowControl w:val="0"/>
        <w:jc w:val="center"/>
        <w:rPr>
          <w:rFonts w:ascii="Times New Roman" w:hAnsi="Times New Roman"/>
          <w:b/>
          <w:bCs/>
          <w:color w:val="002060"/>
          <w:sz w:val="40"/>
          <w:szCs w:val="40"/>
          <w:lang w:val="en"/>
        </w:rPr>
      </w:pPr>
      <w:r w:rsidRPr="001D5579">
        <w:rPr>
          <w:rFonts w:ascii="Times New Roman" w:hAnsi="Times New Roman"/>
          <w:b/>
          <w:bCs/>
          <w:color w:val="002060"/>
          <w:sz w:val="40"/>
          <w:szCs w:val="40"/>
          <w:lang w:val="en"/>
        </w:rPr>
        <w:t>The Indiana Commission to Combat Drug Abuse</w:t>
      </w:r>
    </w:p>
    <w:p w14:paraId="797DD10D" w14:textId="77777777" w:rsidR="009C3CD6" w:rsidRPr="001D5579" w:rsidRDefault="009C3CD6" w:rsidP="009C3CD6">
      <w:pPr>
        <w:widowControl w:val="0"/>
        <w:jc w:val="center"/>
        <w:rPr>
          <w:rFonts w:ascii="Times New Roman" w:hAnsi="Times New Roman"/>
          <w:iCs/>
          <w:color w:val="000066"/>
          <w:sz w:val="28"/>
          <w:szCs w:val="28"/>
          <w:lang w:val="en"/>
        </w:rPr>
      </w:pPr>
      <w:r w:rsidRPr="001D5579"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1" locked="0" layoutInCell="1" allowOverlap="1" wp14:anchorId="7A0A2016" wp14:editId="717DD3F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152525" cy="769620"/>
            <wp:effectExtent l="0" t="0" r="9525" b="0"/>
            <wp:wrapNone/>
            <wp:docPr id="4" name="Picture 6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9E252" w14:textId="77777777" w:rsidR="009C3CD6" w:rsidRPr="001D5579" w:rsidRDefault="009C3CD6" w:rsidP="009C3CD6">
      <w:pPr>
        <w:widowControl w:val="0"/>
        <w:tabs>
          <w:tab w:val="left" w:pos="5448"/>
        </w:tabs>
        <w:spacing w:after="0" w:line="240" w:lineRule="auto"/>
        <w:rPr>
          <w:rFonts w:ascii="Times New Roman" w:hAnsi="Times New Roman"/>
          <w:i/>
          <w:iCs/>
          <w:color w:val="000066"/>
          <w:sz w:val="28"/>
          <w:szCs w:val="28"/>
          <w:lang w:val="en"/>
        </w:rPr>
      </w:pPr>
      <w:r w:rsidRPr="001D5579">
        <w:rPr>
          <w:rFonts w:ascii="Times New Roman" w:hAnsi="Times New Roman"/>
          <w:i/>
          <w:iCs/>
          <w:color w:val="000066"/>
          <w:sz w:val="28"/>
          <w:szCs w:val="28"/>
          <w:lang w:val="en"/>
        </w:rPr>
        <w:tab/>
      </w:r>
    </w:p>
    <w:p w14:paraId="5DFC54B4" w14:textId="77777777" w:rsidR="009C3CD6" w:rsidRPr="001D5579" w:rsidRDefault="009C3CD6" w:rsidP="009C3CD6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000066"/>
          <w:sz w:val="28"/>
          <w:szCs w:val="28"/>
          <w:lang w:val="en"/>
        </w:rPr>
      </w:pPr>
    </w:p>
    <w:p w14:paraId="344A7367" w14:textId="77777777" w:rsidR="009C3CD6" w:rsidRPr="001D5579" w:rsidRDefault="009C3CD6" w:rsidP="009C3CD6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000066"/>
          <w:sz w:val="28"/>
          <w:szCs w:val="28"/>
          <w:lang w:val="en"/>
        </w:rPr>
      </w:pPr>
    </w:p>
    <w:p w14:paraId="273A137B" w14:textId="77777777" w:rsidR="009C3CD6" w:rsidRPr="001D5579" w:rsidRDefault="009C3CD6" w:rsidP="009C3CD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  <w:lang w:val="en"/>
        </w:rPr>
      </w:pPr>
      <w:r w:rsidRPr="001D5579">
        <w:rPr>
          <w:rFonts w:ascii="Times New Roman" w:hAnsi="Times New Roman"/>
          <w:i/>
          <w:iCs/>
          <w:color w:val="002060"/>
          <w:sz w:val="28"/>
          <w:szCs w:val="28"/>
          <w:lang w:val="en"/>
        </w:rPr>
        <w:t>Behavioral Health Division</w:t>
      </w:r>
    </w:p>
    <w:p w14:paraId="42D56268" w14:textId="0F2CFB9D" w:rsidR="0028090E" w:rsidRDefault="0028090E" w:rsidP="009C3CD6">
      <w:pPr>
        <w:rPr>
          <w:rFonts w:ascii="Times New Roman" w:hAnsi="Times New Roman" w:cs="Times New Roman"/>
          <w:b/>
          <w:bCs/>
        </w:rPr>
      </w:pPr>
    </w:p>
    <w:p w14:paraId="19223A17" w14:textId="77777777" w:rsidR="00C13C06" w:rsidRDefault="00C13C06" w:rsidP="009C3CD6">
      <w:pPr>
        <w:rPr>
          <w:rFonts w:ascii="Times New Roman" w:hAnsi="Times New Roman" w:cs="Times New Roman"/>
          <w:b/>
          <w:bCs/>
        </w:rPr>
      </w:pPr>
    </w:p>
    <w:p w14:paraId="30776B3F" w14:textId="7B50FDD8" w:rsidR="009C3CD6" w:rsidRDefault="009C3CD6" w:rsidP="006367A7">
      <w:pPr>
        <w:spacing w:line="480" w:lineRule="auto"/>
        <w:jc w:val="center"/>
        <w:rPr>
          <w:rFonts w:ascii="Times New Roman" w:hAnsi="Times New Roman" w:cs="Times New Roman"/>
        </w:rPr>
      </w:pPr>
      <w:r w:rsidRPr="009C3CD6">
        <w:rPr>
          <w:rFonts w:ascii="Times New Roman" w:hAnsi="Times New Roman" w:cs="Times New Roman"/>
          <w:b/>
          <w:bCs/>
        </w:rPr>
        <w:t>COMPREHENSIVE COMMUNITY PLAN CERTIFICATION</w:t>
      </w:r>
    </w:p>
    <w:p w14:paraId="19A80EF9" w14:textId="77777777" w:rsidR="00A07065" w:rsidRPr="00A07065" w:rsidRDefault="00A07065" w:rsidP="00FE699B">
      <w:pPr>
        <w:jc w:val="both"/>
        <w:rPr>
          <w:rFonts w:ascii="Times New Roman" w:hAnsi="Times New Roman" w:cs="Times New Roman"/>
        </w:rPr>
      </w:pPr>
      <w:r w:rsidRPr="00A07065">
        <w:rPr>
          <w:rFonts w:ascii="Times New Roman" w:hAnsi="Times New Roman" w:cs="Times New Roman"/>
        </w:rPr>
        <w:t xml:space="preserve">As a representative of the Local Coordinating Council for ________________ County, I hereby certify that the information contained herein is true and accurate to the best of my knowledge and </w:t>
      </w:r>
      <w:proofErr w:type="gramStart"/>
      <w:r w:rsidRPr="00A07065">
        <w:rPr>
          <w:rFonts w:ascii="Times New Roman" w:hAnsi="Times New Roman" w:cs="Times New Roman"/>
        </w:rPr>
        <w:t>belief, and</w:t>
      </w:r>
      <w:proofErr w:type="gramEnd"/>
      <w:r w:rsidRPr="00A07065">
        <w:rPr>
          <w:rFonts w:ascii="Times New Roman" w:hAnsi="Times New Roman" w:cs="Times New Roman"/>
        </w:rPr>
        <w:t xml:space="preserve"> was prepared for the purpose of gaining access to the County Drug Free Community Fund in accordance with Indiana Code 5-2-11. I also hereby certify that the Local Coordinating Council for _______________ County has completed, reviewed, and approved the Comprehensive Community Plan as a collaborative body, acting within the interests of the community. </w:t>
      </w:r>
    </w:p>
    <w:p w14:paraId="5F532DA3" w14:textId="77777777" w:rsidR="00A07065" w:rsidRPr="00A07065" w:rsidRDefault="00A07065" w:rsidP="00FE699B">
      <w:pPr>
        <w:jc w:val="both"/>
        <w:rPr>
          <w:rFonts w:ascii="Times New Roman" w:hAnsi="Times New Roman" w:cs="Times New Roman"/>
        </w:rPr>
      </w:pPr>
    </w:p>
    <w:p w14:paraId="5B82E1CD" w14:textId="4E02F338" w:rsidR="00FB05DD" w:rsidRPr="00A07065" w:rsidRDefault="00A07065" w:rsidP="00FE699B">
      <w:pPr>
        <w:jc w:val="both"/>
        <w:rPr>
          <w:rFonts w:ascii="Times New Roman" w:hAnsi="Times New Roman" w:cs="Times New Roman"/>
        </w:rPr>
      </w:pPr>
      <w:r w:rsidRPr="1DDA2614">
        <w:rPr>
          <w:rFonts w:ascii="Times New Roman" w:hAnsi="Times New Roman" w:cs="Times New Roman"/>
        </w:rPr>
        <w:t>By submitting this Comprehensive Community Plan, I understand that the Indiana Criminal Justice Institute (ICJI) may, at its discretion, not approve of the Comprehensive Community Plan should it fail to meet any legal requirements and/or is not submitted to ICJI by the April 1</w:t>
      </w:r>
      <w:r w:rsidRPr="1DDA2614">
        <w:rPr>
          <w:rFonts w:ascii="Times New Roman" w:hAnsi="Times New Roman" w:cs="Times New Roman"/>
          <w:vertAlign w:val="superscript"/>
        </w:rPr>
        <w:t xml:space="preserve">st </w:t>
      </w:r>
      <w:r w:rsidRPr="1DDA2614">
        <w:rPr>
          <w:rFonts w:ascii="Times New Roman" w:hAnsi="Times New Roman" w:cs="Times New Roman"/>
        </w:rPr>
        <w:t>deadline. I further understand that should the Comprehensive Community Plan not be approved, ICJI will provide a reasonable time to cure any such defects that resulted in non-approval. Should any defects not be cured in a timely manner, I understand that an administrative hold may be placed on the County Drug Free Community Fund pursuant to Indiana Code § 5-2-11-5-(</w:t>
      </w:r>
      <w:commentRangeStart w:id="0"/>
      <w:r w:rsidRPr="1DDA2614">
        <w:rPr>
          <w:rFonts w:ascii="Times New Roman" w:hAnsi="Times New Roman" w:cs="Times New Roman"/>
        </w:rPr>
        <w:t>d</w:t>
      </w:r>
      <w:commentRangeEnd w:id="0"/>
      <w:r w:rsidR="00B64925">
        <w:rPr>
          <w:rStyle w:val="CommentReference"/>
        </w:rPr>
        <w:commentReference w:id="0"/>
      </w:r>
      <w:r w:rsidRPr="1DDA2614">
        <w:rPr>
          <w:rFonts w:ascii="Times New Roman" w:hAnsi="Times New Roman" w:cs="Times New Roman"/>
        </w:rPr>
        <w:t>).</w:t>
      </w:r>
      <w:r w:rsidR="00B64925">
        <w:rPr>
          <w:rFonts w:ascii="Times New Roman" w:hAnsi="Times New Roman" w:cs="Times New Roman"/>
        </w:rPr>
        <w:t xml:space="preserve"> </w:t>
      </w:r>
    </w:p>
    <w:p w14:paraId="0378735B" w14:textId="77777777" w:rsidR="0054434C" w:rsidRDefault="0054434C" w:rsidP="00562C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54605E" w14:textId="77777777" w:rsidR="0054434C" w:rsidRDefault="0054434C" w:rsidP="00562C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811B75" w14:textId="7A004497" w:rsidR="00DE7343" w:rsidRDefault="00DE7343" w:rsidP="00562CB7">
      <w:pPr>
        <w:spacing w:after="0" w:line="240" w:lineRule="auto"/>
        <w:jc w:val="both"/>
        <w:rPr>
          <w:rFonts w:ascii="Times New Roman" w:hAnsi="Times New Roman" w:cs="Times New Roman"/>
        </w:rPr>
        <w:sectPr w:rsidR="00DE73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150AE" w14:textId="77777777" w:rsidR="00C13C06" w:rsidRDefault="00C13C06" w:rsidP="00562C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59F1DB7" w14:textId="77777777" w:rsidR="00637B60" w:rsidRDefault="00637B60" w:rsidP="0048765D">
      <w:pPr>
        <w:spacing w:after="0" w:line="240" w:lineRule="auto"/>
        <w:contextualSpacing/>
        <w:rPr>
          <w:rFonts w:ascii="Times New Roman" w:hAnsi="Times New Roman" w:cs="Times New Roman"/>
        </w:rPr>
        <w:sectPr w:rsidR="00637B60" w:rsidSect="00D54F5F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14:paraId="2998C0D8" w14:textId="440F4672" w:rsidR="002747A7" w:rsidRDefault="00C019F7" w:rsidP="0048765D">
      <w:pPr>
        <w:spacing w:after="0" w:line="240" w:lineRule="auto"/>
        <w:contextualSpacing/>
      </w:pPr>
      <w:r>
        <w:rPr>
          <w:rFonts w:ascii="Times New Roman" w:hAnsi="Times New Roman" w:cs="Times New Roman"/>
        </w:rPr>
        <w:t>_</w:t>
      </w:r>
      <w:r w:rsidR="002747A7">
        <w:rPr>
          <w:rFonts w:ascii="Times New Roman" w:hAnsi="Times New Roman" w:cs="Times New Roman"/>
        </w:rPr>
        <w:t>________________________</w:t>
      </w:r>
      <w:r w:rsidR="00D54F5F">
        <w:rPr>
          <w:rFonts w:ascii="Times New Roman" w:hAnsi="Times New Roman" w:cs="Times New Roman"/>
        </w:rPr>
        <w:t>__</w:t>
      </w:r>
    </w:p>
    <w:p w14:paraId="41EC7960" w14:textId="6B45BDAF" w:rsidR="008D221E" w:rsidRDefault="002747A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LCC President </w:t>
      </w:r>
      <w:r w:rsidR="00310764">
        <w:rPr>
          <w:rFonts w:ascii="Times New Roman" w:hAnsi="Times New Roman" w:cs="Times New Roman"/>
        </w:rPr>
        <w:t>Nam</w:t>
      </w:r>
      <w:r w:rsidR="007A2F37">
        <w:rPr>
          <w:rFonts w:ascii="Times New Roman" w:hAnsi="Times New Roman" w:cs="Times New Roman"/>
        </w:rPr>
        <w:t>e</w:t>
      </w:r>
      <w:r w:rsidR="00BE49D2">
        <w:rPr>
          <w:rFonts w:ascii="Times New Roman" w:hAnsi="Times New Roman" w:cs="Times New Roman"/>
        </w:rPr>
        <w:t xml:space="preserve"> (Printed)</w:t>
      </w:r>
    </w:p>
    <w:p w14:paraId="5D4A46AE" w14:textId="05866BFD" w:rsidR="00D54F5F" w:rsidRDefault="00D54F5F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0E9762C" w14:textId="67671E5E" w:rsidR="00D54F5F" w:rsidRDefault="00D54F5F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04F8AD" w14:textId="2BC500B5" w:rsidR="00D54F5F" w:rsidRDefault="00D54F5F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FB8DCF8" w14:textId="71BEFAC2" w:rsidR="00D54F5F" w:rsidRDefault="00C94D0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7FC8B577" w14:textId="043473A9" w:rsidR="00C94D07" w:rsidRDefault="00C94D0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LCC Coordinator Name</w:t>
      </w:r>
      <w:r w:rsidR="00C8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(Printed)</w:t>
      </w:r>
    </w:p>
    <w:p w14:paraId="1D1A94FC" w14:textId="77777777" w:rsidR="008D221E" w:rsidRDefault="008D221E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00F5CC3" w14:textId="46A6E2E1" w:rsidR="008D221E" w:rsidRDefault="008D221E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B5ABC11" w14:textId="32ED81FD" w:rsidR="00C94D07" w:rsidRDefault="00C94D0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CA08805" w14:textId="158F221A" w:rsidR="00C94D07" w:rsidRDefault="00C94D0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1F0807" w14:textId="6283B488" w:rsidR="00C94D07" w:rsidRDefault="00C94D0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865C7B" w14:textId="77777777" w:rsidR="00E4597B" w:rsidRDefault="00E4597B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987BBC" w14:textId="77777777" w:rsidR="00C83B77" w:rsidRDefault="00C83B7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6016B5" w14:textId="77777777" w:rsidR="00C83B77" w:rsidRDefault="00C83B7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CEABD8E" w14:textId="51CF8CF9" w:rsidR="00C94D07" w:rsidRDefault="00C94D0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22978289" w14:textId="6FC4DF2C" w:rsidR="008D221E" w:rsidRDefault="00C94D07" w:rsidP="004876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Signature </w:t>
      </w:r>
      <w:r w:rsidR="001E24EF">
        <w:rPr>
          <w:rFonts w:ascii="Times New Roman" w:hAnsi="Times New Roman" w:cs="Times New Roman"/>
        </w:rPr>
        <w:t>&amp; Date</w:t>
      </w:r>
    </w:p>
    <w:p w14:paraId="77E597AE" w14:textId="77777777" w:rsidR="00DE7589" w:rsidRDefault="00DE7589" w:rsidP="004876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D8B106" w14:textId="77A8E6C1" w:rsidR="0054434C" w:rsidRDefault="0054434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50DE6EC" w14:textId="6EB27D83" w:rsidR="0054434C" w:rsidRDefault="0054434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0860566" w14:textId="165F0476" w:rsidR="001E24EF" w:rsidRDefault="001E24EF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6AEB6472" w14:textId="424E1C27" w:rsidR="001E24EF" w:rsidRDefault="001E24EF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Signature &amp; Date</w:t>
      </w:r>
    </w:p>
    <w:p w14:paraId="499AD5EA" w14:textId="540D525D" w:rsidR="0007432C" w:rsidRDefault="0007432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1DAA41" w14:textId="73194BBD" w:rsidR="0007432C" w:rsidRDefault="0007432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7B807B" w14:textId="18FCBB0A" w:rsidR="0007432C" w:rsidRDefault="0007432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2A025A2" w14:textId="44D077C4" w:rsidR="0007432C" w:rsidRDefault="0007432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C8F71B9" w14:textId="760A7FAD" w:rsidR="0007432C" w:rsidRDefault="0007432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88BB96D" w14:textId="5C50B22E" w:rsidR="0007432C" w:rsidRDefault="0007432C" w:rsidP="00C019F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343711" w14:textId="77777777" w:rsidR="00E4597B" w:rsidRDefault="00E4597B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F63395" w14:textId="77777777" w:rsidR="00C83B77" w:rsidRDefault="00C83B77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CE68BD4" w14:textId="01FAA0C4" w:rsidR="0007432C" w:rsidRDefault="0007432C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1A81D809" w14:textId="020365E8" w:rsidR="0007432C" w:rsidRDefault="0007432C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5769144D" w14:textId="753CAF74" w:rsidR="0007432C" w:rsidRDefault="0007432C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C2D3A7" w14:textId="273E674A" w:rsidR="0007432C" w:rsidRDefault="0007432C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00D4F83" w14:textId="39B00EF6" w:rsidR="0007432C" w:rsidRDefault="0007432C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3AB9F3" w14:textId="538AC2E5" w:rsidR="0007432C" w:rsidRDefault="0007432C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0E5CC94D" w14:textId="4DC2349C" w:rsidR="0007432C" w:rsidRDefault="0007432C" w:rsidP="0007432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258EAC59" w14:textId="6D769757" w:rsidR="0054434C" w:rsidRDefault="0054434C" w:rsidP="005443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CE4B82" w14:textId="77777777" w:rsidR="0054434C" w:rsidRPr="009C3CD6" w:rsidRDefault="0054434C" w:rsidP="004876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54434C" w:rsidRPr="009C3CD6" w:rsidSect="00D54F5F">
      <w:type w:val="continuous"/>
      <w:pgSz w:w="12240" w:h="15840"/>
      <w:pgMar w:top="1440" w:right="1440" w:bottom="1440" w:left="1440" w:header="720" w:footer="720" w:gutter="0"/>
      <w:cols w:num="3" w:space="144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mith, Cory J" w:date="2021-08-03T14:45:00Z" w:initials="SCJ">
    <w:p w14:paraId="55F33402" w14:textId="5853195D" w:rsidR="00B64925" w:rsidRDefault="00B64925">
      <w:pPr>
        <w:pStyle w:val="CommentText"/>
      </w:pPr>
      <w:r>
        <w:rPr>
          <w:rStyle w:val="CommentReference"/>
        </w:rPr>
        <w:annotationRef/>
      </w:r>
      <w:r w:rsidR="00695ACB">
        <w:t xml:space="preserve">I understand that, in order to maintain active status </w:t>
      </w:r>
      <w:r w:rsidR="00863262">
        <w:t xml:space="preserve">of the Comprehensive Community Plan, I am required to provide </w:t>
      </w:r>
      <w:r w:rsidR="00BC2204">
        <w:t>quarterly reports to ICJI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F334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D4FA" w16cex:dateUtc="2021-08-03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F33402" w16cid:durableId="24B3D4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Cory J">
    <w15:presenceInfo w15:providerId="AD" w15:userId="S::CoSmith@cji.IN.gov::aad31d39-077e-49ef-afba-b2d748ae62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MzCwMDY3MjU2N7NQ0lEKTi0uzszPAykwrgUAP2ij1ywAAAA="/>
  </w:docVars>
  <w:rsids>
    <w:rsidRoot w:val="009C3CD6"/>
    <w:rsid w:val="00046B91"/>
    <w:rsid w:val="00066341"/>
    <w:rsid w:val="0007032D"/>
    <w:rsid w:val="00074013"/>
    <w:rsid w:val="0007432C"/>
    <w:rsid w:val="00137B9E"/>
    <w:rsid w:val="00152BCC"/>
    <w:rsid w:val="0017250B"/>
    <w:rsid w:val="001727AF"/>
    <w:rsid w:val="001E24EF"/>
    <w:rsid w:val="00207B9A"/>
    <w:rsid w:val="002747A7"/>
    <w:rsid w:val="0028090E"/>
    <w:rsid w:val="00310764"/>
    <w:rsid w:val="00366986"/>
    <w:rsid w:val="0038514E"/>
    <w:rsid w:val="00421856"/>
    <w:rsid w:val="0045169E"/>
    <w:rsid w:val="0046659A"/>
    <w:rsid w:val="0048765D"/>
    <w:rsid w:val="0054434C"/>
    <w:rsid w:val="00557CD5"/>
    <w:rsid w:val="00562CB7"/>
    <w:rsid w:val="006367A7"/>
    <w:rsid w:val="00637B60"/>
    <w:rsid w:val="006658EA"/>
    <w:rsid w:val="00695ACB"/>
    <w:rsid w:val="006C30A9"/>
    <w:rsid w:val="007148A1"/>
    <w:rsid w:val="00725524"/>
    <w:rsid w:val="007439C7"/>
    <w:rsid w:val="007636CB"/>
    <w:rsid w:val="007A2F37"/>
    <w:rsid w:val="007E5FAF"/>
    <w:rsid w:val="00863262"/>
    <w:rsid w:val="008D221E"/>
    <w:rsid w:val="00957E11"/>
    <w:rsid w:val="0099122C"/>
    <w:rsid w:val="009C3CD6"/>
    <w:rsid w:val="00A07065"/>
    <w:rsid w:val="00A4646E"/>
    <w:rsid w:val="00A668D9"/>
    <w:rsid w:val="00A848BB"/>
    <w:rsid w:val="00AA10A6"/>
    <w:rsid w:val="00B42D04"/>
    <w:rsid w:val="00B64925"/>
    <w:rsid w:val="00B9476E"/>
    <w:rsid w:val="00B95E94"/>
    <w:rsid w:val="00BC2204"/>
    <w:rsid w:val="00BC65E3"/>
    <w:rsid w:val="00BD2609"/>
    <w:rsid w:val="00BE49D2"/>
    <w:rsid w:val="00C019F7"/>
    <w:rsid w:val="00C13C06"/>
    <w:rsid w:val="00C339CF"/>
    <w:rsid w:val="00C545C6"/>
    <w:rsid w:val="00C83B77"/>
    <w:rsid w:val="00C94D07"/>
    <w:rsid w:val="00D12136"/>
    <w:rsid w:val="00D32988"/>
    <w:rsid w:val="00D54F5F"/>
    <w:rsid w:val="00D73F1F"/>
    <w:rsid w:val="00DA0623"/>
    <w:rsid w:val="00DD0956"/>
    <w:rsid w:val="00DE7343"/>
    <w:rsid w:val="00DE7589"/>
    <w:rsid w:val="00E4597B"/>
    <w:rsid w:val="00EB317E"/>
    <w:rsid w:val="00EB5AB6"/>
    <w:rsid w:val="00EF0424"/>
    <w:rsid w:val="00F01E08"/>
    <w:rsid w:val="00F12849"/>
    <w:rsid w:val="00FB05DD"/>
    <w:rsid w:val="00FE699B"/>
    <w:rsid w:val="1DD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DEF6"/>
  <w15:chartTrackingRefBased/>
  <w15:docId w15:val="{135300A2-D2D3-41AC-96A9-2F09F4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F8520720A4A86032CC01B2844C1" ma:contentTypeVersion="14" ma:contentTypeDescription="Create a new document." ma:contentTypeScope="" ma:versionID="af1615012f617cb1ffc174a1e67561cd">
  <xsd:schema xmlns:xsd="http://www.w3.org/2001/XMLSchema" xmlns:xs="http://www.w3.org/2001/XMLSchema" xmlns:p="http://schemas.microsoft.com/office/2006/metadata/properties" xmlns:ns2="a853da12-0c63-42c4-a1f1-f5a530b7b95d" xmlns:ns3="cfea4338-5465-459b-98c4-a4b658893631" xmlns:ns4="ddb5066c-6899-482b-9ea0-5145f9da9989" targetNamespace="http://schemas.microsoft.com/office/2006/metadata/properties" ma:root="true" ma:fieldsID="ff8b0476d116cd5c41ef494861485086" ns2:_="" ns3:_="" ns4:_="">
    <xsd:import namespace="a853da12-0c63-42c4-a1f1-f5a530b7b95d"/>
    <xsd:import namespace="cfea4338-5465-459b-98c4-a4b658893631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da12-0c63-42c4-a1f1-f5a530b7b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4338-5465-459b-98c4-a4b658893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a0844b-cea2-4a62-a7e1-6870c7b490af}" ma:internalName="TaxCatchAll" ma:showField="CatchAllData" ma:web="cfea4338-5465-459b-98c4-a4b658893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a853da12-0c63-42c4-a1f1-f5a530b7b95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FC3D-C036-4936-9636-7A4970071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3da12-0c63-42c4-a1f1-f5a530b7b95d"/>
    <ds:schemaRef ds:uri="cfea4338-5465-459b-98c4-a4b658893631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57BE4-924C-4709-96C2-501E09EB5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DED6D-DCE7-48B0-B11E-94EFF2BD91B3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a853da12-0c63-42c4-a1f1-f5a530b7b95d"/>
  </ds:schemaRefs>
</ds:datastoreItem>
</file>

<file path=customXml/itemProps4.xml><?xml version="1.0" encoding="utf-8"?>
<ds:datastoreItem xmlns:ds="http://schemas.openxmlformats.org/officeDocument/2006/customXml" ds:itemID="{D011B470-E468-4CF2-98D8-F83385D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Benedict, Janet (CJI)</cp:lastModifiedBy>
  <cp:revision>2</cp:revision>
  <cp:lastPrinted>2021-06-28T16:11:00Z</cp:lastPrinted>
  <dcterms:created xsi:type="dcterms:W3CDTF">2023-03-23T14:35:00Z</dcterms:created>
  <dcterms:modified xsi:type="dcterms:W3CDTF">2023-03-23T14:35:00Z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0x0101007C90AF8520720A4A86032CC01B2844C1</vt:lpwstr>
  </property>
</Properties>
</file>